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958" w:rsidRPr="005C5AFE" w:rsidRDefault="00C763C7">
      <w:pPr>
        <w:spacing w:line="600" w:lineRule="exact"/>
        <w:jc w:val="center"/>
        <w:rPr>
          <w:rFonts w:ascii="方正小标宋_GBK" w:eastAsia="方正小标宋_GBK"/>
          <w:snapToGrid w:val="0"/>
          <w:color w:val="000000" w:themeColor="text1"/>
          <w:w w:val="99"/>
          <w:sz w:val="44"/>
          <w:szCs w:val="44"/>
        </w:rPr>
      </w:pPr>
      <w:r w:rsidRPr="005C5AFE">
        <w:rPr>
          <w:rFonts w:ascii="方正小标宋_GBK" w:eastAsia="方正小标宋_GBK" w:hint="eastAsia"/>
          <w:snapToGrid w:val="0"/>
          <w:color w:val="000000" w:themeColor="text1"/>
          <w:w w:val="99"/>
          <w:sz w:val="44"/>
          <w:szCs w:val="44"/>
        </w:rPr>
        <w:t>投标人须知</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一、质量要求</w:t>
      </w:r>
    </w:p>
    <w:p w:rsidR="00842958" w:rsidRPr="005C5AFE" w:rsidRDefault="00C763C7">
      <w:pPr>
        <w:spacing w:line="600" w:lineRule="exact"/>
        <w:ind w:firstLineChars="200" w:firstLine="640"/>
        <w:rPr>
          <w:rFonts w:ascii="方正黑体_GBK" w:eastAsia="方正黑体_GBK"/>
          <w:snapToGrid w:val="0"/>
          <w:color w:val="000000" w:themeColor="text1"/>
          <w:w w:val="99"/>
          <w:sz w:val="32"/>
          <w:szCs w:val="32"/>
        </w:rPr>
      </w:pPr>
      <w:r w:rsidRPr="005C5AFE">
        <w:rPr>
          <w:rFonts w:ascii="方正仿宋_GBK" w:eastAsia="方正仿宋_GBK" w:hAnsi="宋体" w:hint="eastAsia"/>
          <w:color w:val="000000" w:themeColor="text1"/>
          <w:sz w:val="32"/>
          <w:szCs w:val="32"/>
        </w:rPr>
        <w:t>达到国家现行有关施工质量验收规范要求，并达到合格标准。</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二、投标人资质条件、信誉要求</w:t>
      </w:r>
    </w:p>
    <w:p w:rsidR="00842958" w:rsidRPr="005C5AFE" w:rsidRDefault="00C763C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5C5AFE">
        <w:rPr>
          <w:rFonts w:ascii="方正楷体_GBK" w:eastAsia="方正楷体_GBK" w:hAnsi="宋体" w:hint="eastAsia"/>
          <w:color w:val="000000" w:themeColor="text1"/>
          <w:sz w:val="32"/>
          <w:szCs w:val="32"/>
        </w:rPr>
        <w:t>（一）资质条件、营业执照及安全生产条件</w:t>
      </w:r>
    </w:p>
    <w:p w:rsidR="00842958" w:rsidRPr="005C5AFE" w:rsidRDefault="00C763C7">
      <w:pPr>
        <w:tabs>
          <w:tab w:val="left" w:pos="3840"/>
          <w:tab w:val="left" w:pos="5300"/>
        </w:tabs>
        <w:autoSpaceDE w:val="0"/>
        <w:autoSpaceDN w:val="0"/>
        <w:spacing w:line="600" w:lineRule="exact"/>
        <w:ind w:firstLineChars="200" w:firstLine="640"/>
        <w:rPr>
          <w:rFonts w:ascii="方正仿宋_GBK" w:eastAsia="方正仿宋_GBK" w:hAnsi="宋体" w:cs="宋体"/>
          <w:color w:val="000000" w:themeColor="text1"/>
          <w:kern w:val="0"/>
          <w:sz w:val="32"/>
          <w:szCs w:val="32"/>
        </w:rPr>
      </w:pPr>
      <w:r w:rsidRPr="005C5AFE">
        <w:rPr>
          <w:rFonts w:ascii="方正楷体_GBK" w:eastAsia="方正楷体_GBK" w:hAnsi="宋体" w:cs="宋体" w:hint="eastAsia"/>
          <w:color w:val="000000" w:themeColor="text1"/>
          <w:kern w:val="0"/>
          <w:sz w:val="32"/>
          <w:szCs w:val="32"/>
        </w:rPr>
        <w:t>1.</w:t>
      </w:r>
      <w:r w:rsidRPr="005C5AFE">
        <w:rPr>
          <w:rFonts w:ascii="方正仿宋_GBK" w:eastAsia="方正仿宋_GBK" w:hAnsi="宋体" w:cs="宋体" w:hint="eastAsia"/>
          <w:color w:val="000000" w:themeColor="text1"/>
          <w:kern w:val="0"/>
          <w:sz w:val="32"/>
          <w:szCs w:val="32"/>
        </w:rPr>
        <w:t>本次招标要求投标人须具备</w:t>
      </w:r>
      <w:r w:rsidR="00EB63D5" w:rsidRPr="005C5AFE">
        <w:rPr>
          <w:rFonts w:ascii="方正仿宋_GBK" w:eastAsia="方正仿宋_GBK" w:cs="MingLiU" w:hint="eastAsia"/>
          <w:snapToGrid w:val="0"/>
          <w:color w:val="000000" w:themeColor="text1"/>
          <w:sz w:val="32"/>
          <w:szCs w:val="32"/>
          <w:u w:val="single"/>
        </w:rPr>
        <w:t>建设行政主管部门颁发市政公用工程总承包叁</w:t>
      </w:r>
      <w:r w:rsidRPr="005C5AFE">
        <w:rPr>
          <w:rFonts w:ascii="方正仿宋_GBK" w:eastAsia="方正仿宋_GBK" w:cs="MingLiU" w:hint="eastAsia"/>
          <w:snapToGrid w:val="0"/>
          <w:color w:val="000000" w:themeColor="text1"/>
          <w:sz w:val="32"/>
          <w:szCs w:val="32"/>
          <w:u w:val="single"/>
        </w:rPr>
        <w:t>级及以上资质。</w:t>
      </w:r>
    </w:p>
    <w:p w:rsidR="00842958" w:rsidRPr="005C5AFE" w:rsidRDefault="00C763C7">
      <w:pPr>
        <w:pStyle w:val="a0"/>
        <w:ind w:firstLineChars="300" w:firstLine="960"/>
        <w:rPr>
          <w:color w:val="000000" w:themeColor="text1"/>
        </w:rPr>
      </w:pPr>
      <w:r w:rsidRPr="005C5AFE">
        <w:rPr>
          <w:rFonts w:ascii="方正仿宋_GBK" w:eastAsia="方正仿宋_GBK" w:cs="宋体" w:hint="eastAsia"/>
          <w:color w:val="000000" w:themeColor="text1"/>
          <w:kern w:val="0"/>
          <w:sz w:val="32"/>
          <w:szCs w:val="32"/>
        </w:rPr>
        <w:t>2.具备建设行政主管部门颁发的有效的安全生产许可证。（提供有效的安全生产许可证复印件并加盖公司公章）</w:t>
      </w:r>
    </w:p>
    <w:p w:rsidR="00842958" w:rsidRPr="005C5AFE" w:rsidRDefault="00C763C7">
      <w:pPr>
        <w:tabs>
          <w:tab w:val="left" w:pos="2575"/>
          <w:tab w:val="left" w:pos="3055"/>
        </w:tabs>
        <w:autoSpaceDE w:val="0"/>
        <w:autoSpaceDN w:val="0"/>
        <w:spacing w:line="600" w:lineRule="exact"/>
        <w:ind w:firstLineChars="300" w:firstLine="960"/>
        <w:rPr>
          <w:rFonts w:ascii="方正仿宋_GBK" w:eastAsia="方正仿宋_GBK" w:hAnsi="宋体" w:cs="MingLiU"/>
          <w:snapToGrid w:val="0"/>
          <w:color w:val="000000" w:themeColor="text1"/>
          <w:sz w:val="32"/>
          <w:szCs w:val="32"/>
        </w:rPr>
      </w:pPr>
      <w:r w:rsidRPr="005C5AFE">
        <w:rPr>
          <w:rFonts w:ascii="方正仿宋_GBK" w:eastAsia="方正仿宋_GBK" w:hAnsi="宋体" w:cs="MingLiU" w:hint="eastAsia"/>
          <w:snapToGrid w:val="0"/>
          <w:color w:val="000000" w:themeColor="text1"/>
          <w:sz w:val="32"/>
          <w:szCs w:val="32"/>
        </w:rPr>
        <w:t xml:space="preserve">3.本次招标 </w:t>
      </w:r>
      <w:r w:rsidRPr="005C5AFE">
        <w:rPr>
          <w:rFonts w:ascii="方正仿宋_GBK" w:eastAsia="方正仿宋_GBK" w:hAnsi="宋体" w:cs="MingLiU" w:hint="eastAsia"/>
          <w:snapToGrid w:val="0"/>
          <w:color w:val="000000" w:themeColor="text1"/>
          <w:sz w:val="32"/>
          <w:szCs w:val="32"/>
          <w:u w:val="single"/>
        </w:rPr>
        <w:t xml:space="preserve"> 不接受  </w:t>
      </w:r>
      <w:r w:rsidRPr="005C5AFE">
        <w:rPr>
          <w:rFonts w:ascii="方正仿宋_GBK" w:eastAsia="方正仿宋_GBK" w:hAnsi="宋体" w:cs="MingLiU" w:hint="eastAsia"/>
          <w:snapToGrid w:val="0"/>
          <w:color w:val="000000" w:themeColor="text1"/>
          <w:sz w:val="32"/>
          <w:szCs w:val="32"/>
        </w:rPr>
        <w:t>联合体投标。联合体投标的，应满足下列要求：</w:t>
      </w:r>
      <w:r w:rsidRPr="005C5AFE">
        <w:rPr>
          <w:rFonts w:ascii="方正仿宋_GBK" w:eastAsia="方正仿宋_GBK" w:hAnsi="宋体" w:cs="MingLiU" w:hint="eastAsia"/>
          <w:snapToGrid w:val="0"/>
          <w:color w:val="000000" w:themeColor="text1"/>
          <w:sz w:val="32"/>
          <w:szCs w:val="32"/>
          <w:u w:val="single"/>
        </w:rPr>
        <w:tab/>
        <w:t>/</w:t>
      </w:r>
      <w:r w:rsidRPr="005C5AFE">
        <w:rPr>
          <w:rFonts w:ascii="方正仿宋_GBK" w:eastAsia="方正仿宋_GBK" w:hAnsi="宋体" w:cs="MingLiU" w:hint="eastAsia"/>
          <w:snapToGrid w:val="0"/>
          <w:color w:val="000000" w:themeColor="text1"/>
          <w:sz w:val="32"/>
          <w:szCs w:val="32"/>
          <w:u w:val="single"/>
        </w:rPr>
        <w:tab/>
      </w:r>
      <w:r w:rsidRPr="005C5AFE">
        <w:rPr>
          <w:rFonts w:ascii="方正仿宋_GBK" w:eastAsia="方正仿宋_GBK" w:hAnsi="宋体" w:cs="MingLiU" w:hint="eastAsia"/>
          <w:snapToGrid w:val="0"/>
          <w:color w:val="000000" w:themeColor="text1"/>
          <w:sz w:val="32"/>
          <w:szCs w:val="32"/>
        </w:rPr>
        <w:t>。</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方正楷体_GBK" w:eastAsia="方正楷体_GBK" w:hAnsi="宋体" w:hint="eastAsia"/>
          <w:color w:val="000000" w:themeColor="text1"/>
          <w:sz w:val="32"/>
          <w:szCs w:val="32"/>
        </w:rPr>
        <w:t>（二）信誉要求</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最近三年没有出现违法违规或失信行为；</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Times New Roman" w:eastAsia="方正仿宋_GBK" w:hAnsi="Times New Roman" w:hint="eastAsia"/>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最近三年没有拖欠劳务费的行为；</w:t>
      </w:r>
    </w:p>
    <w:p w:rsidR="00842958" w:rsidRPr="005C5AFE" w:rsidRDefault="00C763C7">
      <w:pPr>
        <w:snapToGrid w:val="0"/>
        <w:spacing w:line="600" w:lineRule="exact"/>
        <w:ind w:firstLineChars="200" w:firstLine="640"/>
        <w:rPr>
          <w:rFonts w:ascii="方正仿宋_GBK" w:eastAsia="方正仿宋_GBK" w:hAnsi="宋体"/>
          <w:color w:val="000000" w:themeColor="text1"/>
          <w:sz w:val="32"/>
          <w:szCs w:val="32"/>
        </w:rPr>
      </w:pPr>
      <w:r w:rsidRPr="005C5AFE">
        <w:rPr>
          <w:rFonts w:ascii="Times New Roman" w:eastAsia="方正仿宋_GBK" w:hAnsi="Times New Roman"/>
          <w:color w:val="000000" w:themeColor="text1"/>
          <w:sz w:val="32"/>
          <w:szCs w:val="20"/>
        </w:rPr>
        <w:t>3</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最近三年没有无故弃标的不良记录；</w:t>
      </w:r>
    </w:p>
    <w:p w:rsidR="00842958" w:rsidRPr="005C5AFE" w:rsidRDefault="00C763C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5C5AFE">
        <w:rPr>
          <w:rFonts w:ascii="Times New Roman" w:eastAsia="方正仿宋_GBK" w:hAnsi="Times New Roman"/>
          <w:color w:val="000000" w:themeColor="text1"/>
          <w:sz w:val="32"/>
          <w:szCs w:val="20"/>
        </w:rPr>
        <w:t>4</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最近三年没有受到行政处罚。</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注：</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（2）以上要求的所有资料必须清晰，盖章清楚，并且携带原件至开标现场备查。</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lastRenderedPageBreak/>
        <w:t>三、投标报价</w:t>
      </w:r>
    </w:p>
    <w:p w:rsidR="00842958" w:rsidRPr="005C5AFE" w:rsidRDefault="00C763C7">
      <w:pPr>
        <w:widowControl/>
        <w:shd w:val="clear" w:color="auto" w:fill="FFFFFF"/>
        <w:spacing w:line="600" w:lineRule="atLeast"/>
        <w:ind w:firstLineChars="150" w:firstLine="480"/>
        <w:textAlignment w:val="baseline"/>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本工程招标将设置最高限价</w:t>
      </w:r>
      <w:r w:rsidR="00AA6D59" w:rsidRPr="00AA6D59">
        <w:rPr>
          <w:rFonts w:ascii="方正仿宋_GBK" w:eastAsia="方正仿宋_GBK" w:hAnsi="宋体" w:cs="宋体"/>
          <w:b/>
          <w:bCs/>
          <w:color w:val="000000" w:themeColor="text1"/>
          <w:kern w:val="0"/>
          <w:sz w:val="32"/>
          <w:szCs w:val="32"/>
          <w:u w:val="single"/>
        </w:rPr>
        <w:t>3549801.49</w:t>
      </w:r>
      <w:r w:rsidR="00EB63D5" w:rsidRPr="005C5AFE">
        <w:rPr>
          <w:rFonts w:ascii="方正仿宋_GBK" w:eastAsia="方正仿宋_GBK" w:hAnsi="宋体" w:cs="宋体" w:hint="eastAsia"/>
          <w:b/>
          <w:bCs/>
          <w:color w:val="000000" w:themeColor="text1"/>
          <w:kern w:val="0"/>
          <w:sz w:val="32"/>
          <w:szCs w:val="32"/>
          <w:u w:val="single"/>
        </w:rPr>
        <w:t>元</w:t>
      </w:r>
      <w:r w:rsidRPr="005C5AFE">
        <w:rPr>
          <w:rFonts w:ascii="方正仿宋_GBK" w:eastAsia="方正仿宋_GBK" w:hAnsi="宋体" w:cs="宋体" w:hint="eastAsia"/>
          <w:color w:val="000000" w:themeColor="text1"/>
          <w:kern w:val="0"/>
          <w:sz w:val="32"/>
          <w:szCs w:val="32"/>
        </w:rPr>
        <w:t>,该最高</w:t>
      </w:r>
      <w:r w:rsidRPr="005C5AFE">
        <w:rPr>
          <w:rFonts w:ascii="方正仿宋_GBK" w:eastAsia="方正仿宋_GBK" w:hAnsi="宋体" w:cs="宋体"/>
          <w:color w:val="000000" w:themeColor="text1"/>
          <w:kern w:val="0"/>
          <w:sz w:val="32"/>
          <w:szCs w:val="32"/>
        </w:rPr>
        <w:t>限价为全费用</w:t>
      </w:r>
      <w:r w:rsidRPr="005C5AFE">
        <w:rPr>
          <w:rFonts w:ascii="方正仿宋_GBK" w:eastAsia="方正仿宋_GBK" w:hAnsi="宋体" w:cs="宋体" w:hint="eastAsia"/>
          <w:color w:val="000000" w:themeColor="text1"/>
          <w:kern w:val="0"/>
          <w:sz w:val="32"/>
          <w:szCs w:val="32"/>
        </w:rPr>
        <w:t>总价限价</w:t>
      </w:r>
      <w:r w:rsidRPr="005C5AFE">
        <w:rPr>
          <w:rFonts w:ascii="方正仿宋_GBK" w:eastAsia="方正仿宋_GBK" w:hAnsi="宋体" w:cs="宋体"/>
          <w:color w:val="000000" w:themeColor="text1"/>
          <w:kern w:val="0"/>
          <w:sz w:val="32"/>
          <w:szCs w:val="32"/>
        </w:rPr>
        <w:t>，包含人工费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材料费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施工机具使用费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企业管理费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利润</w:t>
      </w:r>
      <w:r w:rsidRPr="005C5AFE">
        <w:rPr>
          <w:rFonts w:ascii="方正仿宋_GBK" w:eastAsia="方正仿宋_GBK" w:hAnsi="宋体" w:cs="宋体" w:hint="eastAsia"/>
          <w:color w:val="000000" w:themeColor="text1"/>
          <w:kern w:val="0"/>
          <w:sz w:val="32"/>
          <w:szCs w:val="32"/>
        </w:rPr>
        <w:t>，人工、</w:t>
      </w:r>
      <w:r w:rsidRPr="005C5AFE">
        <w:rPr>
          <w:rFonts w:ascii="方正仿宋_GBK" w:eastAsia="方正仿宋_GBK" w:hAnsi="宋体" w:cs="宋体"/>
          <w:color w:val="000000" w:themeColor="text1"/>
          <w:kern w:val="0"/>
          <w:sz w:val="32"/>
          <w:szCs w:val="32"/>
        </w:rPr>
        <w:t>材料</w:t>
      </w:r>
      <w:r w:rsidRPr="005C5AFE">
        <w:rPr>
          <w:rFonts w:ascii="方正仿宋_GBK" w:eastAsia="方正仿宋_GBK" w:hAnsi="宋体" w:cs="宋体" w:hint="eastAsia"/>
          <w:color w:val="000000" w:themeColor="text1"/>
          <w:kern w:val="0"/>
          <w:sz w:val="32"/>
          <w:szCs w:val="32"/>
        </w:rPr>
        <w:t>、机具</w:t>
      </w:r>
      <w:r w:rsidRPr="005C5AFE">
        <w:rPr>
          <w:rFonts w:ascii="方正仿宋_GBK" w:eastAsia="方正仿宋_GBK" w:hAnsi="宋体" w:cs="宋体"/>
          <w:color w:val="000000" w:themeColor="text1"/>
          <w:kern w:val="0"/>
          <w:sz w:val="32"/>
          <w:szCs w:val="32"/>
        </w:rPr>
        <w:t>价差、风险费、措施项目费(含安全文明施工费)、规费、税金等所有费用</w:t>
      </w:r>
      <w:r w:rsidRPr="005C5AFE">
        <w:rPr>
          <w:rFonts w:ascii="方正仿宋_GBK" w:eastAsia="方正仿宋_GBK" w:hAnsi="宋体" w:cs="宋体" w:hint="eastAsia"/>
          <w:color w:val="000000" w:themeColor="text1"/>
          <w:kern w:val="0"/>
          <w:sz w:val="32"/>
          <w:szCs w:val="32"/>
        </w:rPr>
        <w:t>。投标人的投标全费用总报价、全部</w:t>
      </w:r>
      <w:r w:rsidRPr="005C5AFE">
        <w:rPr>
          <w:rFonts w:ascii="方正仿宋_GBK" w:eastAsia="方正仿宋_GBK" w:hAnsi="宋体" w:cs="宋体"/>
          <w:color w:val="000000" w:themeColor="text1"/>
          <w:kern w:val="0"/>
          <w:sz w:val="32"/>
          <w:szCs w:val="32"/>
        </w:rPr>
        <w:t>清单项目</w:t>
      </w:r>
      <w:r w:rsidRPr="005C5AFE">
        <w:rPr>
          <w:rFonts w:ascii="方正仿宋_GBK" w:eastAsia="方正仿宋_GBK" w:hAnsi="宋体" w:cs="宋体" w:hint="eastAsia"/>
          <w:color w:val="000000" w:themeColor="text1"/>
          <w:kern w:val="0"/>
          <w:sz w:val="32"/>
          <w:szCs w:val="32"/>
        </w:rPr>
        <w:t>全费用</w:t>
      </w:r>
      <w:r w:rsidRPr="005C5AFE">
        <w:rPr>
          <w:rFonts w:ascii="方正仿宋_GBK" w:eastAsia="方正仿宋_GBK" w:hAnsi="宋体" w:cs="宋体"/>
          <w:color w:val="000000" w:themeColor="text1"/>
          <w:kern w:val="0"/>
          <w:sz w:val="32"/>
          <w:szCs w:val="32"/>
        </w:rPr>
        <w:t>综合单价报价</w:t>
      </w:r>
      <w:r w:rsidRPr="005C5AFE">
        <w:rPr>
          <w:rFonts w:ascii="方正仿宋_GBK" w:eastAsia="方正仿宋_GBK" w:hAnsi="宋体" w:cs="宋体" w:hint="eastAsia"/>
          <w:color w:val="000000" w:themeColor="text1"/>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sidRPr="005C5AFE">
        <w:rPr>
          <w:rFonts w:ascii="等线" w:eastAsia="等线" w:hAnsi="宋体" w:cs="宋体"/>
          <w:color w:val="000000" w:themeColor="text1"/>
          <w:kern w:val="0"/>
          <w:szCs w:val="21"/>
        </w:rPr>
        <w:t xml:space="preserve">  </w:t>
      </w:r>
    </w:p>
    <w:p w:rsidR="00842958" w:rsidRPr="005C5AFE" w:rsidRDefault="00C763C7">
      <w:pPr>
        <w:spacing w:line="600" w:lineRule="exact"/>
        <w:ind w:firstLineChars="200" w:firstLine="640"/>
        <w:rPr>
          <w:rFonts w:ascii="方正仿宋_GBK" w:eastAsia="方正仿宋_GBK"/>
          <w:b/>
          <w:bCs/>
          <w:color w:val="000000" w:themeColor="text1"/>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int="eastAsia"/>
          <w:bCs/>
          <w:color w:val="000000" w:themeColor="text1"/>
          <w:sz w:val="32"/>
          <w:szCs w:val="32"/>
        </w:rPr>
        <w:t>工程计价方式：本工程采用全费用工程量清单计价。</w:t>
      </w:r>
    </w:p>
    <w:p w:rsidR="00842958" w:rsidRPr="005C5AFE" w:rsidRDefault="00C763C7">
      <w:pPr>
        <w:pStyle w:val="a8"/>
        <w:spacing w:after="0" w:line="600" w:lineRule="exact"/>
        <w:ind w:firstLineChars="200" w:firstLine="640"/>
        <w:jc w:val="both"/>
        <w:rPr>
          <w:rFonts w:ascii="方正仿宋_GBK" w:eastAsia="方正仿宋_GBK" w:cs="Times New Roman"/>
          <w:b/>
          <w:bCs/>
          <w:color w:val="000000" w:themeColor="text1"/>
          <w:kern w:val="2"/>
          <w:sz w:val="32"/>
          <w:szCs w:val="32"/>
        </w:rPr>
      </w:pPr>
      <w:r w:rsidRPr="005C5AFE">
        <w:rPr>
          <w:rFonts w:ascii="Times New Roman" w:eastAsia="方正仿宋_GBK" w:hAnsi="Times New Roman"/>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报价原则：</w:t>
      </w:r>
      <w:r w:rsidRPr="005C5AFE">
        <w:rPr>
          <w:rFonts w:ascii="方正仿宋_GBK" w:eastAsia="方正仿宋_GBK" w:cs="Times New Roman" w:hint="eastAsia"/>
          <w:bCs/>
          <w:color w:val="000000" w:themeColor="text1"/>
          <w:kern w:val="2"/>
          <w:sz w:val="32"/>
          <w:szCs w:val="32"/>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sidRPr="005C5AFE">
        <w:rPr>
          <w:rFonts w:ascii="方正仿宋_GBK" w:eastAsia="方正仿宋_GBK" w:cs="Times New Roman" w:hint="eastAsia"/>
          <w:bCs/>
          <w:color w:val="000000" w:themeColor="text1"/>
          <w:kern w:val="2"/>
          <w:sz w:val="32"/>
          <w:szCs w:val="32"/>
        </w:rPr>
        <w:t>《重庆市市政工程计价定额》（CQSZDE-20</w:t>
      </w:r>
      <w:r w:rsidRPr="005C5AFE">
        <w:rPr>
          <w:rFonts w:ascii="方正仿宋_GBK" w:eastAsia="方正仿宋_GBK" w:cs="Times New Roman"/>
          <w:bCs/>
          <w:color w:val="000000" w:themeColor="text1"/>
          <w:kern w:val="2"/>
          <w:sz w:val="32"/>
          <w:szCs w:val="32"/>
        </w:rPr>
        <w:t>1</w:t>
      </w:r>
      <w:r w:rsidRPr="005C5AFE">
        <w:rPr>
          <w:rFonts w:ascii="方正仿宋_GBK" w:eastAsia="方正仿宋_GBK" w:cs="Times New Roman" w:hint="eastAsia"/>
          <w:bCs/>
          <w:color w:val="000000" w:themeColor="text1"/>
          <w:kern w:val="2"/>
          <w:sz w:val="32"/>
          <w:szCs w:val="32"/>
        </w:rPr>
        <w:t>8）、《重庆市通用安装工程计价定额》（CQAZDE-20</w:t>
      </w:r>
      <w:r w:rsidRPr="005C5AFE">
        <w:rPr>
          <w:rFonts w:ascii="方正仿宋_GBK" w:eastAsia="方正仿宋_GBK" w:cs="Times New Roman"/>
          <w:bCs/>
          <w:color w:val="000000" w:themeColor="text1"/>
          <w:kern w:val="2"/>
          <w:sz w:val="32"/>
          <w:szCs w:val="32"/>
        </w:rPr>
        <w:t>1</w:t>
      </w:r>
      <w:r w:rsidRPr="005C5AFE">
        <w:rPr>
          <w:rFonts w:ascii="方正仿宋_GBK" w:eastAsia="方正仿宋_GBK" w:cs="Times New Roman" w:hint="eastAsia"/>
          <w:bCs/>
          <w:color w:val="000000" w:themeColor="text1"/>
          <w:kern w:val="2"/>
          <w:sz w:val="32"/>
          <w:szCs w:val="32"/>
        </w:rPr>
        <w:t>8）、</w:t>
      </w:r>
      <w:r w:rsidRPr="005C5AFE">
        <w:rPr>
          <w:rFonts w:ascii="方正仿宋_GBK" w:eastAsia="方正仿宋_GBK" w:hAnsi="Times New Roman" w:cs="Times New Roman" w:hint="eastAsia"/>
          <w:color w:val="000000" w:themeColor="text1"/>
          <w:sz w:val="32"/>
          <w:szCs w:val="32"/>
        </w:rPr>
        <w:t>《重庆市建设工程费用定额》（CQFYDE-2018）、</w:t>
      </w:r>
      <w:r w:rsidRPr="005C5AFE">
        <w:rPr>
          <w:rFonts w:ascii="方正仿宋_GBK" w:eastAsia="方正仿宋_GBK" w:cs="Times New Roman"/>
          <w:bCs/>
          <w:color w:val="000000" w:themeColor="text1"/>
          <w:kern w:val="2"/>
          <w:sz w:val="32"/>
          <w:szCs w:val="32"/>
        </w:rPr>
        <w:t>《重庆市建设工程施工机械台班定额》</w:t>
      </w:r>
      <w:r w:rsidRPr="005C5AFE">
        <w:rPr>
          <w:rFonts w:ascii="方正仿宋_GBK" w:eastAsia="方正仿宋_GBK" w:cs="Times New Roman" w:hint="eastAsia"/>
          <w:bCs/>
          <w:color w:val="000000" w:themeColor="text1"/>
          <w:kern w:val="2"/>
          <w:sz w:val="32"/>
          <w:szCs w:val="32"/>
        </w:rPr>
        <w:t>（</w:t>
      </w:r>
      <w:r w:rsidRPr="005C5AFE">
        <w:rPr>
          <w:rFonts w:ascii="方正仿宋_GBK" w:eastAsia="方正仿宋_GBK" w:cs="Times New Roman"/>
          <w:bCs/>
          <w:color w:val="000000" w:themeColor="text1"/>
          <w:kern w:val="2"/>
          <w:sz w:val="32"/>
          <w:szCs w:val="32"/>
        </w:rPr>
        <w:t>CQJXDE-2018</w:t>
      </w:r>
      <w:r w:rsidRPr="005C5AFE">
        <w:rPr>
          <w:rFonts w:ascii="方正仿宋_GBK" w:eastAsia="方正仿宋_GBK" w:cs="Times New Roman" w:hint="eastAsia"/>
          <w:bCs/>
          <w:color w:val="000000" w:themeColor="text1"/>
          <w:kern w:val="2"/>
          <w:sz w:val="32"/>
          <w:szCs w:val="32"/>
        </w:rPr>
        <w:t>）、重庆市建设工程施工仪器仪表台班定额》（CQYQYBDE-2018）、《重</w:t>
      </w:r>
      <w:r w:rsidRPr="005C5AFE">
        <w:rPr>
          <w:rFonts w:ascii="方正仿宋_GBK" w:eastAsia="方正仿宋_GBK" w:cs="Times New Roman" w:hint="eastAsia"/>
          <w:bCs/>
          <w:color w:val="000000" w:themeColor="text1"/>
          <w:kern w:val="2"/>
          <w:sz w:val="32"/>
          <w:szCs w:val="32"/>
        </w:rPr>
        <w:lastRenderedPageBreak/>
        <w:t>庆市建设工程混凝土及砂浆配合比表》（</w:t>
      </w:r>
      <w:r w:rsidRPr="005C5AFE">
        <w:rPr>
          <w:rFonts w:ascii="方正仿宋_GBK" w:eastAsia="方正仿宋_GBK" w:cs="Times New Roman"/>
          <w:bCs/>
          <w:color w:val="000000" w:themeColor="text1"/>
          <w:kern w:val="2"/>
          <w:sz w:val="32"/>
          <w:szCs w:val="32"/>
        </w:rPr>
        <w:t>CQPHBB-2018</w:t>
      </w:r>
      <w:r w:rsidRPr="005C5AFE">
        <w:rPr>
          <w:rFonts w:ascii="方正仿宋_GBK" w:eastAsia="方正仿宋_GBK" w:cs="Times New Roman" w:hint="eastAsia"/>
          <w:bCs/>
          <w:color w:val="000000" w:themeColor="text1"/>
          <w:kern w:val="2"/>
          <w:sz w:val="32"/>
          <w:szCs w:val="32"/>
        </w:rPr>
        <w:t>）</w:t>
      </w:r>
      <w:bookmarkEnd w:id="0"/>
      <w:r w:rsidRPr="005C5AFE">
        <w:rPr>
          <w:rFonts w:ascii="方正仿宋_GBK" w:eastAsia="方正仿宋_GBK" w:cs="Times New Roman" w:hint="eastAsia"/>
          <w:bCs/>
          <w:color w:val="000000" w:themeColor="text1"/>
          <w:kern w:val="2"/>
          <w:sz w:val="32"/>
          <w:szCs w:val="32"/>
        </w:rPr>
        <w:t>、《重庆市住房</w:t>
      </w:r>
      <w:r w:rsidRPr="005C5AFE">
        <w:rPr>
          <w:rFonts w:ascii="方正仿宋_GBK" w:eastAsia="方正仿宋_GBK" w:cs="Times New Roman"/>
          <w:bCs/>
          <w:color w:val="000000" w:themeColor="text1"/>
          <w:kern w:val="2"/>
          <w:sz w:val="32"/>
          <w:szCs w:val="32"/>
        </w:rPr>
        <w:t>和城乡建设委员会关于适用增值税新税率调整建设工程计价依据的通知</w:t>
      </w:r>
      <w:r w:rsidRPr="005C5AFE">
        <w:rPr>
          <w:rFonts w:ascii="方正仿宋_GBK" w:eastAsia="方正仿宋_GBK" w:cs="Times New Roman" w:hint="eastAsia"/>
          <w:bCs/>
          <w:color w:val="000000" w:themeColor="text1"/>
          <w:kern w:val="2"/>
          <w:sz w:val="32"/>
          <w:szCs w:val="32"/>
        </w:rPr>
        <w:t>》渝建[201</w:t>
      </w:r>
      <w:r w:rsidRPr="005C5AFE">
        <w:rPr>
          <w:rFonts w:ascii="方正仿宋_GBK" w:eastAsia="方正仿宋_GBK" w:cs="Times New Roman"/>
          <w:bCs/>
          <w:color w:val="000000" w:themeColor="text1"/>
          <w:kern w:val="2"/>
          <w:sz w:val="32"/>
          <w:szCs w:val="32"/>
        </w:rPr>
        <w:t>9</w:t>
      </w:r>
      <w:r w:rsidRPr="005C5AFE">
        <w:rPr>
          <w:rFonts w:ascii="方正仿宋_GBK" w:eastAsia="方正仿宋_GBK" w:cs="Times New Roman" w:hint="eastAsia"/>
          <w:bCs/>
          <w:color w:val="000000" w:themeColor="text1"/>
          <w:kern w:val="2"/>
          <w:sz w:val="32"/>
          <w:szCs w:val="32"/>
        </w:rPr>
        <w:t>]</w:t>
      </w:r>
      <w:r w:rsidRPr="005C5AFE">
        <w:rPr>
          <w:rFonts w:ascii="方正仿宋_GBK" w:eastAsia="方正仿宋_GBK" w:cs="Times New Roman"/>
          <w:bCs/>
          <w:color w:val="000000" w:themeColor="text1"/>
          <w:kern w:val="2"/>
          <w:sz w:val="32"/>
          <w:szCs w:val="32"/>
        </w:rPr>
        <w:t>143</w:t>
      </w:r>
      <w:r w:rsidRPr="005C5AFE">
        <w:rPr>
          <w:rFonts w:ascii="方正仿宋_GBK" w:eastAsia="方正仿宋_GBK" w:cs="Times New Roman" w:hint="eastAsia"/>
          <w:bCs/>
          <w:color w:val="000000" w:themeColor="text1"/>
          <w:kern w:val="2"/>
          <w:sz w:val="32"/>
          <w:szCs w:val="32"/>
        </w:rPr>
        <w:t>号、</w:t>
      </w:r>
      <w:r w:rsidRPr="005C5AFE">
        <w:rPr>
          <w:rFonts w:ascii="方正仿宋_GBK" w:eastAsia="方正仿宋_GBK" w:cs="Times New Roman" w:hint="eastAsia"/>
          <w:color w:val="000000" w:themeColor="text1"/>
          <w:sz w:val="32"/>
          <w:szCs w:val="32"/>
        </w:rPr>
        <w:t>《重庆市建设工程安全文明施工费计取及使用管理规定（2024版）》（渝建管〔2024〕38号）</w:t>
      </w:r>
      <w:r w:rsidRPr="005C5AFE">
        <w:rPr>
          <w:rFonts w:ascii="方正仿宋_GBK" w:eastAsia="方正仿宋_GBK" w:cs="Times New Roman" w:hint="eastAsia"/>
          <w:bCs/>
          <w:color w:val="000000" w:themeColor="text1"/>
          <w:kern w:val="2"/>
          <w:sz w:val="32"/>
          <w:szCs w:val="32"/>
        </w:rPr>
        <w:t>以及相关配套文件为依据，由</w:t>
      </w:r>
      <w:r w:rsidRPr="005C5AFE">
        <w:rPr>
          <w:rFonts w:ascii="方正仿宋_GBK" w:eastAsia="方正仿宋_GBK" w:cs="Times New Roman" w:hint="eastAsia"/>
          <w:color w:val="000000" w:themeColor="text1"/>
          <w:kern w:val="2"/>
          <w:sz w:val="32"/>
          <w:szCs w:val="32"/>
        </w:rPr>
        <w:t>投标人结合自身</w:t>
      </w:r>
      <w:r w:rsidRPr="005C5AFE">
        <w:rPr>
          <w:rFonts w:ascii="方正仿宋_GBK" w:eastAsia="方正仿宋_GBK" w:cs="Times New Roman" w:hint="eastAsia"/>
          <w:bCs/>
          <w:color w:val="000000" w:themeColor="text1"/>
          <w:kern w:val="2"/>
          <w:sz w:val="32"/>
          <w:szCs w:val="32"/>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3</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如发现全费用工程量清单中的数量与图纸中数量不一致，应书面通知招标人核查，除非招标人以补遗书的形式予以更正，否则，应以全费用工程量清单中列出的数量为准。</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4</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bCs/>
          <w:color w:val="000000" w:themeColor="text1"/>
          <w:kern w:val="2"/>
          <w:sz w:val="32"/>
          <w:szCs w:val="32"/>
        </w:rPr>
        <w:t>招标人在全费用工程量清单中所列出的价格、数量和计量单位，投标人不得修改。否则，将被认定为废标。</w:t>
      </w:r>
      <w:r w:rsidRPr="005C5AFE">
        <w:rPr>
          <w:rFonts w:ascii="方正仿宋_GBK" w:eastAsia="方正仿宋_GBK" w:hint="eastAsia"/>
          <w:bCs/>
          <w:color w:val="000000" w:themeColor="text1"/>
          <w:sz w:val="32"/>
          <w:szCs w:val="32"/>
        </w:rPr>
        <w:br/>
        <w:t xml:space="preserve">   </w:t>
      </w:r>
      <w:r w:rsidRPr="005C5AFE">
        <w:rPr>
          <w:rFonts w:ascii="方正仿宋_GBK" w:eastAsia="方正仿宋_GBK"/>
          <w:bCs/>
          <w:color w:val="000000" w:themeColor="text1"/>
          <w:sz w:val="32"/>
          <w:szCs w:val="32"/>
        </w:rPr>
        <w:t xml:space="preserve"> </w:t>
      </w:r>
      <w:r w:rsidRPr="005C5AFE">
        <w:rPr>
          <w:rFonts w:ascii="Times New Roman" w:eastAsia="方正仿宋_GBK" w:hAnsi="Times New Roman"/>
          <w:color w:val="000000" w:themeColor="text1"/>
          <w:sz w:val="32"/>
          <w:szCs w:val="20"/>
        </w:rPr>
        <w:t>5</w:t>
      </w:r>
      <w:r w:rsidRPr="005C5AFE">
        <w:rPr>
          <w:rFonts w:ascii="Times New Roman" w:eastAsia="方正仿宋_GBK" w:hAnsi="Times New Roman" w:hint="eastAsia"/>
          <w:color w:val="000000" w:themeColor="text1"/>
          <w:sz w:val="32"/>
          <w:szCs w:val="20"/>
        </w:rPr>
        <w:t>．</w:t>
      </w:r>
      <w:r w:rsidRPr="005C5AFE">
        <w:rPr>
          <w:rFonts w:ascii="方正仿宋_GBK" w:eastAsia="方正仿宋_GBK" w:hint="eastAsia"/>
          <w:bCs/>
          <w:color w:val="000000" w:themeColor="text1"/>
          <w:sz w:val="32"/>
          <w:szCs w:val="32"/>
        </w:rPr>
        <w:t>措施项目费：除另行计列工程量清单外，措施项目费清单已</w:t>
      </w:r>
      <w:r w:rsidRPr="005C5AFE">
        <w:rPr>
          <w:rFonts w:ascii="方正仿宋_GBK" w:eastAsia="方正仿宋_GBK" w:cs="Times New Roman" w:hint="eastAsia"/>
          <w:color w:val="000000" w:themeColor="text1"/>
          <w:kern w:val="2"/>
          <w:sz w:val="32"/>
          <w:szCs w:val="32"/>
        </w:rPr>
        <w:t>包含在</w:t>
      </w:r>
      <w:r w:rsidRPr="005C5AFE">
        <w:rPr>
          <w:rFonts w:ascii="方正仿宋_GBK" w:eastAsia="方正仿宋_GBK" w:cs="Times New Roman"/>
          <w:color w:val="000000" w:themeColor="text1"/>
          <w:kern w:val="2"/>
          <w:sz w:val="32"/>
          <w:szCs w:val="32"/>
        </w:rPr>
        <w:t>全费用工程量清单综合单价中。</w:t>
      </w:r>
      <w:r w:rsidRPr="005C5AFE">
        <w:rPr>
          <w:rFonts w:ascii="方正仿宋_GBK" w:eastAsia="方正仿宋_GBK" w:cs="Times New Roman" w:hint="eastAsia"/>
          <w:color w:val="000000" w:themeColor="text1"/>
          <w:kern w:val="2"/>
          <w:sz w:val="32"/>
          <w:szCs w:val="32"/>
        </w:rPr>
        <w:t xml:space="preserve"> </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6</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安全文明施工费：按《重庆市建设工程安全文明施工费计取及使用管理规定（2024版）》（渝建管〔2024〕38号）等相关规定计取，包含在</w:t>
      </w:r>
      <w:r w:rsidRPr="005C5AFE">
        <w:rPr>
          <w:rFonts w:ascii="方正仿宋_GBK" w:eastAsia="方正仿宋_GBK" w:cs="Times New Roman"/>
          <w:color w:val="000000" w:themeColor="text1"/>
          <w:kern w:val="2"/>
          <w:sz w:val="32"/>
          <w:szCs w:val="32"/>
        </w:rPr>
        <w:t>全费用工程量清单综合单价中。</w:t>
      </w:r>
      <w:r w:rsidRPr="005C5AFE">
        <w:rPr>
          <w:rFonts w:ascii="方正仿宋_GBK" w:eastAsia="方正仿宋_GBK" w:cs="Times New Roman" w:hint="eastAsia"/>
          <w:color w:val="000000" w:themeColor="text1"/>
          <w:kern w:val="2"/>
          <w:sz w:val="32"/>
          <w:szCs w:val="32"/>
        </w:rPr>
        <w:t xml:space="preserve"> </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lastRenderedPageBreak/>
        <w:t>7</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其他：土石方外运或借土回填或建筑工地垃圾外运（如果有）必须执行重庆市和九龙坡区的相关规定。</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8</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rsidR="00842958" w:rsidRPr="005C5AFE" w:rsidRDefault="00C763C7">
      <w:pPr>
        <w:spacing w:line="360" w:lineRule="auto"/>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五</w:t>
      </w:r>
      <w:r w:rsidRPr="005C5AFE">
        <w:rPr>
          <w:rFonts w:ascii="方正黑体_GBK" w:eastAsia="方正黑体_GBK"/>
          <w:snapToGrid w:val="0"/>
          <w:color w:val="000000" w:themeColor="text1"/>
          <w:w w:val="99"/>
          <w:sz w:val="32"/>
          <w:szCs w:val="32"/>
        </w:rPr>
        <w:t>、变更</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（一）变更的范围和内容</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（二）</w:t>
      </w:r>
      <w:r w:rsidRPr="005C5AFE">
        <w:rPr>
          <w:rFonts w:ascii="方正仿宋_GBK" w:eastAsia="方正仿宋_GBK" w:hAnsi="Times New Roman" w:cs="Times New Roman"/>
          <w:color w:val="000000" w:themeColor="text1"/>
          <w:kern w:val="2"/>
          <w:sz w:val="32"/>
          <w:szCs w:val="32"/>
        </w:rPr>
        <w:t xml:space="preserve"> </w:t>
      </w:r>
      <w:r w:rsidRPr="005C5AFE">
        <w:rPr>
          <w:rFonts w:ascii="方正仿宋_GBK" w:eastAsia="方正仿宋_GBK" w:hAnsi="Times New Roman" w:cs="Times New Roman" w:hint="eastAsia"/>
          <w:color w:val="000000" w:themeColor="text1"/>
          <w:kern w:val="2"/>
          <w:sz w:val="32"/>
          <w:szCs w:val="32"/>
        </w:rPr>
        <w:t>变更程序</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Times New Roman" w:cs="Times New Roman" w:hint="eastAsia"/>
          <w:color w:val="000000" w:themeColor="text1"/>
          <w:kern w:val="2"/>
          <w:sz w:val="32"/>
          <w:szCs w:val="32"/>
        </w:rPr>
        <w:t>变更金额及评审程序：严格按照九龙坡府发【</w:t>
      </w:r>
      <w:r w:rsidRPr="005C5AFE">
        <w:rPr>
          <w:rFonts w:ascii="方正仿宋_GBK" w:eastAsia="方正仿宋_GBK" w:hAnsi="Times New Roman" w:cs="Times New Roman"/>
          <w:color w:val="000000" w:themeColor="text1"/>
          <w:kern w:val="2"/>
          <w:sz w:val="32"/>
          <w:szCs w:val="32"/>
        </w:rPr>
        <w:t>2021</w:t>
      </w:r>
      <w:r w:rsidRPr="005C5AFE">
        <w:rPr>
          <w:rFonts w:ascii="方正仿宋_GBK" w:eastAsia="方正仿宋_GBK" w:hAnsi="Times New Roman" w:cs="Times New Roman" w:hint="eastAsia"/>
          <w:color w:val="000000" w:themeColor="text1"/>
          <w:kern w:val="2"/>
          <w:sz w:val="32"/>
          <w:szCs w:val="32"/>
        </w:rPr>
        <w:t>】</w:t>
      </w:r>
      <w:r w:rsidRPr="005C5AFE">
        <w:rPr>
          <w:rFonts w:ascii="方正仿宋_GBK" w:eastAsia="方正仿宋_GBK" w:hAnsi="Times New Roman" w:cs="Times New Roman"/>
          <w:color w:val="000000" w:themeColor="text1"/>
          <w:kern w:val="2"/>
          <w:sz w:val="32"/>
          <w:szCs w:val="32"/>
        </w:rPr>
        <w:t>2</w:t>
      </w:r>
      <w:r w:rsidRPr="005C5AFE">
        <w:rPr>
          <w:rFonts w:ascii="方正仿宋_GBK" w:eastAsia="方正仿宋_GBK" w:hAnsi="Times New Roman" w:cs="Times New Roman" w:hint="eastAsia"/>
          <w:color w:val="000000" w:themeColor="text1"/>
          <w:kern w:val="2"/>
          <w:sz w:val="32"/>
          <w:szCs w:val="32"/>
        </w:rPr>
        <w:t>号文件执行，有最新文件的按最新文件执行。</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Times New Roman" w:eastAsia="方正仿宋_GBK" w:hAnsi="Times New Roman"/>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Times New Roman" w:cs="Times New Roman" w:hint="eastAsia"/>
          <w:color w:val="000000" w:themeColor="text1"/>
          <w:kern w:val="2"/>
          <w:sz w:val="32"/>
          <w:szCs w:val="32"/>
        </w:rPr>
        <w:t>变更估价</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color w:val="000000" w:themeColor="text1"/>
          <w:kern w:val="2"/>
          <w:sz w:val="32"/>
          <w:szCs w:val="32"/>
        </w:rPr>
        <w:t xml:space="preserve"> </w:t>
      </w:r>
      <w:r w:rsidRPr="005C5AFE">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5C5AFE">
        <w:rPr>
          <w:rFonts w:ascii="方正仿宋_GBK" w:eastAsia="方正仿宋_GBK" w:hAnsi="Times New Roman" w:cs="Times New Roman"/>
          <w:color w:val="000000" w:themeColor="text1"/>
          <w:kern w:val="2"/>
          <w:sz w:val="32"/>
          <w:szCs w:val="32"/>
        </w:rPr>
        <w:t>7</w:t>
      </w:r>
      <w:r w:rsidRPr="005C5AFE">
        <w:rPr>
          <w:rFonts w:ascii="方正仿宋_GBK" w:eastAsia="方正仿宋_GBK" w:hAnsi="Times New Roman" w:cs="Times New Roman" w:hint="eastAsia"/>
          <w:color w:val="000000" w:themeColor="text1"/>
          <w:kern w:val="2"/>
          <w:sz w:val="32"/>
          <w:szCs w:val="32"/>
        </w:rPr>
        <w:t>日内，向发包人提交变更报价书。</w:t>
      </w:r>
      <w:r w:rsidRPr="005C5AFE">
        <w:rPr>
          <w:rFonts w:ascii="方正仿宋_GBK" w:eastAsia="方正仿宋_GBK" w:hAnsi="Times New Roman" w:cs="Times New Roman"/>
          <w:color w:val="000000" w:themeColor="text1"/>
          <w:kern w:val="2"/>
          <w:sz w:val="32"/>
          <w:szCs w:val="32"/>
        </w:rPr>
        <w:t xml:space="preserve"> </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color w:val="000000" w:themeColor="text1"/>
          <w:kern w:val="2"/>
          <w:sz w:val="32"/>
          <w:szCs w:val="32"/>
        </w:rPr>
        <w:lastRenderedPageBreak/>
        <w:t xml:space="preserve"> </w:t>
      </w:r>
      <w:r w:rsidRPr="005C5AFE">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5C5AFE">
        <w:rPr>
          <w:rFonts w:ascii="方正仿宋_GBK" w:eastAsia="方正仿宋_GBK" w:hAnsi="Times New Roman" w:cs="Times New Roman"/>
          <w:color w:val="000000" w:themeColor="text1"/>
          <w:kern w:val="2"/>
          <w:sz w:val="32"/>
          <w:szCs w:val="32"/>
        </w:rPr>
        <w:t>7</w:t>
      </w:r>
      <w:r w:rsidRPr="005C5AFE">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842958" w:rsidRPr="005C5AFE" w:rsidRDefault="00C763C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变更的估价原则</w:t>
      </w:r>
    </w:p>
    <w:p w:rsidR="00842958" w:rsidRPr="005C5AFE" w:rsidRDefault="00C763C7">
      <w:pPr>
        <w:pStyle w:val="p16"/>
        <w:spacing w:line="600" w:lineRule="exact"/>
        <w:ind w:firstLineChars="200" w:firstLine="640"/>
        <w:rPr>
          <w:rFonts w:ascii="方正仿宋_GBK" w:eastAsia="方正仿宋_GBK" w:hAnsi="Times New Roman" w:cs="Times New Roman"/>
          <w:b/>
          <w:bCs/>
          <w:color w:val="000000" w:themeColor="text1"/>
          <w:sz w:val="32"/>
          <w:szCs w:val="32"/>
        </w:rPr>
      </w:pPr>
      <w:r w:rsidRPr="005C5AFE">
        <w:rPr>
          <w:rFonts w:ascii="方正仿宋_GBK" w:eastAsia="方正仿宋_GBK" w:hAnsi="Times New Roman" w:cs="Times New Roman" w:hint="eastAsia"/>
          <w:color w:val="000000" w:themeColor="text1"/>
          <w:kern w:val="2"/>
          <w:sz w:val="32"/>
          <w:szCs w:val="32"/>
        </w:rPr>
        <w:t>按本次发布的施工合同专用合同条款</w:t>
      </w:r>
      <w:r w:rsidRPr="005C5AFE">
        <w:rPr>
          <w:rFonts w:ascii="方正仿宋_GBK" w:eastAsia="方正仿宋_GBK" w:hAnsi="Times New Roman" w:cs="Times New Roman" w:hint="eastAsia"/>
          <w:b/>
          <w:bCs/>
          <w:color w:val="000000" w:themeColor="text1"/>
          <w:sz w:val="32"/>
          <w:szCs w:val="32"/>
        </w:rPr>
        <w:t>“第五条 变更”执行。</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六</w:t>
      </w:r>
      <w:r w:rsidRPr="005C5AFE">
        <w:rPr>
          <w:rFonts w:ascii="方正黑体_GBK" w:eastAsia="方正黑体_GBK"/>
          <w:snapToGrid w:val="0"/>
          <w:color w:val="000000" w:themeColor="text1"/>
          <w:w w:val="99"/>
          <w:sz w:val="32"/>
          <w:szCs w:val="32"/>
        </w:rPr>
        <w:t>、</w:t>
      </w:r>
      <w:r w:rsidRPr="005C5AFE">
        <w:rPr>
          <w:rFonts w:ascii="方正黑体_GBK" w:eastAsia="方正黑体_GBK" w:hint="eastAsia"/>
          <w:snapToGrid w:val="0"/>
          <w:color w:val="000000" w:themeColor="text1"/>
          <w:w w:val="99"/>
          <w:sz w:val="32"/>
          <w:szCs w:val="32"/>
        </w:rPr>
        <w:t>结算原则</w:t>
      </w:r>
    </w:p>
    <w:p w:rsidR="00842958" w:rsidRPr="005C5AFE" w:rsidRDefault="00C763C7">
      <w:pPr>
        <w:spacing w:line="500" w:lineRule="exact"/>
        <w:ind w:firstLineChars="200" w:firstLine="640"/>
        <w:rPr>
          <w:rFonts w:ascii="方正仿宋_GBK" w:eastAsia="方正仿宋_GBK" w:hAnsi="Times New Roman" w:cs="Times New Roman"/>
          <w:b/>
          <w:bCs/>
          <w:color w:val="000000" w:themeColor="text1"/>
          <w:sz w:val="32"/>
          <w:szCs w:val="32"/>
        </w:rPr>
      </w:pPr>
      <w:bookmarkStart w:id="1" w:name="_Toc369619433"/>
      <w:bookmarkStart w:id="2" w:name="_Toc450032412"/>
      <w:bookmarkStart w:id="3" w:name="_Toc407098838"/>
      <w:bookmarkStart w:id="4" w:name="_Toc354501636"/>
      <w:bookmarkStart w:id="5" w:name="_Toc381870067"/>
      <w:r w:rsidRPr="005C5AFE">
        <w:rPr>
          <w:rFonts w:ascii="方正仿宋_GBK" w:eastAsia="方正仿宋_GBK" w:hAnsi="Times New Roman" w:cs="Times New Roman" w:hint="eastAsia"/>
          <w:color w:val="000000" w:themeColor="text1"/>
          <w:sz w:val="32"/>
          <w:szCs w:val="32"/>
        </w:rPr>
        <w:t>结算原则：详见本邀请招标文件施工合同专用合同条款</w:t>
      </w:r>
      <w:r w:rsidRPr="005C5AFE">
        <w:rPr>
          <w:rFonts w:ascii="方正仿宋_GBK" w:eastAsia="方正仿宋_GBK" w:hAnsi="Times New Roman" w:cs="Times New Roman" w:hint="eastAsia"/>
          <w:b/>
          <w:bCs/>
          <w:color w:val="000000" w:themeColor="text1"/>
          <w:sz w:val="32"/>
          <w:szCs w:val="32"/>
        </w:rPr>
        <w:t>“第八条 竣工结算”执行。</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其他说明：</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w:t>
      </w:r>
      <w:r w:rsidRPr="005C5AFE">
        <w:rPr>
          <w:rFonts w:ascii="方正仿宋_GBK" w:eastAsia="方正仿宋_GBK" w:hAnsi="Times New Roman" w:cs="Times New Roman" w:hint="eastAsia"/>
          <w:color w:val="000000" w:themeColor="text1"/>
          <w:sz w:val="32"/>
          <w:szCs w:val="32"/>
        </w:rPr>
        <w:lastRenderedPageBreak/>
        <w:t>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w:t>
      </w:r>
      <w:r w:rsidRPr="005C5AFE">
        <w:rPr>
          <w:rFonts w:ascii="方正仿宋_GBK" w:eastAsia="方正仿宋_GBK" w:hAnsi="Times New Roman" w:cs="Times New Roman" w:hint="eastAsia"/>
          <w:color w:val="000000" w:themeColor="text1"/>
          <w:sz w:val="32"/>
          <w:szCs w:val="32"/>
        </w:rPr>
        <w:lastRenderedPageBreak/>
        <w:t>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w:t>
      </w:r>
      <w:r w:rsidRPr="005C5AFE">
        <w:rPr>
          <w:rFonts w:ascii="方正仿宋_GBK" w:eastAsia="方正仿宋_GBK" w:hAnsi="Times New Roman" w:cs="Times New Roman" w:hint="eastAsia"/>
          <w:color w:val="000000" w:themeColor="text1"/>
          <w:sz w:val="32"/>
          <w:szCs w:val="32"/>
        </w:rPr>
        <w:lastRenderedPageBreak/>
        <w:t>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8）与周边其他施工单位相互协调的费用由承包人承担，不另行计取；承包人应积极配合发包人的管线迁改工作，并为其迁改工作提供便利，相关费用不另行计取。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9）由于进度款支付比例、审计时间较长等因素产生的资金占用、融资、垫资等风险由承包人承担，不另行计取。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10）高温补贴和迎接各类检查及疫情防控发生的费用由承包人在投标综合单价中考虑，不另行计取。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11）因建设需求，建设单位调整建设范围或内容的，引起的施工范围调整，不作为承包人索赔的依据。</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w:t>
      </w:r>
      <w:r w:rsidRPr="005C5AFE">
        <w:rPr>
          <w:rFonts w:ascii="方正仿宋_GBK" w:eastAsia="方正仿宋_GBK" w:hAnsi="Times New Roman" w:cs="Times New Roman" w:hint="eastAsia"/>
          <w:color w:val="000000" w:themeColor="text1"/>
          <w:sz w:val="32"/>
          <w:szCs w:val="32"/>
        </w:rPr>
        <w:lastRenderedPageBreak/>
        <w:t>价办理结算（设计变更同样适用此条款）。</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15）本项目采用全费用固定单价合同，除以上有特殊约定外，结算时不因工程量的增减调整中标全费用综合单价。</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16）因承包人原因造成临时设施及围墙、施工道路等二次及多次安拆、搬运、搭设等内容的费用在投标报价中综合考虑， 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 xml:space="preserve">17）承包人施工场地以及相邻出入口的施工道路的维修、场地和道路的排水、维修在投标报价中综合考虑，不另行计取。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18）承包人按政府主管部门的规定办理并取得道路通行权、</w:t>
      </w:r>
      <w:r w:rsidRPr="005C5AFE">
        <w:rPr>
          <w:rFonts w:ascii="方正仿宋_GBK" w:eastAsia="方正仿宋_GBK" w:hAnsi="Times New Roman" w:cs="Times New Roman" w:hint="eastAsia"/>
          <w:color w:val="000000" w:themeColor="text1"/>
          <w:sz w:val="32"/>
          <w:szCs w:val="32"/>
        </w:rPr>
        <w:lastRenderedPageBreak/>
        <w:t xml:space="preserve">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 xml:space="preserve">19）承包人应遵守政府有关主管部门对施工噪音以及环境保护和安全生产等的管理规定，并按规定 办理有关手续所发生的费用在投标报价中综合考虑，不另行计取。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20）工程材料、成品、半成品的场内二次或多次搬运费、采保费在投标报价中综合考虑，不另行计取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21)承包人需为发包人另行分包的其他施工单位提供施工用场地、共用设施、工作面及相关服务等在投标报价中综合考虑， 不另行计取总承包服务费。</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22）现场生活垃圾清运（含弃渣费）均由承包人自行承担。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23）配合工程质量检测取样送检及为送检单位在施工现场开展有关工作所发生的费用由承包人自行承担。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25）在本工程施工期限内发生的工程机械、人员伤亡等事故</w:t>
      </w:r>
      <w:r w:rsidRPr="005C5AFE">
        <w:rPr>
          <w:rFonts w:ascii="方正仿宋_GBK" w:eastAsia="方正仿宋_GBK" w:hAnsi="Times New Roman" w:cs="Times New Roman" w:hint="eastAsia"/>
          <w:color w:val="000000" w:themeColor="text1"/>
          <w:sz w:val="32"/>
          <w:szCs w:val="32"/>
        </w:rPr>
        <w:lastRenderedPageBreak/>
        <w:t>等承包人承担责任，发包人不承担任何责任。</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5C5AFE" w:rsidRDefault="00C763C7">
      <w:pPr>
        <w:spacing w:line="360" w:lineRule="auto"/>
        <w:ind w:firstLineChars="200" w:firstLine="480"/>
        <w:rPr>
          <w:rFonts w:ascii="方正仿宋_GBK" w:eastAsia="方正仿宋_GBK" w:hAnsi="Times New Roman"/>
          <w:color w:val="000000" w:themeColor="text1"/>
          <w:sz w:val="32"/>
          <w:szCs w:val="32"/>
        </w:rPr>
      </w:pPr>
      <w:r w:rsidRPr="005C5AFE">
        <w:rPr>
          <w:rFonts w:ascii="宋体" w:eastAsia="宋体" w:hAnsi="宋体" w:cs="宋体" w:hint="eastAsia"/>
          <w:color w:val="000000" w:themeColor="text1"/>
          <w:sz w:val="24"/>
        </w:rPr>
        <w:t xml:space="preserve"> </w:t>
      </w:r>
      <w:bookmarkEnd w:id="1"/>
      <w:bookmarkEnd w:id="2"/>
      <w:bookmarkEnd w:id="3"/>
      <w:bookmarkEnd w:id="4"/>
      <w:bookmarkEnd w:id="5"/>
      <w:r w:rsidRPr="005C5AFE">
        <w:rPr>
          <w:rFonts w:ascii="方正仿宋_GBK" w:eastAsia="方正仿宋_GBK" w:hAnsi="Times New Roman" w:cs="Times New Roman" w:hint="eastAsia"/>
          <w:color w:val="000000" w:themeColor="text1"/>
          <w:sz w:val="32"/>
          <w:szCs w:val="32"/>
        </w:rPr>
        <w:t>（三）在施工过程中，发包人对全费用招标清单中材料暂估价、专业工程暂估价、暂列金额以及变更新增材料的核价均为暂定价，仅为工程进度款支付依据，最终价格以结算审核价格为准，</w:t>
      </w:r>
      <w:r w:rsidRPr="005C5AFE">
        <w:rPr>
          <w:rFonts w:ascii="方正仿宋_GBK" w:eastAsia="方正仿宋_GBK" w:hAnsi="Times New Roman" w:hint="eastAsia"/>
          <w:color w:val="000000" w:themeColor="text1"/>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（四）如项目约定有甲供材料时，甲供材料由发包人与材料供应方单独结算，不计入项目结算内。</w:t>
      </w:r>
    </w:p>
    <w:p w:rsidR="00842958" w:rsidRPr="005C5AFE" w:rsidRDefault="00C763C7">
      <w:pPr>
        <w:spacing w:line="50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（五）合同约定其他费用：按合同约定执行。</w:t>
      </w:r>
    </w:p>
    <w:p w:rsidR="00842958" w:rsidRPr="005C5AFE" w:rsidRDefault="00C763C7">
      <w:pPr>
        <w:spacing w:line="500" w:lineRule="exact"/>
        <w:ind w:firstLineChars="200" w:firstLine="640"/>
        <w:rPr>
          <w:rFonts w:ascii="方正仿宋_GBK" w:eastAsia="方正仿宋_GBK" w:hAnsi="Times New Roman" w:cs="Times New Roman"/>
          <w:color w:val="000000" w:themeColor="text1"/>
          <w:sz w:val="32"/>
          <w:szCs w:val="32"/>
          <w:lang w:val="zh-CN"/>
        </w:rPr>
      </w:pPr>
      <w:r w:rsidRPr="005C5AFE">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七、付款办法</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（一）预付款：合同签订后，支付至签约合同价的30%；</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lastRenderedPageBreak/>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spacing w:line="360" w:lineRule="auto"/>
        <w:ind w:firstLineChars="150" w:firstLine="48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（五）发包人向承包人支付每笔进度款前，承包人需向发包人提供等额、有效、合法的增值税专用发票。否则发包人有权暂缓付款且无需承担违约责任，承包人需正常履行本合同。</w:t>
      </w:r>
    </w:p>
    <w:p w:rsidR="00842958" w:rsidRPr="005C5AFE" w:rsidRDefault="00C763C7">
      <w:pPr>
        <w:spacing w:line="360" w:lineRule="auto"/>
        <w:ind w:firstLineChars="150" w:firstLine="480"/>
        <w:rPr>
          <w:rFonts w:ascii="方正仿宋_GBK" w:eastAsia="方正仿宋_GBK" w:hAnsi="宋体" w:cs="宋体"/>
          <w:color w:val="000000" w:themeColor="text1"/>
          <w:kern w:val="0"/>
          <w:sz w:val="32"/>
          <w:szCs w:val="32"/>
        </w:rPr>
      </w:pPr>
      <w:r w:rsidRPr="005C5AFE">
        <w:rPr>
          <w:rFonts w:ascii="方正仿宋_GBK" w:eastAsia="方正仿宋_GBK" w:hAnsi="Times New Roman" w:hint="eastAsia"/>
          <w:color w:val="000000" w:themeColor="text1"/>
          <w:sz w:val="32"/>
          <w:szCs w:val="32"/>
        </w:rPr>
        <w:lastRenderedPageBreak/>
        <w:t>（六）本项目履约保证金：招</w:t>
      </w:r>
      <w:r w:rsidRPr="005C5AFE">
        <w:rPr>
          <w:rFonts w:ascii="方正仿宋_GBK" w:eastAsia="方正仿宋_GBK" w:hAnsi="Times New Roman"/>
          <w:color w:val="000000" w:themeColor="text1"/>
          <w:sz w:val="32"/>
          <w:szCs w:val="32"/>
        </w:rPr>
        <w:t>标人发出中标通知书后5</w:t>
      </w:r>
      <w:r w:rsidRPr="005C5AFE">
        <w:rPr>
          <w:rFonts w:ascii="方正仿宋_GBK" w:eastAsia="方正仿宋_GBK" w:hAnsi="Times New Roman" w:hint="eastAsia"/>
          <w:color w:val="000000" w:themeColor="text1"/>
          <w:sz w:val="32"/>
          <w:szCs w:val="32"/>
        </w:rPr>
        <w:t>日</w:t>
      </w:r>
      <w:r w:rsidRPr="005C5AFE">
        <w:rPr>
          <w:rFonts w:ascii="方正仿宋_GBK" w:eastAsia="方正仿宋_GBK" w:hAnsi="Times New Roman"/>
          <w:color w:val="000000" w:themeColor="text1"/>
          <w:sz w:val="32"/>
          <w:szCs w:val="32"/>
        </w:rPr>
        <w:t>内，</w:t>
      </w:r>
      <w:r w:rsidRPr="005C5AFE">
        <w:rPr>
          <w:rFonts w:ascii="方正仿宋_GBK" w:eastAsia="方正仿宋_GBK" w:hAnsi="Times New Roman" w:hint="eastAsia"/>
          <w:color w:val="000000" w:themeColor="text1"/>
          <w:sz w:val="32"/>
          <w:szCs w:val="32"/>
        </w:rPr>
        <w:t>中标人应</w:t>
      </w:r>
      <w:r w:rsidRPr="005C5AFE">
        <w:rPr>
          <w:rFonts w:ascii="方正仿宋_GBK" w:eastAsia="方正仿宋_GBK" w:hAnsi="Times New Roman"/>
          <w:color w:val="000000" w:themeColor="text1"/>
          <w:sz w:val="32"/>
          <w:szCs w:val="32"/>
        </w:rPr>
        <w:t>按中标</w:t>
      </w:r>
      <w:r w:rsidRPr="005C5AFE">
        <w:rPr>
          <w:rFonts w:ascii="方正仿宋_GBK" w:eastAsia="方正仿宋_GBK" w:hAnsi="Times New Roman" w:hint="eastAsia"/>
          <w:color w:val="000000" w:themeColor="text1"/>
          <w:sz w:val="32"/>
          <w:szCs w:val="32"/>
        </w:rPr>
        <w:t>总金额</w:t>
      </w:r>
      <w:r w:rsidRPr="005C5AFE">
        <w:rPr>
          <w:rFonts w:ascii="方正仿宋_GBK" w:eastAsia="方正仿宋_GBK" w:hAnsi="Times New Roman"/>
          <w:color w:val="000000" w:themeColor="text1"/>
          <w:sz w:val="32"/>
          <w:szCs w:val="32"/>
        </w:rPr>
        <w:t>的</w:t>
      </w:r>
      <w:r w:rsidRPr="005C5AFE">
        <w:rPr>
          <w:rFonts w:ascii="方正仿宋_GBK" w:eastAsia="方正仿宋_GBK" w:hAnsi="Times New Roman" w:hint="eastAsia"/>
          <w:color w:val="000000" w:themeColor="text1"/>
          <w:sz w:val="32"/>
          <w:szCs w:val="32"/>
        </w:rPr>
        <w:t>10</w:t>
      </w:r>
      <w:r w:rsidRPr="005C5AFE">
        <w:rPr>
          <w:rFonts w:ascii="方正仿宋_GBK" w:eastAsia="方正仿宋_GBK" w:hAnsi="Times New Roman"/>
          <w:color w:val="000000" w:themeColor="text1"/>
          <w:sz w:val="32"/>
          <w:szCs w:val="32"/>
        </w:rPr>
        <w:t>%</w:t>
      </w:r>
      <w:r w:rsidRPr="005C5AFE">
        <w:rPr>
          <w:rFonts w:ascii="方正仿宋_GBK" w:eastAsia="方正仿宋_GBK" w:hAnsi="Times New Roman" w:hint="eastAsia"/>
          <w:color w:val="000000" w:themeColor="text1"/>
          <w:sz w:val="32"/>
          <w:szCs w:val="32"/>
        </w:rPr>
        <w:t>向</w:t>
      </w:r>
      <w:r w:rsidRPr="005C5AFE">
        <w:rPr>
          <w:rFonts w:ascii="方正仿宋_GBK" w:eastAsia="方正仿宋_GBK" w:hAnsi="Times New Roman"/>
          <w:color w:val="000000" w:themeColor="text1"/>
          <w:sz w:val="32"/>
          <w:szCs w:val="32"/>
        </w:rPr>
        <w:t>发包人</w:t>
      </w:r>
      <w:r w:rsidRPr="005C5AFE">
        <w:rPr>
          <w:rFonts w:ascii="方正仿宋_GBK" w:eastAsia="方正仿宋_GBK" w:hAnsi="Times New Roman" w:hint="eastAsia"/>
          <w:color w:val="000000" w:themeColor="text1"/>
          <w:sz w:val="32"/>
          <w:szCs w:val="32"/>
        </w:rPr>
        <w:t>缴</w:t>
      </w:r>
      <w:r w:rsidRPr="005C5AFE">
        <w:rPr>
          <w:rFonts w:ascii="方正仿宋_GBK" w:eastAsia="方正仿宋_GBK" w:hAnsi="Times New Roman"/>
          <w:color w:val="000000" w:themeColor="text1"/>
          <w:sz w:val="32"/>
          <w:szCs w:val="32"/>
        </w:rPr>
        <w:t>纳履约</w:t>
      </w:r>
      <w:r w:rsidRPr="005C5AFE">
        <w:rPr>
          <w:rFonts w:ascii="方正仿宋_GBK" w:eastAsia="方正仿宋_GBK" w:hAnsi="Times New Roman" w:hint="eastAsia"/>
          <w:color w:val="000000" w:themeColor="text1"/>
          <w:sz w:val="32"/>
          <w:szCs w:val="32"/>
        </w:rPr>
        <w:t>保证</w:t>
      </w:r>
      <w:r w:rsidRPr="005C5AFE">
        <w:rPr>
          <w:rFonts w:ascii="方正仿宋_GBK" w:eastAsia="方正仿宋_GBK" w:hAnsi="Times New Roman"/>
          <w:color w:val="000000" w:themeColor="text1"/>
          <w:sz w:val="32"/>
          <w:szCs w:val="32"/>
        </w:rPr>
        <w:t>金，</w:t>
      </w:r>
      <w:r w:rsidRPr="005C5AFE">
        <w:rPr>
          <w:rFonts w:ascii="方正仿宋_GBK" w:eastAsia="方正仿宋_GBK" w:hAnsi="Times New Roman" w:hint="eastAsia"/>
          <w:color w:val="000000" w:themeColor="text1"/>
          <w:sz w:val="32"/>
          <w:szCs w:val="32"/>
        </w:rPr>
        <w:t>缴纳</w:t>
      </w:r>
      <w:r w:rsidRPr="005C5AFE">
        <w:rPr>
          <w:rFonts w:ascii="方正仿宋_GBK" w:eastAsia="方正仿宋_GBK" w:hAnsi="Times New Roman"/>
          <w:color w:val="000000" w:themeColor="text1"/>
          <w:sz w:val="32"/>
          <w:szCs w:val="32"/>
        </w:rPr>
        <w:t>方式为银行转帐或不可撤销的见索即付银行保函，</w:t>
      </w:r>
      <w:r w:rsidRPr="005C5AFE">
        <w:rPr>
          <w:rFonts w:ascii="方正仿宋_GBK" w:eastAsia="方正仿宋_GBK" w:hAnsi="Times New Roman" w:hint="eastAsia"/>
          <w:color w:val="000000" w:themeColor="text1"/>
          <w:sz w:val="32"/>
          <w:szCs w:val="32"/>
        </w:rPr>
        <w:t>以银行转账</w:t>
      </w:r>
      <w:r w:rsidRPr="005C5AFE">
        <w:rPr>
          <w:rFonts w:ascii="方正仿宋_GBK" w:eastAsia="方正仿宋_GBK" w:hAnsi="Times New Roman"/>
          <w:color w:val="000000" w:themeColor="text1"/>
          <w:sz w:val="32"/>
          <w:szCs w:val="32"/>
        </w:rPr>
        <w:t>方式缴纳的</w:t>
      </w:r>
      <w:r w:rsidRPr="005C5AFE">
        <w:rPr>
          <w:rFonts w:ascii="方正仿宋_GBK" w:eastAsia="方正仿宋_GBK" w:hAnsi="Times New Roman" w:hint="eastAsia"/>
          <w:color w:val="000000" w:themeColor="text1"/>
          <w:sz w:val="32"/>
          <w:szCs w:val="32"/>
        </w:rPr>
        <w:t>履约</w:t>
      </w:r>
      <w:r w:rsidRPr="005C5AFE">
        <w:rPr>
          <w:rFonts w:ascii="方正仿宋_GBK" w:eastAsia="方正仿宋_GBK" w:hAnsi="Times New Roman"/>
          <w:color w:val="000000" w:themeColor="text1"/>
          <w:sz w:val="32"/>
          <w:szCs w:val="32"/>
        </w:rPr>
        <w:t>保证金</w:t>
      </w:r>
      <w:r w:rsidRPr="005C5AFE">
        <w:rPr>
          <w:rFonts w:ascii="方正仿宋_GBK" w:eastAsia="方正仿宋_GBK" w:hAnsi="Times New Roman" w:hint="eastAsia"/>
          <w:color w:val="000000" w:themeColor="text1"/>
          <w:sz w:val="32"/>
          <w:szCs w:val="32"/>
        </w:rPr>
        <w:t>必</w:t>
      </w:r>
      <w:r w:rsidRPr="005C5AFE">
        <w:rPr>
          <w:rFonts w:ascii="方正仿宋_GBK" w:eastAsia="方正仿宋_GBK" w:hAnsi="Times New Roman"/>
          <w:color w:val="000000" w:themeColor="text1"/>
          <w:sz w:val="32"/>
          <w:szCs w:val="32"/>
        </w:rPr>
        <w:t>须从</w:t>
      </w:r>
      <w:r w:rsidRPr="005C5AFE">
        <w:rPr>
          <w:rFonts w:ascii="方正仿宋_GBK" w:eastAsia="方正仿宋_GBK" w:hAnsi="Times New Roman" w:hint="eastAsia"/>
          <w:color w:val="000000" w:themeColor="text1"/>
          <w:sz w:val="32"/>
          <w:szCs w:val="32"/>
        </w:rPr>
        <w:t>投</w:t>
      </w:r>
      <w:r w:rsidRPr="005C5AFE">
        <w:rPr>
          <w:rFonts w:ascii="方正仿宋_GBK" w:eastAsia="方正仿宋_GBK" w:hAnsi="Times New Roman"/>
          <w:color w:val="000000" w:themeColor="text1"/>
          <w:sz w:val="32"/>
          <w:szCs w:val="32"/>
        </w:rPr>
        <w:t>标人的基本帐户转出，</w:t>
      </w:r>
      <w:r w:rsidRPr="005C5AFE">
        <w:rPr>
          <w:rFonts w:ascii="方正仿宋_GBK" w:eastAsia="方正仿宋_GBK" w:hAnsi="Times New Roman" w:hint="eastAsia"/>
          <w:color w:val="000000" w:themeColor="text1"/>
          <w:sz w:val="32"/>
          <w:szCs w:val="32"/>
        </w:rPr>
        <w:t>且银行转</w:t>
      </w:r>
      <w:r w:rsidRPr="005C5AFE">
        <w:rPr>
          <w:rFonts w:ascii="方正仿宋_GBK" w:eastAsia="方正仿宋_GBK" w:hAnsi="Times New Roman"/>
          <w:color w:val="000000" w:themeColor="text1"/>
          <w:sz w:val="32"/>
          <w:szCs w:val="32"/>
        </w:rPr>
        <w:t>帐、银行保函</w:t>
      </w:r>
      <w:r w:rsidRPr="005C5AFE">
        <w:rPr>
          <w:rFonts w:ascii="方正仿宋_GBK" w:eastAsia="方正仿宋_GBK" w:hAnsi="Times New Roman" w:hint="eastAsia"/>
          <w:color w:val="000000" w:themeColor="text1"/>
          <w:sz w:val="32"/>
          <w:szCs w:val="32"/>
        </w:rPr>
        <w:t>均</w:t>
      </w:r>
      <w:r w:rsidRPr="005C5AFE">
        <w:rPr>
          <w:rFonts w:ascii="方正仿宋_GBK" w:eastAsia="方正仿宋_GBK" w:hAnsi="Times New Roman"/>
          <w:color w:val="000000" w:themeColor="text1"/>
          <w:sz w:val="32"/>
          <w:szCs w:val="32"/>
        </w:rPr>
        <w:t>需注明</w:t>
      </w:r>
      <w:r w:rsidRPr="005C5AFE">
        <w:rPr>
          <w:rFonts w:ascii="方正仿宋_GBK" w:eastAsia="方正仿宋_GBK" w:hAnsi="Times New Roman" w:hint="eastAsia"/>
          <w:color w:val="000000" w:themeColor="text1"/>
          <w:sz w:val="32"/>
          <w:szCs w:val="32"/>
          <w:u w:val="single"/>
        </w:rPr>
        <w:t>“</w:t>
      </w:r>
      <w:r w:rsidR="00AA6D59" w:rsidRPr="00AA6D59">
        <w:rPr>
          <w:rFonts w:ascii="方正仿宋_GBK" w:eastAsia="方正仿宋_GBK" w:hAnsi="Times New Roman" w:hint="eastAsia"/>
          <w:color w:val="000000" w:themeColor="text1"/>
          <w:sz w:val="32"/>
          <w:szCs w:val="32"/>
          <w:u w:val="single"/>
        </w:rPr>
        <w:t>秦安机电沿线排水管网综合改造工程</w:t>
      </w:r>
      <w:r w:rsidRPr="005C5AFE">
        <w:rPr>
          <w:rFonts w:ascii="方正仿宋_GBK" w:eastAsia="方正仿宋_GBK" w:hAnsi="Times New Roman" w:hint="eastAsia"/>
          <w:color w:val="000000" w:themeColor="text1"/>
          <w:sz w:val="32"/>
          <w:szCs w:val="32"/>
          <w:u w:val="single"/>
        </w:rPr>
        <w:t>履约保证金”</w:t>
      </w:r>
      <w:r w:rsidRPr="005C5AFE">
        <w:rPr>
          <w:rFonts w:ascii="方正仿宋_GBK" w:eastAsia="方正仿宋_GBK" w:hAnsi="Times New Roman" w:hint="eastAsia"/>
          <w:color w:val="000000" w:themeColor="text1"/>
          <w:sz w:val="32"/>
          <w:szCs w:val="32"/>
        </w:rPr>
        <w:t>，工程竣工验收合格后</w:t>
      </w:r>
      <w:r w:rsidR="00C3145C" w:rsidRPr="005C5AFE">
        <w:rPr>
          <w:rFonts w:ascii="方正仿宋_GBK" w:eastAsia="方正仿宋_GBK" w:hAnsi="Times New Roman"/>
          <w:color w:val="000000" w:themeColor="text1"/>
          <w:sz w:val="32"/>
          <w:szCs w:val="32"/>
        </w:rPr>
        <w:t>5</w:t>
      </w:r>
      <w:r w:rsidRPr="005C5AFE">
        <w:rPr>
          <w:rFonts w:ascii="方正仿宋_GBK" w:eastAsia="方正仿宋_GBK" w:hAnsi="Times New Roman" w:hint="eastAsia"/>
          <w:color w:val="000000" w:themeColor="text1"/>
          <w:sz w:val="32"/>
          <w:szCs w:val="32"/>
        </w:rPr>
        <w:t>个工作日内退还，均不计息。中</w:t>
      </w:r>
      <w:r w:rsidRPr="005C5AFE">
        <w:rPr>
          <w:rFonts w:ascii="方正仿宋_GBK" w:eastAsia="方正仿宋_GBK" w:hAnsi="Times New Roman"/>
          <w:color w:val="000000" w:themeColor="text1"/>
          <w:sz w:val="32"/>
          <w:szCs w:val="32"/>
        </w:rPr>
        <w:t>标人未按规定的时间、</w:t>
      </w:r>
      <w:r w:rsidRPr="005C5AFE">
        <w:rPr>
          <w:rFonts w:ascii="方正仿宋_GBK" w:eastAsia="方正仿宋_GBK" w:hAnsi="Times New Roman" w:hint="eastAsia"/>
          <w:color w:val="000000" w:themeColor="text1"/>
          <w:sz w:val="32"/>
          <w:szCs w:val="32"/>
        </w:rPr>
        <w:t>金额</w:t>
      </w:r>
      <w:r w:rsidRPr="005C5AFE">
        <w:rPr>
          <w:rFonts w:ascii="方正仿宋_GBK" w:eastAsia="方正仿宋_GBK" w:hAnsi="Times New Roman"/>
          <w:color w:val="000000" w:themeColor="text1"/>
          <w:sz w:val="32"/>
          <w:szCs w:val="32"/>
        </w:rPr>
        <w:t>、方式缴纳</w:t>
      </w:r>
      <w:r w:rsidRPr="005C5AFE">
        <w:rPr>
          <w:rFonts w:ascii="方正仿宋_GBK" w:eastAsia="方正仿宋_GBK" w:hAnsi="Times New Roman" w:hint="eastAsia"/>
          <w:color w:val="000000" w:themeColor="text1"/>
          <w:sz w:val="32"/>
          <w:szCs w:val="32"/>
        </w:rPr>
        <w:t>履约保证金的</w:t>
      </w:r>
      <w:r w:rsidRPr="005C5AFE">
        <w:rPr>
          <w:rFonts w:ascii="方正仿宋_GBK" w:eastAsia="方正仿宋_GBK" w:hAnsi="Times New Roman"/>
          <w:color w:val="000000" w:themeColor="text1"/>
          <w:sz w:val="32"/>
          <w:szCs w:val="32"/>
        </w:rPr>
        <w:t>，</w:t>
      </w:r>
      <w:r w:rsidRPr="005C5AFE">
        <w:rPr>
          <w:rFonts w:ascii="方正仿宋_GBK" w:eastAsia="方正仿宋_GBK" w:hAnsi="Times New Roman" w:hint="eastAsia"/>
          <w:color w:val="000000" w:themeColor="text1"/>
          <w:sz w:val="32"/>
          <w:szCs w:val="32"/>
        </w:rPr>
        <w:t>招</w:t>
      </w:r>
      <w:r w:rsidRPr="005C5AFE">
        <w:rPr>
          <w:rFonts w:ascii="方正仿宋_GBK" w:eastAsia="方正仿宋_GBK" w:hAnsi="Times New Roman"/>
          <w:color w:val="000000" w:themeColor="text1"/>
          <w:sz w:val="32"/>
          <w:szCs w:val="32"/>
        </w:rPr>
        <w:t>标人</w:t>
      </w:r>
      <w:r w:rsidRPr="005C5AFE">
        <w:rPr>
          <w:rFonts w:ascii="方正仿宋_GBK" w:eastAsia="方正仿宋_GBK" w:hAnsi="Times New Roman" w:hint="eastAsia"/>
          <w:color w:val="000000" w:themeColor="text1"/>
          <w:sz w:val="32"/>
          <w:szCs w:val="32"/>
        </w:rPr>
        <w:t>不与</w:t>
      </w:r>
      <w:r w:rsidRPr="005C5AFE">
        <w:rPr>
          <w:rFonts w:ascii="方正仿宋_GBK" w:eastAsia="方正仿宋_GBK" w:hAnsi="Times New Roman"/>
          <w:color w:val="000000" w:themeColor="text1"/>
          <w:sz w:val="32"/>
          <w:szCs w:val="32"/>
        </w:rPr>
        <w:t>其签订施工合同，</w:t>
      </w:r>
      <w:r w:rsidRPr="005C5AFE">
        <w:rPr>
          <w:rFonts w:ascii="方正仿宋_GBK" w:eastAsia="方正仿宋_GBK" w:hAnsi="Times New Roman" w:hint="eastAsia"/>
          <w:color w:val="000000" w:themeColor="text1"/>
          <w:sz w:val="32"/>
          <w:szCs w:val="32"/>
        </w:rPr>
        <w:t>投</w:t>
      </w:r>
      <w:r w:rsidRPr="005C5AFE">
        <w:rPr>
          <w:rFonts w:ascii="方正仿宋_GBK" w:eastAsia="方正仿宋_GBK" w:hAnsi="Times New Roman"/>
          <w:color w:val="000000" w:themeColor="text1"/>
          <w:sz w:val="32"/>
          <w:szCs w:val="32"/>
        </w:rPr>
        <w:t>标保证金不予退还。</w:t>
      </w:r>
      <w:r w:rsidRPr="005C5AFE">
        <w:rPr>
          <w:rFonts w:ascii="方正仿宋_GBK" w:eastAsia="方正仿宋_GBK" w:hint="eastAsia"/>
          <w:snapToGrid w:val="0"/>
          <w:color w:val="000000" w:themeColor="text1"/>
          <w:sz w:val="32"/>
          <w:szCs w:val="32"/>
        </w:rPr>
        <w:t>（收款单位：重庆九龙现代产业发展集团有限公司；</w:t>
      </w:r>
      <w:r w:rsidRPr="005C5AFE">
        <w:rPr>
          <w:rFonts w:ascii="方正仿宋_GBK" w:eastAsia="方正仿宋_GBK" w:hint="eastAsia"/>
          <w:color w:val="000000" w:themeColor="text1"/>
          <w:sz w:val="32"/>
          <w:szCs w:val="32"/>
        </w:rPr>
        <w:t>开户行：中国建设银行股份有限公司重庆九龙坡铝城支行；账号50001037600052500629）</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八、投标文件要求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（一）投标文件组成：</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1、投标报价函；</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、投标报价清单；</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、法人身份证明、法人</w:t>
      </w:r>
      <w:r w:rsidRPr="005C5AFE">
        <w:rPr>
          <w:rFonts w:ascii="方正仿宋_GBK" w:eastAsia="方正仿宋_GBK" w:hAnsi="Times New Roman" w:cs="Times New Roman"/>
          <w:color w:val="000000" w:themeColor="text1"/>
          <w:sz w:val="32"/>
          <w:szCs w:val="32"/>
        </w:rPr>
        <w:t>授权委托书</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、公司营业执照、资质、安全生产许可证复印件；</w:t>
      </w:r>
    </w:p>
    <w:p w:rsidR="00842958" w:rsidRPr="005C5AFE" w:rsidRDefault="00C763C7">
      <w:pPr>
        <w:spacing w:line="580" w:lineRule="exact"/>
        <w:ind w:firstLineChars="200" w:firstLine="643"/>
        <w:rPr>
          <w:rFonts w:ascii="方正仿宋_GBK" w:eastAsia="方正仿宋_GBK" w:hAnsi="Times New Roman" w:cs="Times New Roman"/>
          <w:b/>
          <w:color w:val="000000" w:themeColor="text1"/>
          <w:sz w:val="32"/>
          <w:szCs w:val="32"/>
        </w:rPr>
      </w:pPr>
      <w:r w:rsidRPr="005C5AFE">
        <w:rPr>
          <w:rFonts w:ascii="方正仿宋_GBK" w:eastAsia="方正仿宋_GBK" w:hAnsi="Times New Roman" w:cs="Times New Roman" w:hint="eastAsia"/>
          <w:b/>
          <w:color w:val="000000" w:themeColor="text1"/>
          <w:sz w:val="32"/>
          <w:szCs w:val="32"/>
        </w:rPr>
        <w:t>注：以上投标文件组成部分均需签章完备，否则，按废标处理。</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（二）投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文件制作</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1、各投标人应当按谈判文件的要求编制投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文件，并对谈判文件提出的要求和条件作出实质性响应，纸质文件原则上采用</w:t>
      </w:r>
      <w:r w:rsidRPr="005C5AFE">
        <w:rPr>
          <w:rFonts w:ascii="方正仿宋_GBK" w:eastAsia="方正仿宋_GBK" w:hAnsi="Times New Roman" w:cs="Times New Roman" w:hint="eastAsia"/>
          <w:color w:val="000000" w:themeColor="text1"/>
          <w:sz w:val="32"/>
          <w:szCs w:val="32"/>
        </w:rPr>
        <w:lastRenderedPageBreak/>
        <w:t>软面订本，同时应编制完整的页码、目录。响应文件</w:t>
      </w:r>
      <w:r w:rsidRPr="005C5AFE">
        <w:rPr>
          <w:rFonts w:ascii="方正仿宋_GBK" w:eastAsia="方正仿宋_GBK" w:hAnsi="Times New Roman" w:cs="Times New Roman" w:hint="eastAsia"/>
          <w:b/>
          <w:color w:val="000000" w:themeColor="text1"/>
          <w:sz w:val="32"/>
          <w:szCs w:val="32"/>
        </w:rPr>
        <w:t>一式二份</w:t>
      </w:r>
      <w:r w:rsidRPr="005C5AFE">
        <w:rPr>
          <w:rFonts w:ascii="方正仿宋_GBK" w:eastAsia="方正仿宋_GBK" w:hAnsi="Times New Roman" w:cs="Times New Roman" w:hint="eastAsia"/>
          <w:color w:val="000000" w:themeColor="text1"/>
          <w:sz w:val="32"/>
          <w:szCs w:val="32"/>
        </w:rPr>
        <w:t>（两份</w:t>
      </w:r>
      <w:r w:rsidRPr="005C5AFE">
        <w:rPr>
          <w:rFonts w:ascii="方正仿宋_GBK" w:eastAsia="方正仿宋_GBK" w:hAnsi="Times New Roman" w:cs="Times New Roman"/>
          <w:color w:val="000000" w:themeColor="text1"/>
          <w:sz w:val="32"/>
          <w:szCs w:val="32"/>
        </w:rPr>
        <w:t>响应文件应保持内容一致</w:t>
      </w:r>
      <w:r w:rsidRPr="005C5AFE">
        <w:rPr>
          <w:rFonts w:ascii="方正仿宋_GBK" w:eastAsia="方正仿宋_GBK" w:hAnsi="Times New Roman" w:cs="Times New Roman" w:hint="eastAsia"/>
          <w:color w:val="000000" w:themeColor="text1"/>
          <w:sz w:val="32"/>
          <w:szCs w:val="32"/>
        </w:rPr>
        <w:t>，如</w:t>
      </w:r>
      <w:r w:rsidRPr="005C5AFE">
        <w:rPr>
          <w:rFonts w:ascii="方正仿宋_GBK" w:eastAsia="方正仿宋_GBK" w:hAnsi="Times New Roman" w:cs="Times New Roman"/>
          <w:color w:val="000000" w:themeColor="text1"/>
          <w:sz w:val="32"/>
          <w:szCs w:val="32"/>
        </w:rPr>
        <w:t>投标人两份投标文件不一致，将按有利于招标人的一份</w:t>
      </w:r>
      <w:r w:rsidRPr="005C5AFE">
        <w:rPr>
          <w:rFonts w:ascii="方正仿宋_GBK" w:eastAsia="方正仿宋_GBK" w:hAnsi="Times New Roman" w:cs="Times New Roman" w:hint="eastAsia"/>
          <w:color w:val="000000" w:themeColor="text1"/>
          <w:sz w:val="32"/>
          <w:szCs w:val="32"/>
        </w:rPr>
        <w:t>投</w:t>
      </w:r>
      <w:r w:rsidRPr="005C5AFE">
        <w:rPr>
          <w:rFonts w:ascii="方正仿宋_GBK" w:eastAsia="方正仿宋_GBK" w:hAnsi="Times New Roman" w:cs="Times New Roman"/>
          <w:color w:val="000000" w:themeColor="text1"/>
          <w:sz w:val="32"/>
          <w:szCs w:val="32"/>
        </w:rPr>
        <w:t>标文件进行评标</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投标</w:t>
      </w:r>
      <w:r w:rsidRPr="005C5AFE">
        <w:rPr>
          <w:rFonts w:ascii="方正仿宋_GBK" w:eastAsia="方正仿宋_GBK" w:hAnsi="Times New Roman" w:cs="Times New Roman"/>
          <w:color w:val="000000" w:themeColor="text1"/>
          <w:sz w:val="32"/>
          <w:szCs w:val="32"/>
        </w:rPr>
        <w:t>时还需</w:t>
      </w:r>
      <w:r w:rsidRPr="005C5AFE">
        <w:rPr>
          <w:rFonts w:ascii="方正仿宋_GBK" w:eastAsia="方正仿宋_GBK" w:hAnsi="Times New Roman" w:cs="Times New Roman" w:hint="eastAsia"/>
          <w:color w:val="000000" w:themeColor="text1"/>
          <w:sz w:val="32"/>
          <w:szCs w:val="32"/>
        </w:rPr>
        <w:t>递交一个</w:t>
      </w:r>
      <w:r w:rsidRPr="005C5AFE">
        <w:rPr>
          <w:rFonts w:ascii="方正仿宋_GBK" w:eastAsia="方正仿宋_GBK" w:hAnsi="Times New Roman" w:cs="Times New Roman" w:hint="eastAsia"/>
          <w:b/>
          <w:color w:val="000000" w:themeColor="text1"/>
          <w:sz w:val="32"/>
          <w:szCs w:val="32"/>
        </w:rPr>
        <w:t>装有签字盖章</w:t>
      </w:r>
      <w:r w:rsidRPr="005C5AFE">
        <w:rPr>
          <w:rFonts w:ascii="方正仿宋_GBK" w:eastAsia="方正仿宋_GBK" w:hAnsi="Times New Roman" w:cs="Times New Roman"/>
          <w:b/>
          <w:color w:val="000000" w:themeColor="text1"/>
          <w:sz w:val="32"/>
          <w:szCs w:val="32"/>
        </w:rPr>
        <w:t>制作</w:t>
      </w:r>
      <w:r w:rsidRPr="005C5AFE">
        <w:rPr>
          <w:rFonts w:ascii="方正仿宋_GBK" w:eastAsia="方正仿宋_GBK" w:hAnsi="Times New Roman" w:cs="Times New Roman" w:hint="eastAsia"/>
          <w:b/>
          <w:color w:val="000000" w:themeColor="text1"/>
          <w:sz w:val="32"/>
          <w:szCs w:val="32"/>
        </w:rPr>
        <w:t>完成</w:t>
      </w:r>
      <w:r w:rsidRPr="005C5AFE">
        <w:rPr>
          <w:rFonts w:ascii="方正仿宋_GBK" w:eastAsia="方正仿宋_GBK" w:hAnsi="Times New Roman" w:cs="Times New Roman"/>
          <w:b/>
          <w:color w:val="000000" w:themeColor="text1"/>
          <w:sz w:val="32"/>
          <w:szCs w:val="32"/>
        </w:rPr>
        <w:t>的投标文件彩色扫描</w:t>
      </w:r>
      <w:r w:rsidRPr="005C5AFE">
        <w:rPr>
          <w:rFonts w:ascii="方正仿宋_GBK" w:eastAsia="方正仿宋_GBK" w:hAnsi="Times New Roman" w:cs="Times New Roman" w:hint="eastAsia"/>
          <w:b/>
          <w:color w:val="000000" w:themeColor="text1"/>
          <w:sz w:val="32"/>
          <w:szCs w:val="32"/>
        </w:rPr>
        <w:t>件电子版U盘</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hint="eastAsia"/>
          <w:color w:val="000000" w:themeColor="text1"/>
          <w:sz w:val="32"/>
          <w:szCs w:val="32"/>
          <w:u w:val="single"/>
        </w:rPr>
        <w:t>扫描件内容须与纸质文件一致</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（三）投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文件的递交</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1、投标文件的递交时间：详竞争性谈判公告。</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、递交地点</w:t>
      </w:r>
      <w:r w:rsidRPr="005C5AFE">
        <w:rPr>
          <w:rFonts w:ascii="方正仿宋_GBK" w:eastAsia="方正仿宋_GBK" w:hAnsi="Times New Roman" w:cs="Times New Roman"/>
          <w:color w:val="000000" w:themeColor="text1"/>
          <w:sz w:val="32"/>
          <w:szCs w:val="32"/>
        </w:rPr>
        <w:t>：</w:t>
      </w:r>
      <w:r w:rsidRPr="005C5AFE">
        <w:rPr>
          <w:rFonts w:eastAsia="方正仿宋_GBK" w:hint="eastAsia"/>
          <w:color w:val="000000" w:themeColor="text1"/>
          <w:sz w:val="32"/>
          <w:szCs w:val="32"/>
        </w:rPr>
        <w:t>重庆九龙现代产业发展集团有限公司</w:t>
      </w:r>
      <w:r w:rsidRPr="005C5AFE">
        <w:rPr>
          <w:rFonts w:ascii="方正仿宋_GBK" w:eastAsia="方正仿宋_GBK" w:hAnsi="Times New Roman" w:cs="Times New Roman" w:hint="eastAsia"/>
          <w:color w:val="000000" w:themeColor="text1"/>
          <w:sz w:val="32"/>
          <w:szCs w:val="32"/>
        </w:rPr>
        <w:t>207招标采购部。</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3、投标截止时间：详竞争性谈判公告。</w:t>
      </w:r>
    </w:p>
    <w:p w:rsidR="00842958" w:rsidRPr="005C5AFE" w:rsidRDefault="00C763C7">
      <w:pPr>
        <w:spacing w:line="580" w:lineRule="exact"/>
        <w:ind w:firstLineChars="354" w:firstLine="1133"/>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开标时间：详竞争性谈判公告。</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（四）谈判参与人员</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各个投标人应当派1-</w:t>
      </w: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九、谈判程序及方法</w:t>
      </w:r>
    </w:p>
    <w:p w:rsidR="00842958" w:rsidRPr="005C5AFE" w:rsidRDefault="00C763C7">
      <w:pPr>
        <w:spacing w:line="580" w:lineRule="exact"/>
        <w:ind w:firstLineChars="200" w:firstLine="640"/>
        <w:rPr>
          <w:rFonts w:ascii="方正楷体_GBK" w:eastAsia="方正楷体_GBK" w:hAnsi="Times New Roman" w:cs="Times New Roman"/>
          <w:color w:val="000000" w:themeColor="text1"/>
          <w:sz w:val="32"/>
          <w:szCs w:val="32"/>
        </w:rPr>
      </w:pPr>
      <w:r w:rsidRPr="005C5AFE">
        <w:rPr>
          <w:rFonts w:ascii="方正楷体_GBK" w:eastAsia="方正楷体_GBK" w:hAnsi="Times New Roman" w:cs="Times New Roman" w:hint="eastAsia"/>
          <w:color w:val="000000" w:themeColor="text1"/>
          <w:sz w:val="32"/>
          <w:szCs w:val="32"/>
        </w:rPr>
        <w:t>（一）谈判程序</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1.</w:t>
      </w: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投标人签到</w:t>
      </w:r>
      <w:r w:rsidRPr="005C5AFE">
        <w:rPr>
          <w:rFonts w:ascii="方正仿宋_GBK" w:eastAsia="方正仿宋_GBK" w:hAnsi="宋体" w:cs="Times New Roman" w:hint="eastAsia"/>
          <w:color w:val="000000" w:themeColor="text1"/>
          <w:sz w:val="32"/>
          <w:szCs w:val="32"/>
        </w:rPr>
        <w:t>。</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lastRenderedPageBreak/>
        <w:t xml:space="preserve"> </w:t>
      </w:r>
      <w:r w:rsidRPr="005C5AFE">
        <w:rPr>
          <w:rFonts w:ascii="方正仿宋_GBK" w:eastAsia="方正仿宋_GBK" w:hAnsi="宋体" w:cs="Times New Roman"/>
          <w:color w:val="000000" w:themeColor="text1"/>
          <w:sz w:val="32"/>
          <w:szCs w:val="32"/>
        </w:rPr>
        <w:t xml:space="preserve"> 2.</w:t>
      </w:r>
      <w:r w:rsidRPr="005C5AFE">
        <w:rPr>
          <w:rFonts w:ascii="方正仿宋_GBK" w:eastAsia="方正仿宋_GBK" w:hAnsi="宋体" w:cs="Times New Roman" w:hint="eastAsia"/>
          <w:color w:val="000000" w:themeColor="text1"/>
          <w:sz w:val="32"/>
          <w:szCs w:val="32"/>
        </w:rPr>
        <w:t xml:space="preserve"> 宣布谈判纪律，公布在投标截止时间前递交投标文件的投标人名称。</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3.</w:t>
      </w:r>
      <w:r w:rsidRPr="005C5AFE">
        <w:rPr>
          <w:rFonts w:ascii="方正仿宋_GBK" w:eastAsia="方正仿宋_GBK" w:hAnsi="宋体" w:cs="Times New Roman" w:hint="eastAsia"/>
          <w:color w:val="000000" w:themeColor="text1"/>
          <w:sz w:val="32"/>
          <w:szCs w:val="32"/>
        </w:rPr>
        <w:t xml:space="preserve"> 检查投标文件的密封情况。</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4.</w:t>
      </w:r>
      <w:r w:rsidRPr="005C5AFE">
        <w:rPr>
          <w:rFonts w:ascii="方正仿宋_GBK" w:eastAsia="方正仿宋_GBK" w:hAnsi="宋体" w:cs="Times New Roman" w:hint="eastAsia"/>
          <w:color w:val="000000" w:themeColor="text1"/>
          <w:sz w:val="32"/>
          <w:szCs w:val="32"/>
        </w:rPr>
        <w:t xml:space="preserve"> 逐单位随机开启投标文件，公布投标人名称、投标报价及其他内容，并记录在表格上并由投标人确认签字。因投标人个人原因未签字确认，视为默认开标记录。</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color w:val="000000" w:themeColor="text1"/>
          <w:sz w:val="32"/>
          <w:szCs w:val="32"/>
        </w:rPr>
        <w:t xml:space="preserve">  5.</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评标小组对所有投标人投标总价进行评审。总报价高于最高限价的，不进入报价排序；总报价低于最高限价的按报价</w:t>
      </w:r>
      <w:r w:rsidRPr="005C5AFE">
        <w:rPr>
          <w:rFonts w:ascii="方正仿宋_GBK" w:eastAsia="方正仿宋_GBK" w:hAnsi="宋体" w:cs="Times New Roman" w:hint="eastAsia"/>
          <w:b/>
          <w:color w:val="000000" w:themeColor="text1"/>
          <w:sz w:val="32"/>
          <w:szCs w:val="32"/>
        </w:rPr>
        <w:t>由低到高</w:t>
      </w:r>
      <w:r w:rsidRPr="005C5AFE">
        <w:rPr>
          <w:rFonts w:ascii="方正仿宋_GBK" w:eastAsia="方正仿宋_GBK" w:hAnsi="宋体" w:cs="Times New Roman" w:hint="eastAsia"/>
          <w:color w:val="000000" w:themeColor="text1"/>
          <w:sz w:val="32"/>
          <w:szCs w:val="32"/>
        </w:rPr>
        <w:t>的顺序进行排序。</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6.</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评标小组按前述报价排序由低到高依次对投标人的资格条件进行资格性、符合性审查。</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7.</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842958" w:rsidRPr="005C5AFE" w:rsidRDefault="00C763C7">
      <w:pPr>
        <w:spacing w:line="580" w:lineRule="exact"/>
        <w:ind w:firstLineChars="200" w:firstLine="643"/>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b/>
          <w:color w:val="000000" w:themeColor="text1"/>
          <w:sz w:val="32"/>
          <w:szCs w:val="32"/>
        </w:rPr>
        <w:t>注：</w:t>
      </w:r>
      <w:r w:rsidRPr="005C5AFE">
        <w:rPr>
          <w:rFonts w:ascii="方正仿宋_GBK" w:eastAsia="方正仿宋_GBK" w:hAnsi="Times New Roman" w:cs="Times New Roman" w:hint="eastAsia"/>
          <w:color w:val="000000" w:themeColor="text1"/>
          <w:sz w:val="32"/>
          <w:szCs w:val="32"/>
        </w:rPr>
        <w:t>投标</w:t>
      </w:r>
      <w:r w:rsidRPr="005C5AFE">
        <w:rPr>
          <w:rFonts w:ascii="方正仿宋_GBK" w:eastAsia="方正仿宋_GBK" w:hAnsi="Times New Roman" w:cs="Times New Roman"/>
          <w:color w:val="000000" w:themeColor="text1"/>
          <w:sz w:val="32"/>
          <w:szCs w:val="32"/>
        </w:rPr>
        <w:t>人应按</w:t>
      </w:r>
      <w:r w:rsidRPr="005C5AFE">
        <w:rPr>
          <w:rFonts w:ascii="方正仿宋_GBK" w:eastAsia="方正仿宋_GBK" w:hAnsi="Times New Roman" w:cs="Times New Roman" w:hint="eastAsia"/>
          <w:color w:val="000000" w:themeColor="text1"/>
          <w:sz w:val="32"/>
          <w:szCs w:val="32"/>
        </w:rPr>
        <w:t>邀请谈判公告规定的时间和地点参加</w:t>
      </w:r>
      <w:r w:rsidRPr="005C5AFE">
        <w:rPr>
          <w:rFonts w:ascii="方正仿宋_GBK" w:eastAsia="方正仿宋_GBK" w:hAnsi="Times New Roman" w:cs="Times New Roman"/>
          <w:color w:val="000000" w:themeColor="text1"/>
          <w:sz w:val="32"/>
          <w:szCs w:val="32"/>
        </w:rPr>
        <w:t>谈判</w:t>
      </w:r>
      <w:r w:rsidRPr="005C5AFE">
        <w:rPr>
          <w:rFonts w:ascii="方正仿宋_GBK" w:eastAsia="方正仿宋_GBK" w:hAnsi="Times New Roman" w:cs="Times New Roman" w:hint="eastAsia"/>
          <w:color w:val="000000" w:themeColor="text1"/>
          <w:sz w:val="32"/>
          <w:szCs w:val="32"/>
        </w:rPr>
        <w:t>并签到，否</w:t>
      </w:r>
      <w:r w:rsidRPr="005C5AFE">
        <w:rPr>
          <w:rFonts w:ascii="方正仿宋_GBK" w:eastAsia="方正仿宋_GBK" w:hAnsi="Times New Roman" w:cs="Times New Roman"/>
          <w:color w:val="000000" w:themeColor="text1"/>
          <w:sz w:val="32"/>
          <w:szCs w:val="32"/>
        </w:rPr>
        <w:t>则</w:t>
      </w:r>
      <w:r w:rsidRPr="005C5AFE">
        <w:rPr>
          <w:rFonts w:ascii="方正仿宋_GBK" w:eastAsia="方正仿宋_GBK" w:hAnsi="Times New Roman" w:cs="Times New Roman" w:hint="eastAsia"/>
          <w:color w:val="000000" w:themeColor="text1"/>
          <w:sz w:val="32"/>
          <w:szCs w:val="32"/>
        </w:rPr>
        <w:t>其投</w:t>
      </w:r>
      <w:r w:rsidRPr="005C5AFE">
        <w:rPr>
          <w:rFonts w:ascii="方正仿宋_GBK" w:eastAsia="方正仿宋_GBK" w:hAnsi="Times New Roman" w:cs="Times New Roman"/>
          <w:color w:val="000000" w:themeColor="text1"/>
          <w:sz w:val="32"/>
          <w:szCs w:val="32"/>
        </w:rPr>
        <w:t>标文件</w:t>
      </w:r>
      <w:r w:rsidRPr="005C5AFE">
        <w:rPr>
          <w:rFonts w:ascii="方正仿宋_GBK" w:eastAsia="方正仿宋_GBK" w:hAnsi="Times New Roman" w:cs="Times New Roman" w:hint="eastAsia"/>
          <w:color w:val="000000" w:themeColor="text1"/>
          <w:sz w:val="32"/>
          <w:szCs w:val="32"/>
        </w:rPr>
        <w:t>不</w:t>
      </w:r>
      <w:r w:rsidRPr="005C5AFE">
        <w:rPr>
          <w:rFonts w:ascii="方正仿宋_GBK" w:eastAsia="方正仿宋_GBK" w:hAnsi="Times New Roman" w:cs="Times New Roman"/>
          <w:color w:val="000000" w:themeColor="text1"/>
          <w:sz w:val="32"/>
          <w:szCs w:val="32"/>
        </w:rPr>
        <w:t>得参与谈判。</w:t>
      </w:r>
    </w:p>
    <w:p w:rsidR="00842958" w:rsidRPr="005C5AFE" w:rsidRDefault="00C763C7">
      <w:pPr>
        <w:spacing w:line="360" w:lineRule="auto"/>
        <w:ind w:firstLineChars="200" w:firstLine="640"/>
        <w:rPr>
          <w:rFonts w:ascii="方正楷体_GBK" w:eastAsia="方正楷体_GBK" w:hAnsi="宋体" w:cs="Times New Roman"/>
          <w:color w:val="000000" w:themeColor="text1"/>
          <w:sz w:val="32"/>
          <w:szCs w:val="32"/>
        </w:rPr>
      </w:pPr>
      <w:r w:rsidRPr="005C5AFE">
        <w:rPr>
          <w:rFonts w:ascii="方正楷体_GBK" w:eastAsia="方正楷体_GBK" w:hAnsi="宋体" w:cs="Times New Roman" w:hint="eastAsia"/>
          <w:color w:val="000000" w:themeColor="text1"/>
          <w:sz w:val="32"/>
          <w:szCs w:val="32"/>
        </w:rPr>
        <w:t>（二）谈判方法</w:t>
      </w:r>
    </w:p>
    <w:p w:rsidR="00842958" w:rsidRPr="005C5AFE" w:rsidRDefault="00C763C7">
      <w:pPr>
        <w:spacing w:line="360" w:lineRule="auto"/>
        <w:ind w:firstLineChars="200" w:firstLine="64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（1）评标</w:t>
      </w:r>
      <w:r w:rsidRPr="005C5AFE">
        <w:rPr>
          <w:rFonts w:ascii="方正仿宋_GBK" w:eastAsia="方正仿宋_GBK" w:hAnsi="Times New Roman" w:cs="Times New Roman" w:hint="eastAsia"/>
          <w:color w:val="000000" w:themeColor="text1"/>
          <w:sz w:val="32"/>
          <w:szCs w:val="32"/>
        </w:rPr>
        <w:t>小组</w:t>
      </w:r>
      <w:r w:rsidRPr="005C5AFE">
        <w:rPr>
          <w:rFonts w:ascii="方正仿宋_GBK" w:eastAsia="方正仿宋_GBK" w:hAnsi="宋体" w:cs="Times New Roman" w:hint="eastAsia"/>
          <w:color w:val="000000" w:themeColor="text1"/>
          <w:sz w:val="32"/>
          <w:szCs w:val="32"/>
        </w:rPr>
        <w:t>的组建</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由招标人按法律法规及相关规定依法组建评标小组。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lastRenderedPageBreak/>
        <w:t>（2）评标办法</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本工程采用</w:t>
      </w:r>
      <w:r w:rsidRPr="005C5AFE">
        <w:rPr>
          <w:rFonts w:ascii="方正仿宋_GBK" w:eastAsia="方正仿宋_GBK" w:hAnsi="Times New Roman" w:cs="Times New Roman" w:hint="eastAsia"/>
          <w:b/>
          <w:color w:val="000000" w:themeColor="text1"/>
          <w:sz w:val="32"/>
          <w:szCs w:val="32"/>
        </w:rPr>
        <w:t>经评审的最低价法</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评标小组将资格性、符合性审查合格的投标人按报价（不高于最高限价）由低到高排序。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）评审标准</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资格性、符合性审查内容：</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1.资格性评审：投标人资格条件、报价文件、信誉条件等是否满足谈判文件要求。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2.符合性评审：投标文件格式、投标文件密封、盖章齐全、报价、工期等是否符合谈判文件要求等。</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资格性、符合性审查中有任何一项不符合要求，其资格性、符合性审查不合格，不得成为中标人。</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十、其他</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 投标人必须对以上条款和服务承诺明确列出，满足要求。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w:t>
      </w:r>
      <w:r w:rsidRPr="005C5AFE">
        <w:rPr>
          <w:rFonts w:ascii="方正仿宋_GBK" w:eastAsia="方正仿宋_GBK" w:hAnsi="Times New Roman" w:cs="Times New Roman"/>
          <w:color w:val="000000" w:themeColor="text1"/>
          <w:sz w:val="32"/>
          <w:szCs w:val="32"/>
        </w:rPr>
        <w:t xml:space="preserve"> 除</w:t>
      </w:r>
      <w:r w:rsidRPr="005C5AFE">
        <w:rPr>
          <w:rFonts w:ascii="方正仿宋_GBK" w:eastAsia="方正仿宋_GBK" w:hAnsi="Times New Roman" w:cs="Times New Roman" w:hint="eastAsia"/>
          <w:color w:val="000000" w:themeColor="text1"/>
          <w:sz w:val="32"/>
          <w:szCs w:val="32"/>
        </w:rPr>
        <w:t>前文</w:t>
      </w:r>
      <w:r w:rsidRPr="005C5AFE">
        <w:rPr>
          <w:rFonts w:ascii="方正仿宋_GBK" w:eastAsia="方正仿宋_GBK" w:hAnsi="Times New Roman" w:cs="Times New Roman"/>
          <w:color w:val="000000" w:themeColor="text1"/>
          <w:sz w:val="32"/>
          <w:szCs w:val="32"/>
        </w:rPr>
        <w:t>要求外</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不符合规定的资格条件的；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lastRenderedPageBreak/>
        <w:t>（2）</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的法定代表人或其授权代表人未签到参加谈判的；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5</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3.其他未尽事宜由双方在合同中详细约定。</w:t>
      </w:r>
    </w:p>
    <w:p w:rsidR="00842958" w:rsidRPr="005C5AFE" w:rsidRDefault="00C763C7">
      <w:pPr>
        <w:pStyle w:val="a0"/>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4</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应</w:t>
      </w:r>
      <w:r w:rsidRPr="005C5AFE">
        <w:rPr>
          <w:rFonts w:ascii="方正仿宋_GBK" w:eastAsia="方正仿宋_GBK" w:hAnsi="Times New Roman" w:cs="Times New Roman"/>
          <w:color w:val="000000" w:themeColor="text1"/>
          <w:sz w:val="32"/>
          <w:szCs w:val="32"/>
        </w:rPr>
        <w:t>自行踏勘现场</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踏勘现场产生的费用自</w:t>
      </w:r>
      <w:r w:rsidRPr="005C5AFE">
        <w:rPr>
          <w:rFonts w:ascii="方正仿宋_GBK" w:eastAsia="方正仿宋_GBK" w:hAnsi="Times New Roman" w:cs="Times New Roman" w:hint="eastAsia"/>
          <w:color w:val="000000" w:themeColor="text1"/>
          <w:sz w:val="32"/>
          <w:szCs w:val="32"/>
        </w:rPr>
        <w:t>理，投</w:t>
      </w:r>
      <w:r w:rsidRPr="005C5AFE">
        <w:rPr>
          <w:rFonts w:ascii="方正仿宋_GBK" w:eastAsia="方正仿宋_GBK" w:hAnsi="Times New Roman" w:cs="Times New Roman"/>
          <w:color w:val="000000" w:themeColor="text1"/>
          <w:sz w:val="32"/>
          <w:szCs w:val="32"/>
        </w:rPr>
        <w:t>标未踏勘现场</w:t>
      </w:r>
      <w:r w:rsidRPr="005C5AFE">
        <w:rPr>
          <w:rFonts w:ascii="方正仿宋_GBK" w:eastAsia="方正仿宋_GBK" w:hAnsi="Times New Roman" w:cs="Times New Roman" w:hint="eastAsia"/>
          <w:color w:val="000000" w:themeColor="text1"/>
          <w:sz w:val="32"/>
          <w:szCs w:val="32"/>
        </w:rPr>
        <w:t>或</w:t>
      </w:r>
      <w:r w:rsidRPr="005C5AFE">
        <w:rPr>
          <w:rFonts w:ascii="方正仿宋_GBK" w:eastAsia="方正仿宋_GBK" w:hAnsi="Times New Roman" w:cs="Times New Roman"/>
          <w:color w:val="000000" w:themeColor="text1"/>
          <w:sz w:val="32"/>
          <w:szCs w:val="32"/>
        </w:rPr>
        <w:t>因自身对现场的误</w:t>
      </w:r>
      <w:r w:rsidRPr="005C5AFE">
        <w:rPr>
          <w:rFonts w:ascii="方正仿宋_GBK" w:eastAsia="方正仿宋_GBK" w:hAnsi="Times New Roman" w:cs="Times New Roman" w:hint="eastAsia"/>
          <w:color w:val="000000" w:themeColor="text1"/>
          <w:sz w:val="32"/>
          <w:szCs w:val="32"/>
        </w:rPr>
        <w:t>解</w:t>
      </w:r>
      <w:r w:rsidRPr="005C5AFE">
        <w:rPr>
          <w:rFonts w:ascii="方正仿宋_GBK" w:eastAsia="方正仿宋_GBK" w:hAnsi="Times New Roman" w:cs="Times New Roman"/>
          <w:color w:val="000000" w:themeColor="text1"/>
          <w:sz w:val="32"/>
          <w:szCs w:val="32"/>
        </w:rPr>
        <w:t>造成的</w:t>
      </w:r>
      <w:r w:rsidRPr="005C5AFE">
        <w:rPr>
          <w:rFonts w:ascii="方正仿宋_GBK" w:eastAsia="方正仿宋_GBK" w:hAnsi="Times New Roman" w:cs="Times New Roman" w:hint="eastAsia"/>
          <w:color w:val="000000" w:themeColor="text1"/>
          <w:sz w:val="32"/>
          <w:szCs w:val="32"/>
        </w:rPr>
        <w:t>损失</w:t>
      </w:r>
      <w:r w:rsidRPr="005C5AFE">
        <w:rPr>
          <w:rFonts w:ascii="方正仿宋_GBK" w:eastAsia="方正仿宋_GBK" w:hAnsi="Times New Roman" w:cs="Times New Roman"/>
          <w:color w:val="000000" w:themeColor="text1"/>
          <w:sz w:val="32"/>
          <w:szCs w:val="32"/>
        </w:rPr>
        <w:t>自行负责，投标人投标产生的一切费用自</w:t>
      </w:r>
      <w:r w:rsidRPr="005C5AFE">
        <w:rPr>
          <w:rFonts w:ascii="方正仿宋_GBK" w:eastAsia="方正仿宋_GBK" w:hAnsi="Times New Roman" w:cs="Times New Roman" w:hint="eastAsia"/>
          <w:color w:val="000000" w:themeColor="text1"/>
          <w:sz w:val="32"/>
          <w:szCs w:val="32"/>
        </w:rPr>
        <w:t>理</w:t>
      </w:r>
      <w:r w:rsidRPr="005C5AFE">
        <w:rPr>
          <w:rFonts w:ascii="方正仿宋_GBK" w:eastAsia="方正仿宋_GBK" w:hAnsi="Times New Roman" w:cs="Times New Roman"/>
          <w:color w:val="000000" w:themeColor="text1"/>
          <w:sz w:val="32"/>
          <w:szCs w:val="32"/>
        </w:rPr>
        <w:t>。</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十一、特别说明</w:t>
      </w:r>
    </w:p>
    <w:p w:rsidR="00842958" w:rsidRPr="005C5AFE" w:rsidRDefault="00C763C7">
      <w:pPr>
        <w:widowControl/>
        <w:spacing w:line="60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Times New Roman" w:cs="Times New Roman"/>
          <w:color w:val="000000" w:themeColor="text1"/>
          <w:sz w:val="32"/>
          <w:szCs w:val="32"/>
        </w:rPr>
        <w:t>1</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宋体" w:cs="宋体" w:hint="eastAsia"/>
          <w:color w:val="000000" w:themeColor="text1"/>
          <w:kern w:val="0"/>
          <w:sz w:val="32"/>
          <w:szCs w:val="32"/>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十二、弃标处理</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（一）招标人在中标公示结束后三日内，第一中标候选人未按规定提供资金担保、缴纳</w:t>
      </w:r>
      <w:r w:rsidRPr="005C5AFE">
        <w:rPr>
          <w:rFonts w:ascii="方正仿宋_GBK" w:eastAsia="方正仿宋_GBK" w:hAnsi="Times New Roman" w:cs="Times New Roman" w:hint="eastAsia"/>
          <w:color w:val="000000" w:themeColor="text1"/>
          <w:sz w:val="32"/>
          <w:szCs w:val="32"/>
        </w:rPr>
        <w:t>低价风险担保费用</w:t>
      </w:r>
      <w:r w:rsidRPr="005C5AFE">
        <w:rPr>
          <w:rFonts w:ascii="方正仿宋_GBK" w:eastAsia="方正仿宋_GBK" w:hint="eastAsia"/>
          <w:bCs/>
          <w:snapToGrid w:val="0"/>
          <w:color w:val="000000" w:themeColor="text1"/>
          <w:sz w:val="32"/>
          <w:szCs w:val="32"/>
        </w:rPr>
        <w:t>，或未按规定签订施工合同的无故弃标行为，并将其列入九龙现代产业集团信用黑</w:t>
      </w:r>
      <w:r w:rsidRPr="005C5AFE">
        <w:rPr>
          <w:rFonts w:ascii="方正仿宋_GBK" w:eastAsia="方正仿宋_GBK" w:hint="eastAsia"/>
          <w:bCs/>
          <w:snapToGrid w:val="0"/>
          <w:color w:val="000000" w:themeColor="text1"/>
          <w:sz w:val="32"/>
          <w:szCs w:val="32"/>
        </w:rPr>
        <w:lastRenderedPageBreak/>
        <w:t>名单，禁止在我司承揽相关工程。</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（二）第一中标候选人放弃中标，给招标人造成损失的，应当赔偿。</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（三）第一名放弃或者被取消中标资格，招标人可从按排序单位选择，也可以重新组织谈判。</w:t>
      </w:r>
    </w:p>
    <w:p w:rsidR="00842958" w:rsidRPr="005C5AFE" w:rsidRDefault="00C763C7">
      <w:pPr>
        <w:spacing w:line="600" w:lineRule="exact"/>
        <w:ind w:firstLineChars="200" w:firstLine="640"/>
        <w:rPr>
          <w:rFonts w:ascii="方正黑体_GBK" w:eastAsia="方正黑体_GBK" w:hAnsi="宋体"/>
          <w:bCs/>
          <w:snapToGrid w:val="0"/>
          <w:color w:val="000000" w:themeColor="text1"/>
          <w:sz w:val="32"/>
          <w:szCs w:val="32"/>
        </w:rPr>
      </w:pPr>
      <w:r w:rsidRPr="005C5AFE">
        <w:rPr>
          <w:rFonts w:ascii="方正黑体_GBK" w:eastAsia="方正黑体_GBK" w:hAnsi="宋体" w:hint="eastAsia"/>
          <w:bCs/>
          <w:snapToGrid w:val="0"/>
          <w:color w:val="000000" w:themeColor="text1"/>
          <w:sz w:val="32"/>
          <w:szCs w:val="32"/>
        </w:rPr>
        <w:t>十三、重新招标</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有下列情形之一的，招标人将重新招标：</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（一）投标截止时间止，投标人少于3个的；</w:t>
      </w:r>
    </w:p>
    <w:p w:rsidR="00842958" w:rsidRPr="005C5AFE" w:rsidRDefault="00C763C7">
      <w:pPr>
        <w:pStyle w:val="a0"/>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十四、附件</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1、投标文件组成及格式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w:t>
      </w:r>
      <w:r w:rsidRPr="005C5AFE">
        <w:rPr>
          <w:rFonts w:ascii="方正仿宋_GBK" w:eastAsia="方正仿宋_GBK" w:hAnsi="Times New Roman" w:cs="Times New Roman"/>
          <w:color w:val="000000" w:themeColor="text1"/>
          <w:sz w:val="32"/>
          <w:szCs w:val="32"/>
        </w:rPr>
        <w:t>标函</w:t>
      </w:r>
    </w:p>
    <w:p w:rsidR="00842958" w:rsidRPr="005C5AFE" w:rsidRDefault="00C763C7">
      <w:pPr>
        <w:widowControl/>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（2）法定代表人身份证明书或委托证明书；</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、合同协议书范本。</w:t>
      </w:r>
    </w:p>
    <w:p w:rsidR="00842958" w:rsidRPr="005C5AFE" w:rsidRDefault="00C763C7">
      <w:pPr>
        <w:widowControl/>
        <w:jc w:val="left"/>
        <w:rPr>
          <w:rFonts w:ascii="方正仿宋_GBK" w:eastAsia="方正仿宋_GBK" w:hAnsi="宋体"/>
          <w:bCs/>
          <w:snapToGrid w:val="0"/>
          <w:color w:val="000000" w:themeColor="text1"/>
          <w:sz w:val="32"/>
          <w:szCs w:val="32"/>
        </w:rPr>
      </w:pPr>
      <w:bookmarkStart w:id="6" w:name="_Toc287607865"/>
      <w:bookmarkStart w:id="7" w:name="_Toc354501715"/>
      <w:r w:rsidRPr="005C5AFE">
        <w:rPr>
          <w:rFonts w:ascii="方正仿宋_GBK" w:eastAsia="方正仿宋_GBK" w:hAnsi="宋体" w:hint="eastAsia"/>
          <w:bCs/>
          <w:snapToGrid w:val="0"/>
          <w:color w:val="000000" w:themeColor="text1"/>
          <w:sz w:val="32"/>
          <w:szCs w:val="32"/>
        </w:rPr>
        <w:br w:type="page"/>
      </w:r>
    </w:p>
    <w:p w:rsidR="00842958" w:rsidRPr="005C5AFE" w:rsidRDefault="00C763C7">
      <w:pPr>
        <w:widowControl/>
        <w:jc w:val="left"/>
        <w:rPr>
          <w:rFonts w:ascii="方正小标宋_GBK" w:eastAsia="方正小标宋_GBK"/>
          <w:color w:val="000000" w:themeColor="text1"/>
          <w:sz w:val="32"/>
          <w:szCs w:val="32"/>
        </w:rPr>
      </w:pPr>
      <w:r w:rsidRPr="005C5AFE">
        <w:rPr>
          <w:rFonts w:ascii="方正小标宋_GBK" w:eastAsia="方正小标宋_GBK" w:hint="eastAsia"/>
          <w:color w:val="000000" w:themeColor="text1"/>
          <w:sz w:val="32"/>
          <w:szCs w:val="32"/>
        </w:rPr>
        <w:lastRenderedPageBreak/>
        <w:t>附件1</w:t>
      </w:r>
    </w:p>
    <w:p w:rsidR="00842958" w:rsidRPr="005C5AFE" w:rsidRDefault="00C763C7">
      <w:pPr>
        <w:spacing w:line="600" w:lineRule="exact"/>
        <w:ind w:firstLineChars="200" w:firstLine="640"/>
        <w:jc w:val="center"/>
        <w:rPr>
          <w:rFonts w:ascii="方正仿宋_GBK" w:eastAsia="方正仿宋_GBK" w:hAnsi="宋体"/>
          <w:bCs/>
          <w:snapToGrid w:val="0"/>
          <w:color w:val="000000" w:themeColor="text1"/>
          <w:sz w:val="32"/>
          <w:szCs w:val="32"/>
        </w:rPr>
      </w:pPr>
      <w:r w:rsidRPr="005C5AFE">
        <w:rPr>
          <w:rFonts w:ascii="方正小标宋_GBK" w:eastAsia="方正小标宋_GBK" w:hint="eastAsia"/>
          <w:color w:val="000000" w:themeColor="text1"/>
          <w:sz w:val="32"/>
          <w:szCs w:val="32"/>
        </w:rPr>
        <w:t>报价文件组成及格式</w:t>
      </w:r>
      <w:bookmarkEnd w:id="6"/>
      <w:bookmarkEnd w:id="7"/>
    </w:p>
    <w:p w:rsidR="00842958" w:rsidRPr="005C5AFE" w:rsidRDefault="00C763C7">
      <w:pPr>
        <w:spacing w:line="600" w:lineRule="exact"/>
        <w:rPr>
          <w:rFonts w:ascii="方正黑体_GBK" w:eastAsia="方正黑体_GBK"/>
          <w:color w:val="000000" w:themeColor="text1"/>
          <w:sz w:val="28"/>
          <w:szCs w:val="28"/>
        </w:rPr>
      </w:pPr>
      <w:bookmarkStart w:id="8" w:name="招标文件06章图纸01"/>
      <w:bookmarkStart w:id="9" w:name="招标文件07章技术标准和要求"/>
      <w:bookmarkStart w:id="10" w:name="第02卷"/>
      <w:bookmarkStart w:id="11" w:name="招标文件06章图纸"/>
      <w:bookmarkStart w:id="12" w:name="第03卷"/>
      <w:bookmarkEnd w:id="8"/>
      <w:bookmarkEnd w:id="9"/>
      <w:bookmarkEnd w:id="10"/>
      <w:bookmarkEnd w:id="11"/>
      <w:bookmarkEnd w:id="12"/>
      <w:r w:rsidRPr="005C5AFE">
        <w:rPr>
          <w:rFonts w:ascii="方正黑体_GBK" w:eastAsia="方正黑体_GBK" w:hint="eastAsia"/>
          <w:color w:val="000000" w:themeColor="text1"/>
          <w:sz w:val="28"/>
          <w:szCs w:val="28"/>
        </w:rPr>
        <w:t>一、报价函</w:t>
      </w:r>
    </w:p>
    <w:p w:rsidR="00842958" w:rsidRPr="005C5AFE" w:rsidRDefault="00842958">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842958" w:rsidRPr="005C5AFE"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u w:val="single"/>
        </w:rPr>
      </w:pPr>
      <w:r w:rsidRPr="005C5AFE">
        <w:rPr>
          <w:rFonts w:ascii="方正仿宋_GBK" w:eastAsia="方正仿宋_GBK" w:hAnsi="宋体" w:cs="MingLiU" w:hint="eastAsia"/>
          <w:snapToGrid w:val="0"/>
          <w:color w:val="000000" w:themeColor="text1"/>
          <w:kern w:val="0"/>
          <w:sz w:val="28"/>
          <w:szCs w:val="28"/>
          <w:u w:val="single"/>
        </w:rPr>
        <w:t>重庆九龙现代产业发展集团有限公司：</w:t>
      </w:r>
    </w:p>
    <w:p w:rsidR="00842958" w:rsidRPr="005C5AFE"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（一）</w:t>
      </w:r>
      <w:r w:rsidRPr="005C5AFE">
        <w:rPr>
          <w:rFonts w:ascii="方正仿宋_GBK" w:eastAsia="方正仿宋_GBK" w:hAnsi="宋体" w:cs="MingLiU" w:hint="eastAsia"/>
          <w:snapToGrid w:val="0"/>
          <w:color w:val="000000" w:themeColor="text1"/>
          <w:kern w:val="0"/>
          <w:sz w:val="28"/>
          <w:szCs w:val="28"/>
        </w:rPr>
        <w:t>我方已仔细研究了</w:t>
      </w:r>
      <w:r w:rsidRPr="005C5AFE">
        <w:rPr>
          <w:rFonts w:ascii="方正仿宋_GBK" w:eastAsia="方正仿宋_GBK" w:hAnsi="宋体" w:hint="eastAsia"/>
          <w:b/>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 xml:space="preserve">工程竞争性谈判文件的全部内容，愿意以 </w:t>
      </w: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的总报价，工期</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日历天，按合同约定完成工程。</w:t>
      </w:r>
    </w:p>
    <w:p w:rsidR="00842958" w:rsidRPr="005C5AFE" w:rsidRDefault="00C763C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（二）</w:t>
      </w:r>
      <w:r w:rsidRPr="005C5AFE">
        <w:rPr>
          <w:rFonts w:ascii="方正仿宋_GBK" w:eastAsia="方正仿宋_GBK" w:hAnsi="宋体" w:cs="MingLiU" w:hint="eastAsia"/>
          <w:snapToGrid w:val="0"/>
          <w:color w:val="000000" w:themeColor="text1"/>
          <w:kern w:val="0"/>
          <w:sz w:val="28"/>
          <w:szCs w:val="28"/>
        </w:rPr>
        <w:t>我方承诺在询价有效期内不修改、撤销报价文件。</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（三）</w:t>
      </w:r>
      <w:r w:rsidRPr="005C5AFE">
        <w:rPr>
          <w:rFonts w:ascii="方正仿宋_GBK" w:eastAsia="方正仿宋_GBK" w:hAnsi="宋体" w:cs="MingLiU" w:hint="eastAsia"/>
          <w:snapToGrid w:val="0"/>
          <w:color w:val="000000" w:themeColor="text1"/>
          <w:kern w:val="0"/>
          <w:sz w:val="28"/>
          <w:szCs w:val="28"/>
        </w:rPr>
        <w:t>如双方成交：</w:t>
      </w:r>
    </w:p>
    <w:p w:rsidR="00842958" w:rsidRPr="005C5AFE" w:rsidRDefault="00C763C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1</w:t>
      </w:r>
      <w:r w:rsidRPr="005C5AFE">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2</w:t>
      </w:r>
      <w:r w:rsidRPr="005C5AFE">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3</w:t>
      </w:r>
      <w:r w:rsidRPr="005C5AFE">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842958" w:rsidRPr="005C5AFE" w:rsidRDefault="00C763C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（四）</w:t>
      </w:r>
      <w:r w:rsidRPr="005C5AFE">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842958" w:rsidRPr="005C5AFE" w:rsidRDefault="00C763C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（五）</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hint="eastAsia"/>
          <w:snapToGrid w:val="0"/>
          <w:color w:val="000000" w:themeColor="text1"/>
          <w:kern w:val="0"/>
          <w:sz w:val="28"/>
          <w:szCs w:val="28"/>
          <w:u w:val="single"/>
        </w:rPr>
        <w:tab/>
      </w:r>
      <w:r w:rsidRPr="005C5AFE">
        <w:rPr>
          <w:rFonts w:ascii="方正仿宋_GBK" w:eastAsia="方正仿宋_GBK" w:hAnsi="宋体" w:cs="MingLiU" w:hint="eastAsia"/>
          <w:snapToGrid w:val="0"/>
          <w:color w:val="000000" w:themeColor="text1"/>
          <w:kern w:val="0"/>
          <w:sz w:val="28"/>
          <w:szCs w:val="28"/>
        </w:rPr>
        <w:t>（其他补充说明）。</w:t>
      </w:r>
    </w:p>
    <w:p w:rsidR="00842958" w:rsidRPr="005C5AFE" w:rsidRDefault="00C763C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报价人：</w:t>
      </w: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（盖单位章）</w:t>
      </w:r>
    </w:p>
    <w:p w:rsidR="00842958" w:rsidRPr="005C5AFE" w:rsidRDefault="00C763C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地址：</w:t>
      </w:r>
    </w:p>
    <w:p w:rsidR="00842958" w:rsidRPr="005C5AFE" w:rsidRDefault="00C763C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电话：</w:t>
      </w:r>
      <w:r w:rsidRPr="005C5AFE">
        <w:rPr>
          <w:rFonts w:ascii="方正仿宋_GBK" w:eastAsia="方正仿宋_GBK" w:hAnsi="宋体" w:cs="MingLiU"/>
          <w:snapToGrid w:val="0"/>
          <w:color w:val="000000" w:themeColor="text1"/>
          <w:kern w:val="0"/>
          <w:sz w:val="28"/>
          <w:szCs w:val="28"/>
        </w:rPr>
        <w:t xml:space="preserve"> </w:t>
      </w:r>
    </w:p>
    <w:p w:rsidR="00842958" w:rsidRPr="005C5AFE" w:rsidRDefault="00C763C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年</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月</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日</w:t>
      </w:r>
      <w:bookmarkStart w:id="13" w:name="_Toc16220"/>
      <w:bookmarkStart w:id="14" w:name="_Toc277082645"/>
      <w:bookmarkStart w:id="15" w:name="_Toc287607869"/>
      <w:bookmarkStart w:id="16" w:name="_Toc224103497"/>
      <w:bookmarkStart w:id="17" w:name="_Toc354501721"/>
      <w:bookmarkStart w:id="18" w:name="_Toc224103501"/>
      <w:bookmarkStart w:id="19" w:name="_Toc277082648"/>
      <w:bookmarkStart w:id="20" w:name="_Toc287607873"/>
    </w:p>
    <w:p w:rsidR="00842958" w:rsidRPr="005C5AFE" w:rsidRDefault="00C763C7">
      <w:pPr>
        <w:spacing w:line="600" w:lineRule="exact"/>
        <w:jc w:val="left"/>
        <w:rPr>
          <w:rFonts w:ascii="方正黑体_GBK" w:eastAsia="方正黑体_GBK"/>
          <w:color w:val="000000" w:themeColor="text1"/>
          <w:sz w:val="28"/>
          <w:szCs w:val="28"/>
        </w:rPr>
      </w:pPr>
      <w:r w:rsidRPr="005C5AFE">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842958" w:rsidRPr="005C5AFE" w:rsidRDefault="00C763C7">
      <w:pPr>
        <w:spacing w:line="600" w:lineRule="exact"/>
        <w:jc w:val="center"/>
        <w:rPr>
          <w:rFonts w:ascii="方正仿宋_GBK" w:eastAsia="方正仿宋_GBK"/>
          <w:b/>
          <w:color w:val="000000" w:themeColor="text1"/>
          <w:sz w:val="28"/>
          <w:szCs w:val="28"/>
        </w:rPr>
      </w:pPr>
      <w:r w:rsidRPr="005C5AFE">
        <w:rPr>
          <w:rFonts w:ascii="方正仿宋_GBK" w:eastAsia="方正仿宋_GBK" w:hAnsi="宋体" w:hint="eastAsia"/>
          <w:b/>
          <w:color w:val="000000" w:themeColor="text1"/>
          <w:sz w:val="28"/>
          <w:szCs w:val="28"/>
        </w:rPr>
        <w:t>（一）法定代表人身份证明</w:t>
      </w:r>
    </w:p>
    <w:p w:rsidR="00842958" w:rsidRPr="005C5AFE" w:rsidRDefault="00842958">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842958" w:rsidRPr="005C5AFE" w:rsidRDefault="00C763C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投标人名称：</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单位性质：</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地址：</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成立时间：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t xml:space="preserve"> </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经营期限：</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姓名：</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性别</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kern w:val="0"/>
          <w:sz w:val="28"/>
          <w:szCs w:val="28"/>
        </w:rPr>
        <w:t>龄：</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职务：</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系</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（投标人名称）的法定代表人。</w:t>
      </w:r>
    </w:p>
    <w:p w:rsidR="00842958" w:rsidRPr="005C5AFE" w:rsidRDefault="00C763C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特此证明。</w:t>
      </w:r>
    </w:p>
    <w:p w:rsidR="00842958" w:rsidRPr="005C5AFE" w:rsidRDefault="00842958">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5C5AFE" w:rsidRDefault="00C763C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投标</w:t>
      </w:r>
      <w:r w:rsidRPr="005C5AFE">
        <w:rPr>
          <w:rFonts w:ascii="方正仿宋_GBK" w:eastAsia="方正仿宋_GBK" w:hAnsi="宋体" w:cs="MingLiU" w:hint="eastAsia"/>
          <w:color w:val="000000" w:themeColor="text1"/>
          <w:spacing w:val="-1"/>
          <w:kern w:val="0"/>
          <w:sz w:val="28"/>
          <w:szCs w:val="28"/>
        </w:rPr>
        <w:t>人</w:t>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olor w:val="000000" w:themeColor="text1"/>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kern w:val="0"/>
          <w:sz w:val="28"/>
          <w:szCs w:val="28"/>
        </w:rPr>
        <w:t>盖单位章）</w:t>
      </w:r>
    </w:p>
    <w:p w:rsidR="00842958" w:rsidRPr="005C5AFE"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842958">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842958" w:rsidRPr="005C5AFE" w:rsidRDefault="00C763C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5C5AFE">
        <w:rPr>
          <w:rFonts w:ascii="方正仿宋_GBK" w:eastAsia="方正仿宋_GBK" w:hAnsi="宋体" w:hint="eastAsia"/>
          <w:color w:val="000000" w:themeColor="text1"/>
          <w:kern w:val="0"/>
          <w:sz w:val="28"/>
          <w:szCs w:val="28"/>
          <w:u w:val="single"/>
        </w:rPr>
        <w:t>注：</w:t>
      </w:r>
      <w:r w:rsidRPr="005C5AFE">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5C5AFE">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1"/>
    <w:bookmarkEnd w:id="22"/>
    <w:p w:rsidR="00842958" w:rsidRPr="005C5AFE" w:rsidRDefault="00842958">
      <w:pPr>
        <w:pStyle w:val="a0"/>
        <w:ind w:firstLine="0"/>
        <w:rPr>
          <w:rFonts w:ascii="方正仿宋_GBK" w:eastAsia="方正仿宋_GBK"/>
          <w:color w:val="000000" w:themeColor="text1"/>
          <w:kern w:val="0"/>
          <w:sz w:val="28"/>
          <w:szCs w:val="28"/>
        </w:rPr>
      </w:pPr>
    </w:p>
    <w:p w:rsidR="00842958" w:rsidRPr="005C5AFE" w:rsidRDefault="00842958">
      <w:pPr>
        <w:pStyle w:val="a0"/>
        <w:ind w:firstLine="0"/>
        <w:rPr>
          <w:color w:val="000000" w:themeColor="text1"/>
        </w:rPr>
      </w:pPr>
    </w:p>
    <w:p w:rsidR="00842958" w:rsidRPr="005C5AFE" w:rsidRDefault="00842958">
      <w:pPr>
        <w:pStyle w:val="a0"/>
        <w:rPr>
          <w:color w:val="000000" w:themeColor="text1"/>
        </w:rPr>
      </w:pP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5C5AFE">
        <w:rPr>
          <w:rFonts w:ascii="方正仿宋_GBK" w:eastAsia="方正仿宋_GBK" w:hAnsi="宋体" w:cs="MingLiU" w:hint="eastAsia"/>
          <w:b/>
          <w:color w:val="000000" w:themeColor="text1"/>
          <w:kern w:val="0"/>
          <w:sz w:val="28"/>
          <w:szCs w:val="28"/>
        </w:rPr>
        <w:lastRenderedPageBreak/>
        <w:t>（二）授权委托书</w:t>
      </w:r>
    </w:p>
    <w:p w:rsidR="00842958" w:rsidRPr="005C5AFE" w:rsidRDefault="00842958">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本人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（姓名）系</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s="MingLiU" w:hint="eastAsia"/>
          <w:color w:val="000000" w:themeColor="text1"/>
          <w:spacing w:val="-1"/>
          <w:kern w:val="0"/>
          <w:sz w:val="28"/>
          <w:szCs w:val="28"/>
        </w:rPr>
        <w:t>投</w:t>
      </w:r>
      <w:r w:rsidRPr="005C5AFE">
        <w:rPr>
          <w:rFonts w:ascii="方正仿宋_GBK" w:eastAsia="方正仿宋_GBK" w:hAnsi="宋体" w:cs="MingLiU" w:hint="eastAsia"/>
          <w:color w:val="000000" w:themeColor="text1"/>
          <w:kern w:val="0"/>
          <w:sz w:val="28"/>
          <w:szCs w:val="28"/>
        </w:rPr>
        <w:t>标人名称</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kern w:val="0"/>
          <w:sz w:val="28"/>
          <w:szCs w:val="28"/>
        </w:rPr>
        <w:t>的法定代</w:t>
      </w:r>
      <w:r w:rsidRPr="005C5AFE">
        <w:rPr>
          <w:rFonts w:ascii="方正仿宋_GBK" w:eastAsia="方正仿宋_GBK" w:hAnsi="宋体" w:cs="MingLiU" w:hint="eastAsia"/>
          <w:color w:val="000000" w:themeColor="text1"/>
          <w:spacing w:val="1"/>
          <w:kern w:val="0"/>
          <w:sz w:val="28"/>
          <w:szCs w:val="28"/>
        </w:rPr>
        <w:t>表</w:t>
      </w:r>
      <w:r w:rsidRPr="005C5AFE">
        <w:rPr>
          <w:rFonts w:ascii="方正仿宋_GBK" w:eastAsia="方正仿宋_GBK" w:hAnsi="宋体" w:cs="MingLiU" w:hint="eastAsia"/>
          <w:color w:val="000000" w:themeColor="text1"/>
          <w:kern w:val="0"/>
          <w:sz w:val="28"/>
          <w:szCs w:val="28"/>
        </w:rPr>
        <w:t>人，现委托</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（姓</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修改</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（项</w:t>
      </w:r>
      <w:r w:rsidRPr="005C5AFE">
        <w:rPr>
          <w:rFonts w:ascii="方正仿宋_GBK" w:eastAsia="方正仿宋_GBK" w:hAnsi="宋体" w:cs="MingLiU" w:hint="eastAsia"/>
          <w:color w:val="000000" w:themeColor="text1"/>
          <w:spacing w:val="-1"/>
          <w:kern w:val="0"/>
          <w:sz w:val="28"/>
          <w:szCs w:val="28"/>
        </w:rPr>
        <w:t>目</w:t>
      </w:r>
      <w:r w:rsidRPr="005C5AFE">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委托</w:t>
      </w:r>
      <w:r w:rsidRPr="005C5AFE">
        <w:rPr>
          <w:rFonts w:ascii="方正仿宋_GBK" w:eastAsia="方正仿宋_GBK" w:hAnsi="宋体" w:cs="MingLiU" w:hint="eastAsia"/>
          <w:color w:val="000000" w:themeColor="text1"/>
          <w:spacing w:val="-1"/>
          <w:kern w:val="0"/>
          <w:sz w:val="28"/>
          <w:szCs w:val="28"/>
        </w:rPr>
        <w:t>期</w:t>
      </w:r>
      <w:r w:rsidRPr="005C5AFE">
        <w:rPr>
          <w:rFonts w:ascii="方正仿宋_GBK" w:eastAsia="方正仿宋_GBK" w:hAnsi="宋体" w:cs="MingLiU" w:hint="eastAsia"/>
          <w:color w:val="000000" w:themeColor="text1"/>
          <w:kern w:val="0"/>
          <w:sz w:val="28"/>
          <w:szCs w:val="28"/>
        </w:rPr>
        <w:t>限：</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hint="eastAsia"/>
          <w:color w:val="000000" w:themeColor="text1"/>
          <w:kern w:val="0"/>
          <w:sz w:val="28"/>
          <w:szCs w:val="28"/>
        </w:rPr>
        <w:t xml:space="preserve"> </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代理人无转委托权。</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附：法定代表人身份证明。</w:t>
      </w:r>
    </w:p>
    <w:p w:rsidR="00842958" w:rsidRPr="005C5AFE"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5C5AFE"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5C5AFE" w:rsidRDefault="00C763C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  标  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s="MingLiU" w:hint="eastAsia"/>
          <w:color w:val="000000" w:themeColor="text1"/>
          <w:spacing w:val="-1"/>
          <w:kern w:val="0"/>
          <w:sz w:val="28"/>
          <w:szCs w:val="28"/>
        </w:rPr>
        <w:t>盖</w:t>
      </w:r>
      <w:r w:rsidRPr="005C5AFE">
        <w:rPr>
          <w:rFonts w:ascii="方正仿宋_GBK" w:eastAsia="方正仿宋_GBK" w:hAnsi="宋体" w:cs="MingLiU" w:hint="eastAsia"/>
          <w:color w:val="000000" w:themeColor="text1"/>
          <w:kern w:val="0"/>
          <w:sz w:val="28"/>
          <w:szCs w:val="28"/>
        </w:rPr>
        <w:t>单位章）</w:t>
      </w:r>
      <w:r w:rsidRPr="005C5AFE">
        <w:rPr>
          <w:rFonts w:ascii="方正仿宋_GBK" w:eastAsia="方正仿宋_GBK" w:hAnsi="宋体" w:hint="eastAsia"/>
          <w:color w:val="000000" w:themeColor="text1"/>
          <w:kern w:val="0"/>
          <w:sz w:val="28"/>
          <w:szCs w:val="28"/>
        </w:rPr>
        <w:t xml:space="preserve"> </w:t>
      </w:r>
    </w:p>
    <w:p w:rsidR="00842958" w:rsidRPr="005C5AFE" w:rsidRDefault="00C763C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法定代表人：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（签字）</w:t>
      </w:r>
    </w:p>
    <w:p w:rsidR="00842958" w:rsidRPr="005C5AFE"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身份证号码：</w:t>
      </w:r>
      <w:r w:rsidRPr="005C5AFE">
        <w:rPr>
          <w:rFonts w:ascii="方正仿宋_GBK" w:eastAsia="方正仿宋_GBK" w:hAnsi="宋体" w:cs="MingLiU" w:hint="eastAsia"/>
          <w:color w:val="000000" w:themeColor="text1"/>
          <w:w w:val="200"/>
          <w:kern w:val="0"/>
          <w:sz w:val="28"/>
          <w:szCs w:val="28"/>
          <w:u w:val="single"/>
        </w:rPr>
        <w:t xml:space="preserve">       </w:t>
      </w:r>
    </w:p>
    <w:p w:rsidR="00842958" w:rsidRPr="005C5AFE" w:rsidRDefault="00C763C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委托代理人：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（签</w:t>
      </w:r>
      <w:r w:rsidRPr="005C5AFE">
        <w:rPr>
          <w:rFonts w:ascii="方正仿宋_GBK" w:eastAsia="方正仿宋_GBK" w:hAnsi="宋体" w:cs="MingLiU" w:hint="eastAsia"/>
          <w:color w:val="000000" w:themeColor="text1"/>
          <w:spacing w:val="-1"/>
          <w:kern w:val="0"/>
          <w:sz w:val="28"/>
          <w:szCs w:val="28"/>
        </w:rPr>
        <w:t>字</w:t>
      </w:r>
      <w:r w:rsidRPr="005C5AFE">
        <w:rPr>
          <w:rFonts w:ascii="方正仿宋_GBK" w:eastAsia="方正仿宋_GBK" w:hAnsi="宋体" w:cs="MingLiU" w:hint="eastAsia"/>
          <w:color w:val="000000" w:themeColor="text1"/>
          <w:kern w:val="0"/>
          <w:sz w:val="28"/>
          <w:szCs w:val="28"/>
        </w:rPr>
        <w:t>）</w:t>
      </w:r>
    </w:p>
    <w:p w:rsidR="00842958" w:rsidRPr="005C5AFE"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身份证号码：</w:t>
      </w:r>
      <w:r w:rsidRPr="005C5AFE">
        <w:rPr>
          <w:rFonts w:ascii="方正仿宋_GBK" w:eastAsia="方正仿宋_GBK" w:hAnsi="宋体" w:cs="MingLiU" w:hint="eastAsia"/>
          <w:color w:val="000000" w:themeColor="text1"/>
          <w:w w:val="200"/>
          <w:kern w:val="0"/>
          <w:sz w:val="28"/>
          <w:szCs w:val="28"/>
          <w:u w:val="single"/>
        </w:rPr>
        <w:t xml:space="preserve">       </w:t>
      </w:r>
    </w:p>
    <w:p w:rsidR="00842958" w:rsidRPr="005C5AFE"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C763C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5C5AFE">
        <w:rPr>
          <w:rFonts w:ascii="方正仿宋_GBK" w:eastAsia="方正仿宋_GBK" w:hAnsi="宋体" w:cs="MingLiU"/>
          <w:color w:val="000000" w:themeColor="text1"/>
          <w:kern w:val="0"/>
          <w:sz w:val="28"/>
          <w:szCs w:val="28"/>
        </w:rPr>
        <w:t>2.</w:t>
      </w:r>
      <w:r w:rsidRPr="005C5AFE">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7"/>
      <w:bookmarkEnd w:id="18"/>
      <w:bookmarkEnd w:id="19"/>
      <w:bookmarkEnd w:id="20"/>
    </w:p>
    <w:p w:rsidR="00842958" w:rsidRPr="005C5AFE" w:rsidRDefault="00C763C7">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5C5AFE">
        <w:rPr>
          <w:rFonts w:ascii="方正黑体_GBK" w:eastAsia="方正黑体_GBK" w:hint="eastAsia"/>
          <w:color w:val="000000" w:themeColor="text1"/>
          <w:sz w:val="28"/>
          <w:szCs w:val="28"/>
        </w:rPr>
        <w:lastRenderedPageBreak/>
        <w:t>三、工程投标报价清单</w:t>
      </w:r>
    </w:p>
    <w:p w:rsidR="00842958" w:rsidRPr="005C5AFE" w:rsidRDefault="00C763C7">
      <w:pPr>
        <w:spacing w:line="600" w:lineRule="exact"/>
        <w:jc w:val="left"/>
        <w:rPr>
          <w:rFonts w:ascii="方正仿宋_GBK" w:eastAsia="方正仿宋_GBK" w:hAnsi="宋体"/>
          <w:color w:val="000000" w:themeColor="text1"/>
          <w:sz w:val="28"/>
          <w:szCs w:val="28"/>
        </w:rPr>
      </w:pPr>
      <w:r w:rsidRPr="005C5AFE">
        <w:rPr>
          <w:rFonts w:ascii="方正仿宋_GBK" w:eastAsia="方正仿宋_GBK" w:hAnsi="宋体" w:hint="eastAsia"/>
          <w:b/>
          <w:color w:val="000000" w:themeColor="text1"/>
          <w:sz w:val="28"/>
          <w:szCs w:val="28"/>
        </w:rPr>
        <w:t xml:space="preserve"> </w:t>
      </w:r>
      <w:r w:rsidRPr="005C5AFE">
        <w:rPr>
          <w:rFonts w:ascii="方正仿宋_GBK" w:eastAsia="方正仿宋_GBK" w:hAnsi="宋体" w:hint="eastAsia"/>
          <w:color w:val="000000" w:themeColor="text1"/>
          <w:sz w:val="28"/>
          <w:szCs w:val="28"/>
        </w:rPr>
        <w:t>（复印件加盖单位公章）</w:t>
      </w:r>
    </w:p>
    <w:p w:rsidR="00842958" w:rsidRPr="005C5AFE" w:rsidRDefault="00C763C7">
      <w:pPr>
        <w:spacing w:line="600" w:lineRule="exact"/>
        <w:jc w:val="left"/>
        <w:rPr>
          <w:rFonts w:ascii="方正黑体_GBK" w:eastAsia="方正黑体_GBK" w:hAnsi="宋体"/>
          <w:color w:val="000000" w:themeColor="text1"/>
          <w:sz w:val="28"/>
          <w:szCs w:val="28"/>
        </w:rPr>
      </w:pPr>
      <w:r w:rsidRPr="005C5AFE">
        <w:rPr>
          <w:rFonts w:ascii="方正黑体_GBK" w:eastAsia="方正黑体_GBK" w:hAnsi="宋体" w:hint="eastAsia"/>
          <w:color w:val="000000" w:themeColor="text1"/>
          <w:sz w:val="28"/>
          <w:szCs w:val="28"/>
        </w:rPr>
        <w:t>四、报价人资质、证明文件</w:t>
      </w:r>
    </w:p>
    <w:p w:rsidR="00842958" w:rsidRPr="005C5AFE" w:rsidRDefault="00C763C7">
      <w:pPr>
        <w:spacing w:line="600" w:lineRule="exact"/>
        <w:jc w:val="left"/>
        <w:rPr>
          <w:rFonts w:ascii="方正仿宋_GBK" w:eastAsia="方正仿宋_GBK" w:hAnsi="宋体"/>
          <w:color w:val="000000" w:themeColor="text1"/>
          <w:sz w:val="28"/>
          <w:szCs w:val="28"/>
        </w:rPr>
      </w:pPr>
      <w:r w:rsidRPr="005C5AFE">
        <w:rPr>
          <w:rFonts w:ascii="方正仿宋_GBK" w:eastAsia="方正仿宋_GBK" w:hAnsi="宋体" w:hint="eastAsia"/>
          <w:color w:val="000000" w:themeColor="text1"/>
          <w:sz w:val="28"/>
          <w:szCs w:val="28"/>
        </w:rPr>
        <w:t>（复印件加盖单位公章）</w:t>
      </w:r>
    </w:p>
    <w:p w:rsidR="00842958" w:rsidRPr="005C5AFE" w:rsidRDefault="00C763C7">
      <w:pPr>
        <w:spacing w:line="600" w:lineRule="exact"/>
        <w:jc w:val="left"/>
        <w:rPr>
          <w:rFonts w:ascii="方正仿宋_GBK" w:eastAsia="方正仿宋_GBK"/>
          <w:color w:val="000000" w:themeColor="text1"/>
          <w:sz w:val="32"/>
          <w:szCs w:val="32"/>
        </w:rPr>
      </w:pPr>
      <w:r w:rsidRPr="005C5AFE">
        <w:rPr>
          <w:rFonts w:ascii="方正仿宋_GBK" w:eastAsia="方正仿宋_GBK" w:hAnsi="宋体" w:hint="eastAsia"/>
          <w:color w:val="000000" w:themeColor="text1"/>
          <w:sz w:val="32"/>
          <w:szCs w:val="32"/>
        </w:rPr>
        <w:br w:type="page"/>
      </w:r>
    </w:p>
    <w:p w:rsidR="00842958" w:rsidRPr="005C5AFE" w:rsidRDefault="00C763C7">
      <w:pPr>
        <w:spacing w:line="600" w:lineRule="exact"/>
        <w:jc w:val="left"/>
        <w:rPr>
          <w:b/>
          <w:color w:val="000000" w:themeColor="text1"/>
          <w:spacing w:val="-20"/>
          <w:sz w:val="44"/>
          <w:szCs w:val="44"/>
        </w:rPr>
      </w:pPr>
      <w:r w:rsidRPr="005C5AFE">
        <w:rPr>
          <w:rFonts w:ascii="方正小标宋_GBK" w:eastAsia="方正小标宋_GBK" w:hint="eastAsia"/>
          <w:color w:val="000000" w:themeColor="text1"/>
          <w:sz w:val="32"/>
          <w:szCs w:val="32"/>
        </w:rPr>
        <w:lastRenderedPageBreak/>
        <w:t>附件2</w:t>
      </w:r>
    </w:p>
    <w:p w:rsidR="00EB63D5" w:rsidRPr="005C5AFE" w:rsidRDefault="00AA6D59" w:rsidP="00AA6D59">
      <w:pPr>
        <w:pStyle w:val="a0"/>
        <w:jc w:val="center"/>
        <w:rPr>
          <w:color w:val="000000" w:themeColor="text1"/>
        </w:rPr>
      </w:pPr>
      <w:r w:rsidRPr="00AA6D59">
        <w:rPr>
          <w:rFonts w:asciiTheme="minorHAnsi" w:eastAsia="方正小标宋_GBK" w:hAnsiTheme="minorHAnsi" w:hint="eastAsia"/>
          <w:snapToGrid w:val="0"/>
          <w:color w:val="000000" w:themeColor="text1"/>
          <w:kern w:val="0"/>
          <w:sz w:val="44"/>
          <w:szCs w:val="44"/>
        </w:rPr>
        <w:t>西部（重庆）科学城九龙坡片区水系综合治理项目（一期）—秦安机电沿线排水管网综合改造工程</w:t>
      </w:r>
    </w:p>
    <w:p w:rsidR="00AA6D59" w:rsidRDefault="00AA6D59">
      <w:pPr>
        <w:ind w:rightChars="-44" w:right="-92"/>
        <w:jc w:val="center"/>
        <w:rPr>
          <w:rFonts w:ascii="Calibri" w:eastAsia="宋体" w:hAnsi="Calibri" w:cs="Times New Roman"/>
          <w:b/>
          <w:color w:val="000000" w:themeColor="text1"/>
          <w:spacing w:val="-20"/>
          <w:sz w:val="72"/>
        </w:rPr>
      </w:pP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施</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工</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合</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同</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书</w:t>
      </w:r>
    </w:p>
    <w:p w:rsidR="00842958" w:rsidRDefault="00842958">
      <w:pPr>
        <w:ind w:rightChars="-44" w:right="-92"/>
        <w:rPr>
          <w:rFonts w:ascii="Calibri" w:eastAsia="宋体" w:hAnsi="Calibri" w:cs="Times New Roman"/>
          <w:b/>
          <w:color w:val="000000" w:themeColor="text1"/>
          <w:spacing w:val="-20"/>
          <w:sz w:val="24"/>
        </w:rPr>
      </w:pPr>
    </w:p>
    <w:p w:rsidR="00AA6D59" w:rsidRPr="00AA6D59" w:rsidRDefault="00AA6D59" w:rsidP="00AA6D59">
      <w:pPr>
        <w:pStyle w:val="a0"/>
        <w:rPr>
          <w:rFonts w:hint="eastAsia"/>
        </w:rPr>
      </w:pPr>
    </w:p>
    <w:p w:rsidR="00842958" w:rsidRPr="005C5AFE" w:rsidRDefault="00842958">
      <w:pPr>
        <w:ind w:rightChars="-44" w:right="-92"/>
        <w:jc w:val="center"/>
        <w:rPr>
          <w:rFonts w:ascii="Calibri" w:eastAsia="宋体" w:hAnsi="Calibri" w:cs="Times New Roman"/>
          <w:b/>
          <w:color w:val="000000" w:themeColor="text1"/>
          <w:spacing w:val="-20"/>
          <w:sz w:val="24"/>
        </w:rPr>
      </w:pPr>
    </w:p>
    <w:p w:rsidR="00842958" w:rsidRPr="005C5AFE" w:rsidRDefault="00C763C7">
      <w:pPr>
        <w:ind w:rightChars="-44" w:right="-92"/>
        <w:rPr>
          <w:b/>
          <w:color w:val="000000" w:themeColor="text1"/>
          <w:spacing w:val="-20"/>
          <w:sz w:val="36"/>
        </w:rPr>
      </w:pPr>
      <w:r w:rsidRPr="005C5AFE">
        <w:rPr>
          <w:rFonts w:hint="eastAsia"/>
          <w:b/>
          <w:color w:val="000000" w:themeColor="text1"/>
          <w:spacing w:val="-20"/>
          <w:sz w:val="36"/>
        </w:rPr>
        <w:t>项目业主：九龙现代（重庆）园区运营管理有限公司</w:t>
      </w:r>
    </w:p>
    <w:p w:rsidR="00842958" w:rsidRPr="005C5AFE" w:rsidRDefault="00C763C7">
      <w:pPr>
        <w:pStyle w:val="a0"/>
        <w:ind w:firstLine="0"/>
        <w:rPr>
          <w:color w:val="000000" w:themeColor="text1"/>
        </w:rPr>
      </w:pPr>
      <w:r w:rsidRPr="005C5AFE">
        <w:rPr>
          <w:rFonts w:hint="eastAsia"/>
          <w:b/>
          <w:color w:val="000000" w:themeColor="text1"/>
          <w:spacing w:val="-20"/>
          <w:sz w:val="36"/>
        </w:rPr>
        <w:t>代理业主：重庆九龙</w:t>
      </w:r>
      <w:r w:rsidRPr="005C5AFE">
        <w:rPr>
          <w:b/>
          <w:color w:val="000000" w:themeColor="text1"/>
          <w:spacing w:val="-20"/>
          <w:sz w:val="36"/>
        </w:rPr>
        <w:t>现代产业发展</w:t>
      </w:r>
      <w:r w:rsidRPr="005C5AFE">
        <w:rPr>
          <w:rFonts w:hint="eastAsia"/>
          <w:b/>
          <w:color w:val="000000" w:themeColor="text1"/>
          <w:spacing w:val="-20"/>
          <w:sz w:val="36"/>
        </w:rPr>
        <w:t>集团</w:t>
      </w:r>
      <w:r w:rsidRPr="005C5AFE">
        <w:rPr>
          <w:b/>
          <w:color w:val="000000" w:themeColor="text1"/>
          <w:spacing w:val="-20"/>
          <w:sz w:val="36"/>
        </w:rPr>
        <w:t>有限公司</w:t>
      </w:r>
    </w:p>
    <w:p w:rsidR="00842958" w:rsidRPr="005C5AFE" w:rsidRDefault="00C763C7">
      <w:pPr>
        <w:ind w:rightChars="-44" w:right="-92"/>
        <w:rPr>
          <w:b/>
          <w:color w:val="000000" w:themeColor="text1"/>
          <w:spacing w:val="-20"/>
          <w:sz w:val="36"/>
        </w:rPr>
      </w:pPr>
      <w:r w:rsidRPr="005C5AFE">
        <w:rPr>
          <w:b/>
          <w:color w:val="000000" w:themeColor="text1"/>
          <w:spacing w:val="-20"/>
          <w:sz w:val="36"/>
        </w:rPr>
        <w:t>承</w:t>
      </w:r>
      <w:r w:rsidRPr="005C5AFE">
        <w:rPr>
          <w:rFonts w:hint="eastAsia"/>
          <w:b/>
          <w:color w:val="000000" w:themeColor="text1"/>
          <w:spacing w:val="-20"/>
          <w:sz w:val="36"/>
        </w:rPr>
        <w:t xml:space="preserve"> </w:t>
      </w:r>
      <w:r w:rsidRPr="005C5AFE">
        <w:rPr>
          <w:b/>
          <w:color w:val="000000" w:themeColor="text1"/>
          <w:spacing w:val="-20"/>
          <w:sz w:val="36"/>
        </w:rPr>
        <w:t>包</w:t>
      </w:r>
      <w:r w:rsidRPr="005C5AFE">
        <w:rPr>
          <w:rFonts w:hint="eastAsia"/>
          <w:b/>
          <w:color w:val="000000" w:themeColor="text1"/>
          <w:spacing w:val="-20"/>
          <w:sz w:val="36"/>
        </w:rPr>
        <w:t xml:space="preserve"> </w:t>
      </w:r>
      <w:r w:rsidRPr="005C5AFE">
        <w:rPr>
          <w:b/>
          <w:color w:val="000000" w:themeColor="text1"/>
          <w:spacing w:val="-20"/>
          <w:sz w:val="36"/>
        </w:rPr>
        <w:t>人：</w:t>
      </w:r>
      <w:r w:rsidRPr="005C5AFE">
        <w:rPr>
          <w:rFonts w:hint="eastAsia"/>
          <w:b/>
          <w:color w:val="000000" w:themeColor="text1"/>
          <w:spacing w:val="-20"/>
          <w:sz w:val="36"/>
        </w:rPr>
        <w:t>********************</w:t>
      </w:r>
    </w:p>
    <w:p w:rsidR="00842958" w:rsidRPr="005C5AFE" w:rsidRDefault="00C763C7">
      <w:pPr>
        <w:ind w:rightChars="-44" w:right="-92"/>
        <w:jc w:val="center"/>
        <w:rPr>
          <w:rFonts w:ascii="Calibri" w:eastAsia="宋体" w:hAnsi="Calibri" w:cs="Times New Roman"/>
          <w:b/>
          <w:color w:val="000000" w:themeColor="text1"/>
          <w:sz w:val="38"/>
        </w:rPr>
      </w:pPr>
      <w:r w:rsidRPr="005C5AFE">
        <w:rPr>
          <w:rFonts w:ascii="Calibri" w:eastAsia="宋体" w:hAnsi="Calibri" w:cs="Times New Roman" w:hint="eastAsia"/>
          <w:b/>
          <w:color w:val="000000" w:themeColor="text1"/>
          <w:sz w:val="38"/>
        </w:rPr>
        <w:t>**</w:t>
      </w:r>
      <w:r w:rsidRPr="005C5AFE">
        <w:rPr>
          <w:rFonts w:ascii="Calibri" w:eastAsia="宋体" w:hAnsi="Calibri" w:cs="Times New Roman" w:hint="eastAsia"/>
          <w:b/>
          <w:color w:val="000000" w:themeColor="text1"/>
          <w:sz w:val="38"/>
        </w:rPr>
        <w:t>年</w:t>
      </w:r>
      <w:r w:rsidRPr="005C5AFE">
        <w:rPr>
          <w:rFonts w:ascii="Calibri" w:eastAsia="宋体" w:hAnsi="Calibri" w:cs="Times New Roman" w:hint="eastAsia"/>
          <w:b/>
          <w:color w:val="000000" w:themeColor="text1"/>
          <w:sz w:val="38"/>
        </w:rPr>
        <w:t>**</w:t>
      </w:r>
      <w:r w:rsidRPr="005C5AFE">
        <w:rPr>
          <w:rFonts w:ascii="Calibri" w:eastAsia="宋体" w:hAnsi="Calibri" w:cs="Times New Roman" w:hint="eastAsia"/>
          <w:b/>
          <w:color w:val="000000" w:themeColor="text1"/>
          <w:sz w:val="38"/>
        </w:rPr>
        <w:t>月</w:t>
      </w: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C763C7">
      <w:pPr>
        <w:autoSpaceDE w:val="0"/>
        <w:autoSpaceDN w:val="0"/>
        <w:adjustRightInd w:val="0"/>
        <w:jc w:val="center"/>
        <w:rPr>
          <w:rFonts w:ascii="方正小标宋_GBK" w:eastAsia="方正小标宋_GBK" w:hAnsi="Calibri" w:cs="Times New Roman"/>
          <w:color w:val="000000" w:themeColor="text1"/>
          <w:spacing w:val="22"/>
          <w:position w:val="28"/>
          <w:sz w:val="44"/>
          <w:szCs w:val="44"/>
        </w:rPr>
      </w:pPr>
      <w:r w:rsidRPr="005C5AFE">
        <w:rPr>
          <w:rFonts w:ascii="方正小标宋_GBK" w:eastAsia="方正小标宋_GBK" w:hAnsi="宋体" w:cs="Times New Roman" w:hint="eastAsia"/>
          <w:color w:val="000000" w:themeColor="text1"/>
          <w:spacing w:val="22"/>
          <w:position w:val="28"/>
          <w:sz w:val="44"/>
          <w:szCs w:val="44"/>
        </w:rPr>
        <w:t>目 录</w:t>
      </w:r>
    </w:p>
    <w:p w:rsidR="00842958" w:rsidRPr="005C5AFE" w:rsidRDefault="00842958">
      <w:pPr>
        <w:autoSpaceDE w:val="0"/>
        <w:autoSpaceDN w:val="0"/>
        <w:adjustRightInd w:val="0"/>
        <w:rPr>
          <w:rFonts w:ascii="方正仿宋_GBK" w:eastAsia="方正仿宋_GBK" w:hAnsi="宋体" w:cs="Times New Roman"/>
          <w:color w:val="000000" w:themeColor="text1"/>
          <w:spacing w:val="22"/>
          <w:position w:val="28"/>
          <w:sz w:val="32"/>
          <w:szCs w:val="32"/>
        </w:rPr>
      </w:pP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第一部分 合同协议书</w:t>
      </w: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第二部分 通用合同条款</w:t>
      </w: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第三部分 专用合同条款</w:t>
      </w: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C763C7">
      <w:pPr>
        <w:jc w:val="center"/>
        <w:rPr>
          <w:rFonts w:ascii="宋体" w:eastAsia="宋体" w:hAnsi="宋体" w:cs="宋体"/>
          <w:b/>
          <w:color w:val="000000" w:themeColor="text1"/>
          <w:sz w:val="44"/>
          <w:szCs w:val="44"/>
        </w:rPr>
      </w:pPr>
      <w:r w:rsidRPr="005C5AFE">
        <w:rPr>
          <w:rFonts w:ascii="宋体" w:eastAsia="宋体" w:hAnsi="宋体" w:cs="宋体" w:hint="eastAsia"/>
          <w:b/>
          <w:color w:val="000000" w:themeColor="text1"/>
          <w:sz w:val="44"/>
          <w:szCs w:val="44"/>
        </w:rPr>
        <w:t>第一部分 合同协议书</w:t>
      </w:r>
    </w:p>
    <w:p w:rsidR="00842958" w:rsidRPr="005C5AFE" w:rsidRDefault="00842958">
      <w:pPr>
        <w:spacing w:line="360" w:lineRule="auto"/>
        <w:rPr>
          <w:rFonts w:ascii="Calibri" w:eastAsia="宋体" w:hAnsi="Calibri" w:cs="Times New Roman"/>
          <w:color w:val="000000" w:themeColor="text1"/>
        </w:rPr>
      </w:pPr>
    </w:p>
    <w:p w:rsidR="00842958" w:rsidRPr="005C5AFE" w:rsidRDefault="00C763C7">
      <w:pPr>
        <w:spacing w:line="360" w:lineRule="auto"/>
        <w:ind w:leftChars="-171" w:left="-359" w:rightChars="-159" w:right="-334" w:firstLineChars="200" w:firstLine="402"/>
        <w:rPr>
          <w:rFonts w:ascii="Calibri" w:eastAsia="宋体" w:hAnsi="Calibri" w:cs="Times New Roman"/>
          <w:b/>
          <w:color w:val="000000" w:themeColor="text1"/>
          <w:spacing w:val="-20"/>
          <w:sz w:val="24"/>
          <w:u w:val="single"/>
        </w:rPr>
      </w:pPr>
      <w:r w:rsidRPr="005C5AFE">
        <w:rPr>
          <w:rFonts w:ascii="Calibri" w:eastAsia="宋体" w:hAnsi="Calibri" w:cs="Times New Roman" w:hint="eastAsia"/>
          <w:b/>
          <w:color w:val="000000" w:themeColor="text1"/>
          <w:spacing w:val="-20"/>
          <w:sz w:val="24"/>
        </w:rPr>
        <w:t>项目业主：</w:t>
      </w:r>
      <w:r w:rsidRPr="005C5AFE">
        <w:rPr>
          <w:rFonts w:ascii="Calibri" w:eastAsia="宋体" w:hAnsi="Calibri" w:cs="Times New Roman" w:hint="eastAsia"/>
          <w:b/>
          <w:color w:val="000000" w:themeColor="text1"/>
          <w:spacing w:val="-20"/>
          <w:sz w:val="24"/>
          <w:u w:val="single"/>
        </w:rPr>
        <w:t>九龙现代（重庆）园区运营管理有限公司</w:t>
      </w:r>
    </w:p>
    <w:p w:rsidR="00842958" w:rsidRPr="005C5AFE" w:rsidRDefault="00C763C7">
      <w:pPr>
        <w:spacing w:line="360" w:lineRule="auto"/>
        <w:ind w:rightChars="-159" w:right="-334"/>
        <w:rPr>
          <w:rFonts w:ascii="Calibri" w:eastAsia="宋体" w:hAnsi="Calibri" w:cs="Times New Roman"/>
          <w:b/>
          <w:color w:val="000000" w:themeColor="text1"/>
          <w:spacing w:val="-20"/>
          <w:sz w:val="24"/>
        </w:rPr>
      </w:pPr>
      <w:r w:rsidRPr="005C5AFE">
        <w:rPr>
          <w:rFonts w:ascii="Calibri" w:eastAsia="宋体" w:hAnsi="Calibri" w:cs="Times New Roman" w:hint="eastAsia"/>
          <w:b/>
          <w:color w:val="000000" w:themeColor="text1"/>
          <w:spacing w:val="-20"/>
          <w:sz w:val="24"/>
        </w:rPr>
        <w:t>代理业主：</w:t>
      </w:r>
      <w:r w:rsidRPr="005C5AFE">
        <w:rPr>
          <w:rFonts w:ascii="Calibri" w:eastAsia="宋体" w:hAnsi="Calibri" w:cs="Times New Roman" w:hint="eastAsia"/>
          <w:b/>
          <w:color w:val="000000" w:themeColor="text1"/>
          <w:spacing w:val="-20"/>
          <w:sz w:val="24"/>
          <w:u w:val="single"/>
        </w:rPr>
        <w:t>重庆九龙现代产业发展集团有限公司（项目业主、代理业主以下均简称</w:t>
      </w:r>
      <w:r w:rsidRPr="005C5AFE">
        <w:rPr>
          <w:rFonts w:ascii="Calibri" w:eastAsia="宋体" w:hAnsi="Calibri" w:cs="Times New Roman"/>
          <w:b/>
          <w:color w:val="000000" w:themeColor="text1"/>
          <w:spacing w:val="-20"/>
          <w:sz w:val="24"/>
          <w:u w:val="single"/>
        </w:rPr>
        <w:t>：发包人</w:t>
      </w:r>
      <w:r w:rsidRPr="005C5AFE">
        <w:rPr>
          <w:rFonts w:ascii="Calibri" w:eastAsia="宋体" w:hAnsi="Calibri" w:cs="Times New Roman" w:hint="eastAsia"/>
          <w:b/>
          <w:color w:val="000000" w:themeColor="text1"/>
          <w:spacing w:val="-20"/>
          <w:sz w:val="24"/>
          <w:u w:val="single"/>
        </w:rPr>
        <w:t>）</w:t>
      </w:r>
    </w:p>
    <w:p w:rsidR="00842958" w:rsidRPr="005C5AFE" w:rsidRDefault="00C763C7">
      <w:pPr>
        <w:spacing w:line="360" w:lineRule="auto"/>
        <w:ind w:rightChars="-159" w:right="-334"/>
        <w:rPr>
          <w:rFonts w:ascii="Calibri" w:eastAsia="宋体" w:hAnsi="Calibri" w:cs="Times New Roman"/>
          <w:b/>
          <w:color w:val="000000" w:themeColor="text1"/>
          <w:sz w:val="24"/>
        </w:rPr>
      </w:pPr>
      <w:r w:rsidRPr="005C5AFE">
        <w:rPr>
          <w:rFonts w:ascii="Calibri" w:eastAsia="宋体" w:hAnsi="Calibri" w:cs="Times New Roman" w:hint="eastAsia"/>
          <w:b/>
          <w:color w:val="000000" w:themeColor="text1"/>
          <w:sz w:val="24"/>
        </w:rPr>
        <w:t>承</w:t>
      </w:r>
      <w:r w:rsidRPr="005C5AFE">
        <w:rPr>
          <w:rFonts w:ascii="Calibri" w:eastAsia="宋体" w:hAnsi="Calibri" w:cs="Times New Roman" w:hint="eastAsia"/>
          <w:b/>
          <w:color w:val="000000" w:themeColor="text1"/>
          <w:sz w:val="24"/>
        </w:rPr>
        <w:t xml:space="preserve"> </w:t>
      </w:r>
      <w:r w:rsidRPr="005C5AFE">
        <w:rPr>
          <w:rFonts w:ascii="Calibri" w:eastAsia="宋体" w:hAnsi="Calibri" w:cs="Times New Roman" w:hint="eastAsia"/>
          <w:b/>
          <w:color w:val="000000" w:themeColor="text1"/>
          <w:sz w:val="24"/>
        </w:rPr>
        <w:t>包</w:t>
      </w:r>
      <w:r w:rsidRPr="005C5AFE">
        <w:rPr>
          <w:rFonts w:ascii="Calibri" w:eastAsia="宋体" w:hAnsi="Calibri" w:cs="Times New Roman" w:hint="eastAsia"/>
          <w:b/>
          <w:color w:val="000000" w:themeColor="text1"/>
          <w:sz w:val="24"/>
        </w:rPr>
        <w:t xml:space="preserve"> </w:t>
      </w:r>
      <w:r w:rsidRPr="005C5AFE">
        <w:rPr>
          <w:rFonts w:ascii="Calibri" w:eastAsia="宋体" w:hAnsi="Calibri" w:cs="Times New Roman" w:hint="eastAsia"/>
          <w:b/>
          <w:color w:val="000000" w:themeColor="text1"/>
          <w:sz w:val="24"/>
        </w:rPr>
        <w:t>人：</w:t>
      </w:r>
      <w:r w:rsidRPr="005C5AFE">
        <w:rPr>
          <w:rFonts w:ascii="Calibri" w:eastAsia="宋体" w:hAnsi="Calibri" w:cs="Times New Roman" w:hint="eastAsia"/>
          <w:bCs/>
          <w:color w:val="000000" w:themeColor="text1"/>
          <w:spacing w:val="-20"/>
          <w:sz w:val="24"/>
          <w:u w:val="single"/>
        </w:rPr>
        <w:t>*************************</w:t>
      </w:r>
      <w:r w:rsidRPr="005C5AFE">
        <w:rPr>
          <w:rFonts w:ascii="Calibri" w:eastAsia="宋体" w:hAnsi="Calibri" w:cs="Times New Roman"/>
          <w:bCs/>
          <w:color w:val="000000" w:themeColor="text1"/>
          <w:spacing w:val="-20"/>
          <w:sz w:val="24"/>
          <w:u w:val="single"/>
        </w:rPr>
        <w:t xml:space="preserve"> </w:t>
      </w:r>
      <w:r w:rsidRPr="005C5AFE">
        <w:rPr>
          <w:rFonts w:ascii="Calibri" w:eastAsia="宋体" w:hAnsi="Calibri" w:cs="Times New Roman"/>
          <w:b/>
          <w:color w:val="000000" w:themeColor="text1"/>
          <w:sz w:val="24"/>
          <w:u w:val="single"/>
        </w:rPr>
        <w:t xml:space="preserve"> </w:t>
      </w:r>
      <w:r w:rsidRPr="005C5AFE">
        <w:rPr>
          <w:rFonts w:ascii="Calibri" w:eastAsia="宋体" w:hAnsi="Calibri" w:cs="Times New Roman"/>
          <w:b/>
          <w:color w:val="000000" w:themeColor="text1"/>
          <w:sz w:val="24"/>
        </w:rPr>
        <w:t xml:space="preserve">  </w:t>
      </w:r>
    </w:p>
    <w:p w:rsidR="00842958" w:rsidRPr="005C5AFE" w:rsidRDefault="00C763C7">
      <w:pPr>
        <w:autoSpaceDE w:val="0"/>
        <w:autoSpaceDN w:val="0"/>
        <w:adjustRightInd w:val="0"/>
        <w:spacing w:before="100" w:after="100" w:line="500" w:lineRule="exact"/>
        <w:ind w:leftChars="-171" w:left="-359" w:rightChars="-159" w:right="-334" w:firstLine="46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依照《中华人民共和国民法典》、《中华人民共和国建筑法》及其他有关法律、行政法规、遵循平等、自愿、公平和诚实信用的原则，双方就</w:t>
      </w:r>
      <w:r w:rsidR="00AA6D59" w:rsidRPr="00AA6D59">
        <w:rPr>
          <w:rFonts w:ascii="宋体" w:eastAsia="宋体" w:hAnsi="宋体" w:cs="宋体" w:hint="eastAsia"/>
          <w:color w:val="000000" w:themeColor="text1"/>
          <w:kern w:val="0"/>
          <w:sz w:val="24"/>
          <w:szCs w:val="24"/>
          <w:u w:val="single"/>
        </w:rPr>
        <w:t>西部（重庆）科学城九龙坡片区水系综合治理项目（一期）—秦安机电沿线排水管网综合改造工程</w:t>
      </w:r>
      <w:r w:rsidRPr="005C5AFE">
        <w:rPr>
          <w:rFonts w:ascii="宋体" w:eastAsia="宋体" w:hAnsi="宋体" w:cs="宋体" w:hint="eastAsia"/>
          <w:color w:val="000000" w:themeColor="text1"/>
          <w:kern w:val="0"/>
          <w:sz w:val="24"/>
          <w:szCs w:val="24"/>
        </w:rPr>
        <w:t>协商一致，订立本合同。</w:t>
      </w:r>
    </w:p>
    <w:p w:rsidR="00842958" w:rsidRPr="005C5AFE" w:rsidRDefault="00C763C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color w:val="000000" w:themeColor="text1"/>
          <w:kern w:val="0"/>
          <w:sz w:val="24"/>
          <w:szCs w:val="24"/>
        </w:rPr>
      </w:pPr>
      <w:r w:rsidRPr="005C5AFE">
        <w:rPr>
          <w:rFonts w:ascii="宋体" w:eastAsia="宋体" w:hAnsi="宋体" w:cs="宋体" w:hint="eastAsia"/>
          <w:b/>
          <w:color w:val="000000" w:themeColor="text1"/>
          <w:kern w:val="0"/>
          <w:sz w:val="24"/>
          <w:szCs w:val="24"/>
        </w:rPr>
        <w:t>第一条 工程概况</w:t>
      </w:r>
    </w:p>
    <w:p w:rsidR="00842958" w:rsidRPr="005C5AFE" w:rsidRDefault="00C763C7">
      <w:pPr>
        <w:autoSpaceDE w:val="0"/>
        <w:autoSpaceDN w:val="0"/>
        <w:adjustRightInd w:val="0"/>
        <w:spacing w:before="100" w:after="100" w:line="500" w:lineRule="exact"/>
        <w:ind w:rightChars="-159" w:right="-334" w:firstLineChars="200" w:firstLine="482"/>
        <w:rPr>
          <w:rFonts w:ascii="宋体" w:eastAsia="宋体" w:hAnsi="宋体" w:cs="宋体"/>
          <w:b/>
          <w:color w:val="000000" w:themeColor="text1"/>
          <w:kern w:val="0"/>
          <w:sz w:val="24"/>
          <w:szCs w:val="20"/>
          <w:u w:val="single"/>
        </w:rPr>
      </w:pPr>
      <w:r w:rsidRPr="005C5AFE">
        <w:rPr>
          <w:rFonts w:ascii="宋体" w:eastAsia="宋体" w:hAnsi="宋体" w:cs="宋体" w:hint="eastAsia"/>
          <w:b/>
          <w:color w:val="000000" w:themeColor="text1"/>
          <w:kern w:val="0"/>
          <w:sz w:val="24"/>
          <w:szCs w:val="20"/>
        </w:rPr>
        <w:t>1.1 工程名称：</w:t>
      </w:r>
      <w:r w:rsidR="00AA6D59" w:rsidRPr="00AA6D59">
        <w:rPr>
          <w:rFonts w:ascii="宋体" w:eastAsia="宋体" w:hAnsi="宋体" w:cs="宋体" w:hint="eastAsia"/>
          <w:bCs/>
          <w:color w:val="000000" w:themeColor="text1"/>
          <w:kern w:val="0"/>
          <w:sz w:val="24"/>
          <w:szCs w:val="20"/>
          <w:u w:val="single"/>
        </w:rPr>
        <w:t>西部（重庆）科学城九龙坡片区水系综合治理项目（一期）—秦安机电沿线排水管网综合改造工程</w:t>
      </w:r>
      <w:r w:rsidRPr="005C5AFE">
        <w:rPr>
          <w:rFonts w:ascii="宋体" w:eastAsia="宋体" w:hAnsi="宋体" w:cs="宋体" w:hint="eastAsia"/>
          <w:bCs/>
          <w:color w:val="000000" w:themeColor="text1"/>
          <w:kern w:val="0"/>
          <w:sz w:val="24"/>
          <w:szCs w:val="20"/>
          <w:u w:val="single"/>
        </w:rPr>
        <w:t>。</w:t>
      </w:r>
    </w:p>
    <w:p w:rsidR="00842958" w:rsidRPr="005C5AFE" w:rsidRDefault="00C763C7">
      <w:pPr>
        <w:spacing w:line="500" w:lineRule="exact"/>
        <w:ind w:firstLineChars="200" w:firstLine="482"/>
        <w:rPr>
          <w:rFonts w:ascii="宋体" w:eastAsia="宋体" w:hAnsi="宋体" w:cs="宋体"/>
          <w:color w:val="000000" w:themeColor="text1"/>
          <w:kern w:val="0"/>
          <w:sz w:val="24"/>
          <w:u w:val="single"/>
        </w:rPr>
      </w:pPr>
      <w:r w:rsidRPr="005C5AFE">
        <w:rPr>
          <w:rFonts w:ascii="宋体" w:eastAsia="宋体" w:hAnsi="宋体" w:cs="宋体" w:hint="eastAsia"/>
          <w:b/>
          <w:color w:val="000000" w:themeColor="text1"/>
          <w:sz w:val="24"/>
        </w:rPr>
        <w:t>1.2 工程地点：</w:t>
      </w:r>
      <w:r w:rsidRPr="005C5AFE">
        <w:rPr>
          <w:rFonts w:ascii="宋体" w:eastAsia="宋体" w:hAnsi="宋体" w:cs="宋体" w:hint="eastAsia"/>
          <w:color w:val="000000" w:themeColor="text1"/>
          <w:kern w:val="0"/>
          <w:sz w:val="24"/>
          <w:u w:val="single"/>
        </w:rPr>
        <w:t>九龙坡区西彭镇</w:t>
      </w:r>
      <w:r w:rsidRPr="005C5AFE">
        <w:rPr>
          <w:rFonts w:ascii="宋体" w:eastAsia="宋体" w:hAnsi="宋体" w:cs="宋体" w:hint="eastAsia"/>
          <w:color w:val="000000" w:themeColor="text1"/>
          <w:kern w:val="0"/>
          <w:sz w:val="24"/>
        </w:rPr>
        <w:t>。</w:t>
      </w:r>
    </w:p>
    <w:p w:rsidR="00842958" w:rsidRPr="005C5AFE" w:rsidRDefault="00C763C7">
      <w:pPr>
        <w:spacing w:line="500" w:lineRule="exact"/>
        <w:ind w:firstLineChars="200" w:firstLine="482"/>
        <w:rPr>
          <w:rFonts w:ascii="宋体" w:eastAsia="宋体" w:hAnsi="宋体" w:cs="宋体"/>
          <w:b/>
          <w:color w:val="000000" w:themeColor="text1"/>
          <w:kern w:val="0"/>
          <w:sz w:val="24"/>
        </w:rPr>
      </w:pPr>
      <w:r w:rsidRPr="005C5AFE">
        <w:rPr>
          <w:rFonts w:ascii="宋体" w:eastAsia="宋体" w:hAnsi="宋体" w:cs="宋体" w:hint="eastAsia"/>
          <w:b/>
          <w:color w:val="000000" w:themeColor="text1"/>
          <w:kern w:val="0"/>
          <w:sz w:val="24"/>
        </w:rPr>
        <w:t>1.3 资金来源：</w:t>
      </w:r>
      <w:r w:rsidRPr="005C5AFE">
        <w:rPr>
          <w:rFonts w:ascii="宋体" w:eastAsia="宋体" w:hAnsi="宋体" w:cs="宋体" w:hint="eastAsia"/>
          <w:color w:val="000000" w:themeColor="text1"/>
          <w:kern w:val="0"/>
          <w:sz w:val="24"/>
          <w:u w:val="single"/>
        </w:rPr>
        <w:t>自筹</w:t>
      </w:r>
      <w:r w:rsidRPr="005C5AFE">
        <w:rPr>
          <w:rFonts w:ascii="宋体" w:eastAsia="宋体" w:hAnsi="宋体" w:cs="宋体" w:hint="eastAsia"/>
          <w:color w:val="000000" w:themeColor="text1"/>
          <w:kern w:val="0"/>
          <w:sz w:val="24"/>
        </w:rPr>
        <w:t>。</w:t>
      </w:r>
    </w:p>
    <w:p w:rsidR="00842958" w:rsidRPr="005C5AFE" w:rsidRDefault="00C763C7">
      <w:pPr>
        <w:snapToGrid w:val="0"/>
        <w:spacing w:line="500" w:lineRule="exact"/>
        <w:ind w:firstLineChars="200" w:firstLine="482"/>
        <w:rPr>
          <w:rFonts w:ascii="宋体" w:eastAsia="宋体" w:hAnsi="宋体" w:cs="宋体"/>
          <w:color w:val="000000" w:themeColor="text1"/>
          <w:kern w:val="0"/>
          <w:sz w:val="24"/>
          <w:u w:val="single"/>
        </w:rPr>
      </w:pPr>
      <w:r w:rsidRPr="005C5AFE">
        <w:rPr>
          <w:rFonts w:ascii="宋体" w:eastAsia="宋体" w:hAnsi="宋体" w:cs="宋体" w:hint="eastAsia"/>
          <w:b/>
          <w:color w:val="000000" w:themeColor="text1"/>
          <w:sz w:val="24"/>
        </w:rPr>
        <w:t xml:space="preserve">1.4 </w:t>
      </w:r>
      <w:r w:rsidRPr="005C5AFE">
        <w:rPr>
          <w:rFonts w:ascii="Calibri" w:eastAsia="宋体" w:hAnsi="Calibri" w:cs="宋体" w:hint="eastAsia"/>
          <w:b/>
          <w:color w:val="000000" w:themeColor="text1"/>
        </w:rPr>
        <w:t>工程内容：</w:t>
      </w:r>
      <w:r w:rsidRPr="005C5AFE">
        <w:rPr>
          <w:rFonts w:ascii="Calibri" w:eastAsia="宋体" w:hAnsi="Calibri" w:cs="宋体" w:hint="eastAsia"/>
          <w:bCs/>
          <w:color w:val="000000" w:themeColor="text1"/>
          <w:u w:val="single"/>
        </w:rPr>
        <w:t>XX</w:t>
      </w:r>
      <w:r w:rsidRPr="005C5AFE">
        <w:rPr>
          <w:rFonts w:ascii="Calibri" w:eastAsia="宋体" w:hAnsi="Calibri" w:cs="宋体" w:hint="eastAsia"/>
          <w:bCs/>
          <w:color w:val="000000" w:themeColor="text1"/>
          <w:u w:val="single"/>
        </w:rPr>
        <w:t>工作内容。具体内容详见工程量清单。</w:t>
      </w:r>
    </w:p>
    <w:p w:rsidR="00842958" w:rsidRPr="005C5AFE" w:rsidRDefault="00C763C7">
      <w:pPr>
        <w:snapToGrid w:val="0"/>
        <w:spacing w:line="500" w:lineRule="exact"/>
        <w:ind w:firstLineChars="200" w:firstLine="482"/>
        <w:rPr>
          <w:rFonts w:ascii="宋体" w:eastAsia="宋体" w:hAnsi="宋体" w:cs="宋体"/>
          <w:color w:val="000000" w:themeColor="text1"/>
          <w:kern w:val="0"/>
          <w:sz w:val="24"/>
        </w:rPr>
      </w:pPr>
      <w:r w:rsidRPr="005C5AFE">
        <w:rPr>
          <w:rFonts w:ascii="宋体" w:eastAsia="宋体" w:hAnsi="宋体" w:cs="宋体" w:hint="eastAsia"/>
          <w:b/>
          <w:color w:val="000000" w:themeColor="text1"/>
          <w:sz w:val="24"/>
        </w:rPr>
        <w:t>1.</w:t>
      </w:r>
      <w:r w:rsidRPr="005C5AFE">
        <w:rPr>
          <w:rFonts w:ascii="宋体" w:eastAsia="宋体" w:hAnsi="宋体" w:cs="宋体"/>
          <w:b/>
          <w:color w:val="000000" w:themeColor="text1"/>
          <w:sz w:val="24"/>
        </w:rPr>
        <w:t>5</w:t>
      </w:r>
      <w:r w:rsidRPr="005C5AFE">
        <w:rPr>
          <w:rFonts w:ascii="宋体" w:eastAsia="宋体" w:hAnsi="宋体" w:cs="宋体" w:hint="eastAsia"/>
          <w:b/>
          <w:color w:val="000000" w:themeColor="text1"/>
          <w:sz w:val="24"/>
        </w:rPr>
        <w:t xml:space="preserve"> </w:t>
      </w:r>
      <w:r w:rsidRPr="005C5AFE">
        <w:rPr>
          <w:rFonts w:ascii="Calibri" w:eastAsia="宋体" w:hAnsi="Calibri" w:cs="宋体" w:hint="eastAsia"/>
          <w:b/>
          <w:color w:val="000000" w:themeColor="text1"/>
        </w:rPr>
        <w:t>工程承包范围：</w:t>
      </w:r>
      <w:r w:rsidRPr="005C5AFE">
        <w:rPr>
          <w:rFonts w:ascii="Calibri" w:eastAsia="宋体" w:hAnsi="Calibri" w:cs="宋体" w:hint="eastAsia"/>
          <w:bCs/>
          <w:color w:val="000000" w:themeColor="text1"/>
          <w:u w:val="single"/>
        </w:rPr>
        <w:t>XX</w:t>
      </w:r>
      <w:r w:rsidRPr="005C5AFE">
        <w:rPr>
          <w:rFonts w:ascii="Calibri" w:eastAsia="宋体" w:hAnsi="Calibri" w:cs="宋体" w:hint="eastAsia"/>
          <w:bCs/>
          <w:color w:val="000000" w:themeColor="text1"/>
          <w:u w:val="single"/>
        </w:rPr>
        <w:t>承包范围，</w:t>
      </w:r>
      <w:r w:rsidRPr="005C5AFE">
        <w:rPr>
          <w:rFonts w:ascii="Calibri" w:eastAsia="宋体" w:hAnsi="Calibri" w:cs="宋体" w:hint="eastAsia"/>
          <w:color w:val="000000" w:themeColor="text1"/>
          <w:u w:val="single"/>
        </w:rPr>
        <w:t>详见图纸及工程量清单</w:t>
      </w:r>
      <w:r w:rsidRPr="005C5AFE">
        <w:rPr>
          <w:rFonts w:ascii="宋体" w:eastAsia="宋体" w:hAnsi="宋体" w:cs="宋体" w:hint="eastAsia"/>
          <w:color w:val="000000" w:themeColor="text1"/>
          <w:kern w:val="0"/>
          <w:sz w:val="24"/>
        </w:rPr>
        <w:t xml:space="preserve">。 </w:t>
      </w:r>
    </w:p>
    <w:p w:rsidR="00842958" w:rsidRPr="005C5AFE" w:rsidRDefault="00C763C7">
      <w:pPr>
        <w:spacing w:line="500" w:lineRule="exact"/>
        <w:ind w:firstLineChars="200" w:firstLine="482"/>
        <w:rPr>
          <w:rFonts w:ascii="Calibri" w:eastAsia="宋体" w:hAnsi="Calibri" w:cs="宋体"/>
          <w:b/>
          <w:color w:val="000000" w:themeColor="text1"/>
          <w:sz w:val="24"/>
        </w:rPr>
      </w:pPr>
      <w:r w:rsidRPr="005C5AFE">
        <w:rPr>
          <w:rFonts w:ascii="宋体" w:eastAsia="宋体" w:hAnsi="宋体" w:cs="宋体" w:hint="eastAsia"/>
          <w:b/>
          <w:color w:val="000000" w:themeColor="text1"/>
          <w:kern w:val="0"/>
          <w:sz w:val="24"/>
        </w:rPr>
        <w:t>第二条</w:t>
      </w:r>
      <w:r w:rsidRPr="005C5AFE">
        <w:rPr>
          <w:rFonts w:ascii="Calibri" w:eastAsia="宋体" w:hAnsi="Calibri" w:cs="宋体" w:hint="eastAsia"/>
          <w:b/>
          <w:color w:val="000000" w:themeColor="text1"/>
          <w:sz w:val="24"/>
        </w:rPr>
        <w:t xml:space="preserve"> </w:t>
      </w:r>
      <w:r w:rsidRPr="005C5AFE">
        <w:rPr>
          <w:rFonts w:ascii="Calibri" w:eastAsia="宋体" w:hAnsi="Calibri" w:cs="宋体" w:hint="eastAsia"/>
          <w:b/>
          <w:color w:val="000000" w:themeColor="text1"/>
          <w:sz w:val="24"/>
        </w:rPr>
        <w:t>合同工期</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2.1 开（竣）工日期：</w:t>
      </w:r>
      <w:r w:rsidRPr="005C5AFE">
        <w:rPr>
          <w:rFonts w:ascii="宋体" w:eastAsia="宋体" w:hAnsi="宋体" w:cs="宋体" w:hint="eastAsia"/>
          <w:color w:val="000000" w:themeColor="text1"/>
          <w:kern w:val="0"/>
          <w:sz w:val="24"/>
          <w:szCs w:val="24"/>
          <w:u w:val="single"/>
        </w:rPr>
        <w:t>具体以开（竣）工报告日期为准</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2.2 合同工期：</w:t>
      </w:r>
      <w:r w:rsidRPr="005C5AFE">
        <w:rPr>
          <w:rFonts w:ascii="宋体" w:eastAsia="宋体" w:hAnsi="宋体" w:cs="宋体" w:hint="eastAsia"/>
          <w:color w:val="000000" w:themeColor="text1"/>
          <w:kern w:val="0"/>
          <w:sz w:val="24"/>
          <w:szCs w:val="24"/>
          <w:u w:val="single"/>
        </w:rPr>
        <w:t xml:space="preserve">  XX  日历天</w:t>
      </w:r>
      <w:r w:rsidRPr="005C5AFE">
        <w:rPr>
          <w:rFonts w:ascii="宋体" w:eastAsia="宋体" w:hAnsi="宋体" w:cs="宋体" w:hint="eastAsia"/>
          <w:color w:val="000000" w:themeColor="text1"/>
          <w:kern w:val="0"/>
          <w:sz w:val="24"/>
          <w:szCs w:val="24"/>
        </w:rPr>
        <w:t>，缺陷责任期2年（具体开工时间以开工报告为准；缺陷责任期从竣工验收合格之日起）。</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b/>
          <w:color w:val="000000" w:themeColor="text1"/>
          <w:kern w:val="0"/>
          <w:sz w:val="24"/>
          <w:szCs w:val="20"/>
        </w:rPr>
      </w:pPr>
      <w:r w:rsidRPr="005C5AFE">
        <w:rPr>
          <w:rFonts w:ascii="宋体" w:eastAsia="宋体" w:hAnsi="宋体" w:cs="宋体" w:hint="eastAsia"/>
          <w:b/>
          <w:color w:val="000000" w:themeColor="text1"/>
          <w:kern w:val="0"/>
          <w:sz w:val="24"/>
          <w:szCs w:val="24"/>
        </w:rPr>
        <w:t xml:space="preserve">第三条 </w:t>
      </w:r>
      <w:r w:rsidRPr="005C5AFE">
        <w:rPr>
          <w:rFonts w:ascii="宋体" w:eastAsia="宋体" w:hAnsi="宋体" w:cs="Times New Roman" w:hint="eastAsia"/>
          <w:b/>
          <w:color w:val="000000" w:themeColor="text1"/>
          <w:kern w:val="0"/>
          <w:sz w:val="24"/>
          <w:szCs w:val="20"/>
        </w:rPr>
        <w:t>质量标准</w:t>
      </w:r>
    </w:p>
    <w:p w:rsidR="00842958" w:rsidRPr="005C5AFE" w:rsidRDefault="00C763C7">
      <w:pPr>
        <w:snapToGrid w:val="0"/>
        <w:spacing w:line="360" w:lineRule="auto"/>
        <w:ind w:firstLineChars="200" w:firstLine="420"/>
        <w:rPr>
          <w:color w:val="000000" w:themeColor="text1"/>
        </w:rPr>
      </w:pPr>
      <w:r w:rsidRPr="005C5AFE">
        <w:rPr>
          <w:rFonts w:ascii="宋体" w:hAnsi="宋体" w:hint="eastAsia"/>
          <w:color w:val="000000" w:themeColor="text1"/>
          <w:szCs w:val="21"/>
        </w:rPr>
        <w:t>工程质量符合强制性质量标准，</w:t>
      </w:r>
      <w:r w:rsidRPr="005C5AFE">
        <w:rPr>
          <w:rFonts w:ascii="宋体" w:hAnsi="宋体" w:hint="eastAsia"/>
          <w:color w:val="000000" w:themeColor="text1"/>
          <w:szCs w:val="21"/>
          <w:u w:val="single"/>
        </w:rPr>
        <w:t>符合国家</w:t>
      </w:r>
      <w:r w:rsidRPr="005C5AFE">
        <w:rPr>
          <w:rFonts w:ascii="宋体" w:hAnsi="宋体"/>
          <w:color w:val="000000" w:themeColor="text1"/>
          <w:szCs w:val="21"/>
          <w:u w:val="single"/>
        </w:rPr>
        <w:t>和重庆市现行</w:t>
      </w:r>
      <w:r w:rsidRPr="005C5AFE">
        <w:rPr>
          <w:rFonts w:ascii="宋体" w:hAnsi="宋体" w:hint="eastAsia"/>
          <w:color w:val="000000" w:themeColor="text1"/>
          <w:szCs w:val="21"/>
          <w:u w:val="single"/>
        </w:rPr>
        <w:t>有关施工质量验收规范要求，并达到合格</w:t>
      </w:r>
      <w:r w:rsidRPr="005C5AFE">
        <w:rPr>
          <w:rFonts w:ascii="宋体" w:hAnsi="宋体" w:hint="eastAsia"/>
          <w:color w:val="000000" w:themeColor="text1"/>
          <w:szCs w:val="21"/>
        </w:rPr>
        <w:t>标准。</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lastRenderedPageBreak/>
        <w:t>第四条 签约合同价及合同形式</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宋体" w:eastAsia="宋体" w:hAnsi="宋体" w:cs="宋体" w:hint="eastAsia"/>
          <w:b/>
          <w:bCs/>
          <w:color w:val="000000" w:themeColor="text1"/>
          <w:kern w:val="0"/>
          <w:sz w:val="24"/>
        </w:rPr>
        <w:t>4.1 签约合同价：</w:t>
      </w:r>
      <w:r w:rsidRPr="005C5AFE">
        <w:rPr>
          <w:rFonts w:ascii="Calibri" w:eastAsia="宋体" w:hAnsi="Calibri" w:cs="Times New Roman" w:hint="eastAsia"/>
          <w:color w:val="000000" w:themeColor="text1"/>
          <w:sz w:val="24"/>
        </w:rPr>
        <w:t>金额</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大写</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b/>
          <w:color w:val="000000" w:themeColor="text1"/>
          <w:sz w:val="28"/>
          <w:szCs w:val="28"/>
          <w:u w:val="single"/>
        </w:rPr>
        <w:t>***********</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人民币</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小写</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spacing w:line="500" w:lineRule="exact"/>
        <w:ind w:firstLineChars="200" w:firstLine="48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其中：</w:t>
      </w:r>
      <w:r w:rsidRPr="005C5AFE">
        <w:rPr>
          <w:rFonts w:ascii="Calibri" w:eastAsia="宋体" w:hAnsi="Calibri" w:cs="Times New Roman"/>
          <w:color w:val="000000" w:themeColor="text1"/>
          <w:sz w:val="24"/>
        </w:rPr>
        <w:t xml:space="preserve"> </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暂列金额：</w:t>
      </w:r>
      <w:r w:rsidRPr="005C5AFE">
        <w:rPr>
          <w:rFonts w:ascii="Calibri" w:eastAsia="宋体" w:hAnsi="Calibri" w:cs="Times New Roman" w:hint="eastAsia"/>
          <w:color w:val="000000" w:themeColor="text1"/>
          <w:sz w:val="24"/>
          <w:u w:val="single"/>
        </w:rPr>
        <w:t>********</w:t>
      </w:r>
      <w:r w:rsidRPr="005C5AFE">
        <w:rPr>
          <w:rFonts w:ascii="Calibri" w:eastAsia="宋体" w:hAnsi="Calibri" w:cs="Times New Roman" w:hint="eastAsia"/>
          <w:color w:val="000000" w:themeColor="text1"/>
          <w:sz w:val="24"/>
        </w:rPr>
        <w:t>元</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其中计日工金额</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材料和工程设备暂估价：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spacing w:line="500" w:lineRule="exact"/>
        <w:ind w:firstLine="48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专业工程暂估价：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color w:val="000000" w:themeColor="text1"/>
          <w:kern w:val="0"/>
          <w:sz w:val="24"/>
          <w:szCs w:val="20"/>
          <w:u w:val="single"/>
        </w:rPr>
      </w:pPr>
      <w:r w:rsidRPr="005C5AFE">
        <w:rPr>
          <w:rFonts w:ascii="宋体" w:eastAsia="宋体" w:hAnsi="宋体" w:cs="Times New Roman" w:hint="eastAsia"/>
          <w:b/>
          <w:bCs/>
          <w:color w:val="000000" w:themeColor="text1"/>
          <w:kern w:val="0"/>
          <w:sz w:val="24"/>
          <w:szCs w:val="20"/>
        </w:rPr>
        <w:t>4.2 合同价格形式</w:t>
      </w:r>
      <w:r w:rsidRPr="005C5AFE">
        <w:rPr>
          <w:rFonts w:ascii="宋体" w:eastAsia="宋体" w:hAnsi="宋体" w:cs="Times New Roman" w:hint="eastAsia"/>
          <w:color w:val="000000" w:themeColor="text1"/>
          <w:kern w:val="0"/>
          <w:sz w:val="24"/>
          <w:szCs w:val="20"/>
        </w:rPr>
        <w:t>：</w:t>
      </w:r>
      <w:r w:rsidRPr="005C5AFE">
        <w:rPr>
          <w:rFonts w:ascii="宋体" w:eastAsia="宋体" w:hAnsi="宋体" w:cs="Times New Roman" w:hint="eastAsia"/>
          <w:b/>
          <w:color w:val="000000" w:themeColor="text1"/>
          <w:kern w:val="0"/>
          <w:sz w:val="24"/>
          <w:szCs w:val="20"/>
          <w:u w:val="single"/>
        </w:rPr>
        <w:t>全费用固定单价合同</w:t>
      </w:r>
      <w:r w:rsidRPr="005C5AFE">
        <w:rPr>
          <w:rFonts w:ascii="宋体" w:eastAsia="宋体" w:hAnsi="宋体" w:cs="Times New Roman" w:hint="eastAsia"/>
          <w:color w:val="000000" w:themeColor="text1"/>
          <w:kern w:val="0"/>
          <w:sz w:val="24"/>
          <w:szCs w:val="20"/>
        </w:rPr>
        <w:t>。</w:t>
      </w:r>
    </w:p>
    <w:p w:rsidR="00842958" w:rsidRPr="005C5AFE" w:rsidRDefault="00C763C7">
      <w:pPr>
        <w:spacing w:line="500" w:lineRule="exact"/>
        <w:ind w:firstLineChars="250" w:firstLine="602"/>
        <w:rPr>
          <w:rFonts w:ascii="Calibri" w:eastAsia="宋体" w:hAnsi="Calibri" w:cs="Times New Roman"/>
          <w:b/>
          <w:bCs/>
          <w:color w:val="000000" w:themeColor="text1"/>
          <w:sz w:val="24"/>
        </w:rPr>
      </w:pPr>
      <w:r w:rsidRPr="005C5AFE">
        <w:rPr>
          <w:rFonts w:ascii="Calibri" w:eastAsia="宋体" w:hAnsi="Calibri" w:cs="Times New Roman" w:hint="eastAsia"/>
          <w:b/>
          <w:bCs/>
          <w:color w:val="000000" w:themeColor="text1"/>
          <w:sz w:val="24"/>
        </w:rPr>
        <w:t>第五条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承包人项目经理：</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姓名：</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，职称：</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color w:val="000000" w:themeColor="text1"/>
          <w:sz w:val="24"/>
          <w:u w:val="single"/>
        </w:rPr>
        <w:t xml:space="preserve">   </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身份证号：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；建造师执业资格证书号：</w:t>
      </w:r>
      <w:r w:rsidRPr="005C5AFE">
        <w:rPr>
          <w:rFonts w:ascii="Calibri" w:eastAsia="宋体" w:hAnsi="Calibri" w:cs="Times New Roman" w:hint="eastAsia"/>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建造师注册证书号：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建造师执业印章号：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安全生产考核合格证书号：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b/>
          <w:bCs/>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第六条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合同文件的组成</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本协议与下列文件一起共同构成合同文件：</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中标通知书（如果有）；</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投标函及其附录（如果有）；</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专用合同条款及其附件；</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通用合同条款；</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技术标准和要求；</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图纸；</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已标价工程量清单；</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其他合同文件。</w:t>
      </w:r>
    </w:p>
    <w:p w:rsidR="00842958" w:rsidRPr="005C5AFE" w:rsidRDefault="00C763C7">
      <w:pPr>
        <w:spacing w:line="500" w:lineRule="exact"/>
        <w:ind w:firstLine="480"/>
        <w:rPr>
          <w:rFonts w:ascii="Calibri" w:eastAsia="宋体" w:hAnsi="Calibri" w:cs="Times New Roman"/>
          <w:b/>
          <w:bCs/>
          <w:color w:val="000000" w:themeColor="text1"/>
          <w:sz w:val="24"/>
        </w:rPr>
      </w:pPr>
      <w:r w:rsidRPr="005C5AFE">
        <w:rPr>
          <w:rFonts w:ascii="Calibri" w:eastAsia="宋体" w:hAnsi="Calibri" w:cs="Times New Roman" w:hint="eastAsia"/>
          <w:b/>
          <w:bCs/>
          <w:color w:val="000000" w:themeColor="text1"/>
          <w:sz w:val="24"/>
        </w:rPr>
        <w:t>第七条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合同生效</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lastRenderedPageBreak/>
        <w:t xml:space="preserve">  合同订立时间：</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年</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月</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日。</w:t>
      </w:r>
    </w:p>
    <w:p w:rsidR="00842958" w:rsidRPr="005C5AFE" w:rsidRDefault="00C763C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color w:val="000000" w:themeColor="text1"/>
          <w:kern w:val="0"/>
          <w:sz w:val="24"/>
          <w:szCs w:val="20"/>
          <w:u w:val="single"/>
        </w:rPr>
      </w:pPr>
      <w:r w:rsidRPr="005C5AFE">
        <w:rPr>
          <w:rFonts w:ascii="宋体" w:eastAsia="宋体" w:hAnsi="宋体" w:cs="宋体" w:hint="eastAsia"/>
          <w:color w:val="000000" w:themeColor="text1"/>
          <w:kern w:val="0"/>
          <w:sz w:val="24"/>
          <w:szCs w:val="24"/>
        </w:rPr>
        <w:t>合同订立地点：</w:t>
      </w:r>
      <w:r w:rsidRPr="005C5AFE">
        <w:rPr>
          <w:rFonts w:ascii="宋体" w:eastAsia="宋体" w:hAnsi="宋体" w:cs="宋体" w:hint="eastAsia"/>
          <w:color w:val="000000" w:themeColor="text1"/>
          <w:kern w:val="0"/>
          <w:sz w:val="24"/>
          <w:szCs w:val="24"/>
          <w:u w:val="single"/>
        </w:rPr>
        <w:t xml:space="preserve"> 九龙坡区西彭镇 </w:t>
      </w:r>
      <w:r w:rsidRPr="005C5AFE">
        <w:rPr>
          <w:rFonts w:ascii="宋体" w:eastAsia="宋体" w:hAnsi="宋体" w:cs="宋体" w:hint="eastAsia"/>
          <w:color w:val="000000" w:themeColor="text1"/>
          <w:kern w:val="0"/>
          <w:sz w:val="24"/>
          <w:szCs w:val="24"/>
        </w:rPr>
        <w:t>。</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合同生效条件：</w:t>
      </w:r>
      <w:r w:rsidRPr="005C5AFE">
        <w:rPr>
          <w:rFonts w:ascii="Calibri" w:eastAsia="宋体" w:hAnsi="Calibri" w:cs="Times New Roman" w:hint="eastAsia"/>
          <w:color w:val="000000" w:themeColor="text1"/>
          <w:sz w:val="24"/>
          <w:u w:val="single"/>
        </w:rPr>
        <w:t>双方签字盖章后有效</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第八条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承包人承诺按照合同约定进行施工、竣工、交付并在缺陷责任期内对工程缺陷承担维修责任。</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第九条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发包人承诺按照合同约定的条件、期限和方式向承包人支付合同价款。</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Calibri" w:eastAsia="宋体" w:hAnsi="Calibri" w:cs="Times New Roman" w:hint="eastAsia"/>
          <w:b/>
          <w:bCs/>
          <w:color w:val="000000" w:themeColor="text1"/>
          <w:sz w:val="24"/>
        </w:rPr>
        <w:t>第十条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color w:val="000000" w:themeColor="text1"/>
          <w:sz w:val="24"/>
        </w:rPr>
        <w:t xml:space="preserve"> </w:t>
      </w:r>
      <w:r w:rsidRPr="005C5AFE">
        <w:rPr>
          <w:rFonts w:ascii="Calibri" w:eastAsia="宋体" w:hAnsi="Calibri" w:cs="Times New Roman" w:hint="eastAsia"/>
          <w:color w:val="000000" w:themeColor="text1"/>
          <w:sz w:val="24"/>
        </w:rPr>
        <w:t>本协议书一式</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捌</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份，发包人执</w:t>
      </w:r>
      <w:r w:rsidRPr="005C5AFE">
        <w:rPr>
          <w:rFonts w:ascii="Calibri" w:eastAsia="宋体" w:hAnsi="Calibri" w:cs="Times New Roman" w:hint="eastAsia"/>
          <w:b/>
          <w:bCs/>
          <w:color w:val="000000" w:themeColor="text1"/>
          <w:sz w:val="24"/>
          <w:u w:val="single"/>
        </w:rPr>
        <w:t>陆</w:t>
      </w:r>
      <w:r w:rsidRPr="005C5AFE">
        <w:rPr>
          <w:rFonts w:ascii="Calibri" w:eastAsia="宋体" w:hAnsi="Calibri" w:cs="Times New Roman" w:hint="eastAsia"/>
          <w:color w:val="000000" w:themeColor="text1"/>
          <w:sz w:val="24"/>
        </w:rPr>
        <w:t>份，承包人执</w:t>
      </w:r>
      <w:r w:rsidRPr="005C5AFE">
        <w:rPr>
          <w:rFonts w:ascii="Calibri" w:eastAsia="宋体" w:hAnsi="Calibri" w:cs="Times New Roman" w:hint="eastAsia"/>
          <w:b/>
          <w:bCs/>
          <w:color w:val="000000" w:themeColor="text1"/>
          <w:sz w:val="24"/>
          <w:u w:val="single"/>
        </w:rPr>
        <w:t>贰</w:t>
      </w:r>
      <w:r w:rsidRPr="005C5AFE">
        <w:rPr>
          <w:rFonts w:ascii="Calibri" w:eastAsia="宋体" w:hAnsi="Calibri" w:cs="Times New Roman" w:hint="eastAsia"/>
          <w:color w:val="000000" w:themeColor="text1"/>
          <w:sz w:val="24"/>
        </w:rPr>
        <w:t>份。</w:t>
      </w:r>
    </w:p>
    <w:p w:rsidR="00842958" w:rsidRPr="005C5AFE" w:rsidRDefault="00C763C7">
      <w:pPr>
        <w:spacing w:line="500" w:lineRule="exact"/>
        <w:ind w:firstLine="482"/>
        <w:rPr>
          <w:rFonts w:ascii="Calibri" w:eastAsia="宋体" w:hAnsi="Calibri" w:cs="Times New Roman"/>
          <w:color w:val="000000" w:themeColor="text1"/>
          <w:sz w:val="24"/>
        </w:rPr>
      </w:pPr>
      <w:r w:rsidRPr="005C5AFE">
        <w:rPr>
          <w:rFonts w:ascii="Calibri" w:eastAsia="宋体" w:hAnsi="Calibri" w:cs="Times New Roman" w:hint="eastAsia"/>
          <w:b/>
          <w:bCs/>
          <w:color w:val="000000" w:themeColor="text1"/>
          <w:sz w:val="24"/>
        </w:rPr>
        <w:t>第十一条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合同未尽事宜，双方另行签订补充协议，但不得背离本协议第六条所约定的合同文件的实质性内容。补充协议是合同文件的组成部分</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与本合同具有同等法律效力。</w:t>
      </w:r>
    </w:p>
    <w:p w:rsidR="00842958" w:rsidRPr="005C5AFE" w:rsidRDefault="00C763C7">
      <w:pPr>
        <w:spacing w:line="500" w:lineRule="exact"/>
        <w:ind w:firstLine="482"/>
        <w:jc w:val="lef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（以下无正文）</w:t>
      </w:r>
    </w:p>
    <w:p w:rsidR="00842958" w:rsidRPr="005C5AFE"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5C5AFE"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5C5AFE" w:rsidRDefault="00C763C7">
      <w:pPr>
        <w:autoSpaceDE w:val="0"/>
        <w:autoSpaceDN w:val="0"/>
        <w:adjustRightInd w:val="0"/>
        <w:spacing w:before="100" w:after="100"/>
        <w:ind w:left="6867" w:right="26" w:hangingChars="2850" w:hanging="6867"/>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项目业主：</w:t>
      </w:r>
      <w:r w:rsidRPr="005C5AFE">
        <w:rPr>
          <w:rFonts w:ascii="宋体" w:eastAsia="宋体" w:hAnsi="宋体" w:cs="宋体" w:hint="eastAsia"/>
          <w:b/>
          <w:color w:val="000000" w:themeColor="text1"/>
          <w:kern w:val="0"/>
          <w:sz w:val="24"/>
          <w:szCs w:val="24"/>
        </w:rPr>
        <w:t>九龙现代（重庆）园区运营管理有限公司</w:t>
      </w:r>
      <w:r w:rsidRPr="005C5AFE">
        <w:rPr>
          <w:rFonts w:ascii="宋体" w:eastAsia="宋体" w:hAnsi="宋体" w:cs="宋体"/>
          <w:b/>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 代理业主：</w:t>
      </w:r>
      <w:r w:rsidRPr="005C5AFE">
        <w:rPr>
          <w:rFonts w:ascii="宋体" w:eastAsia="宋体" w:hAnsi="宋体" w:cs="宋体" w:hint="eastAsia"/>
          <w:b/>
          <w:color w:val="000000" w:themeColor="text1"/>
          <w:kern w:val="0"/>
          <w:sz w:val="24"/>
          <w:szCs w:val="24"/>
        </w:rPr>
        <w:t>重庆九龙</w:t>
      </w:r>
      <w:r w:rsidRPr="005C5AFE">
        <w:rPr>
          <w:rFonts w:ascii="宋体" w:eastAsia="宋体" w:hAnsi="宋体" w:cs="宋体"/>
          <w:b/>
          <w:color w:val="000000" w:themeColor="text1"/>
          <w:kern w:val="0"/>
          <w:sz w:val="24"/>
          <w:szCs w:val="24"/>
        </w:rPr>
        <w:t>现代产业发展集团</w:t>
      </w:r>
      <w:r w:rsidRPr="005C5AFE">
        <w:rPr>
          <w:rFonts w:ascii="宋体" w:eastAsia="宋体" w:hAnsi="宋体" w:cs="宋体" w:hint="eastAsia"/>
          <w:b/>
          <w:color w:val="000000" w:themeColor="text1"/>
          <w:kern w:val="0"/>
          <w:sz w:val="24"/>
          <w:szCs w:val="24"/>
        </w:rPr>
        <w:t>有限公司</w:t>
      </w:r>
      <w:r w:rsidRPr="005C5AFE">
        <w:rPr>
          <w:rFonts w:ascii="宋体" w:eastAsia="宋体" w:hAnsi="宋体" w:cs="宋体" w:hint="eastAsia"/>
          <w:color w:val="000000" w:themeColor="text1"/>
          <w:kern w:val="0"/>
          <w:sz w:val="24"/>
          <w:szCs w:val="24"/>
        </w:rPr>
        <w:t xml:space="preserve">                      </w:t>
      </w:r>
    </w:p>
    <w:p w:rsidR="00842958" w:rsidRPr="005C5AFE" w:rsidRDefault="00C763C7">
      <w:pPr>
        <w:autoSpaceDE w:val="0"/>
        <w:autoSpaceDN w:val="0"/>
        <w:adjustRightInd w:val="0"/>
        <w:spacing w:before="100" w:after="100"/>
        <w:ind w:left="5662" w:right="720" w:hangingChars="2350" w:hanging="5662"/>
        <w:jc w:val="left"/>
        <w:rPr>
          <w:rFonts w:ascii="宋体" w:eastAsia="宋体" w:hAnsi="宋体" w:cs="宋体"/>
          <w:color w:val="000000" w:themeColor="text1"/>
          <w:kern w:val="0"/>
          <w:sz w:val="24"/>
          <w:szCs w:val="24"/>
        </w:rPr>
      </w:pPr>
      <w:r w:rsidRPr="005C5AFE">
        <w:rPr>
          <w:rFonts w:ascii="宋体" w:eastAsia="宋体" w:hAnsi="宋体" w:cs="宋体" w:hint="eastAsia"/>
          <w:b/>
          <w:color w:val="000000" w:themeColor="text1"/>
          <w:kern w:val="0"/>
          <w:sz w:val="24"/>
          <w:szCs w:val="24"/>
        </w:rPr>
        <w:t>住    所：</w:t>
      </w:r>
      <w:r w:rsidRPr="005C5AFE">
        <w:rPr>
          <w:rFonts w:ascii="宋体" w:eastAsia="宋体" w:hAnsi="宋体" w:cs="宋体" w:hint="eastAsia"/>
          <w:color w:val="000000" w:themeColor="text1"/>
          <w:kern w:val="0"/>
          <w:sz w:val="24"/>
          <w:szCs w:val="24"/>
        </w:rPr>
        <w:t>重庆市九龙坡区西彭镇铝城大道66号</w:t>
      </w:r>
    </w:p>
    <w:p w:rsidR="00842958" w:rsidRPr="005C5AFE" w:rsidRDefault="00842958">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p>
    <w:p w:rsidR="00842958" w:rsidRPr="005C5AFE" w:rsidRDefault="00C763C7">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法定代表人：                            </w:t>
      </w:r>
      <w:r w:rsidRPr="005C5AFE">
        <w:rPr>
          <w:rFonts w:ascii="宋体" w:eastAsia="宋体" w:hAnsi="宋体" w:cs="宋体"/>
          <w:color w:val="000000" w:themeColor="text1"/>
          <w:kern w:val="0"/>
          <w:sz w:val="24"/>
          <w:szCs w:val="24"/>
        </w:rPr>
        <w:t xml:space="preserve"> </w:t>
      </w:r>
    </w:p>
    <w:p w:rsidR="00842958" w:rsidRPr="005C5AFE" w:rsidRDefault="00842958">
      <w:pPr>
        <w:autoSpaceDE w:val="0"/>
        <w:autoSpaceDN w:val="0"/>
        <w:adjustRightInd w:val="0"/>
        <w:spacing w:before="100" w:after="100"/>
        <w:ind w:right="720"/>
        <w:jc w:val="left"/>
        <w:rPr>
          <w:rFonts w:ascii="宋体" w:eastAsia="宋体" w:hAnsi="宋体" w:cs="宋体"/>
          <w:color w:val="000000" w:themeColor="text1"/>
          <w:kern w:val="0"/>
          <w:sz w:val="24"/>
          <w:szCs w:val="24"/>
        </w:rPr>
      </w:pPr>
    </w:p>
    <w:p w:rsidR="00842958" w:rsidRPr="005C5AFE" w:rsidRDefault="00C763C7">
      <w:pPr>
        <w:autoSpaceDE w:val="0"/>
        <w:autoSpaceDN w:val="0"/>
        <w:adjustRightInd w:val="0"/>
        <w:spacing w:before="100" w:after="100"/>
        <w:ind w:right="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经办人：                            </w:t>
      </w:r>
      <w:r w:rsidRPr="005C5AFE">
        <w:rPr>
          <w:rFonts w:ascii="宋体" w:eastAsia="宋体" w:hAnsi="宋体" w:cs="宋体"/>
          <w:color w:val="000000" w:themeColor="text1"/>
          <w:kern w:val="0"/>
          <w:sz w:val="24"/>
          <w:szCs w:val="24"/>
        </w:rPr>
        <w:t xml:space="preserve">  </w:t>
      </w:r>
    </w:p>
    <w:p w:rsidR="00842958" w:rsidRPr="005C5AFE" w:rsidRDefault="00C763C7">
      <w:pPr>
        <w:autoSpaceDE w:val="0"/>
        <w:autoSpaceDN w:val="0"/>
        <w:adjustRightInd w:val="0"/>
        <w:spacing w:before="100" w:after="100"/>
        <w:ind w:right="720" w:firstLineChars="100" w:firstLine="2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p>
    <w:p w:rsidR="00842958" w:rsidRPr="005C5AFE" w:rsidRDefault="00C763C7" w:rsidP="00EB63D5">
      <w:pPr>
        <w:autoSpaceDE w:val="0"/>
        <w:autoSpaceDN w:val="0"/>
        <w:adjustRightInd w:val="0"/>
        <w:spacing w:before="100" w:after="100"/>
        <w:ind w:leftChars="-67" w:left="1" w:right="26" w:hangingChars="59" w:hanging="142"/>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 xml:space="preserve"> 承包人：***********公司    </w:t>
      </w:r>
      <w:r w:rsidRPr="005C5AFE">
        <w:rPr>
          <w:rFonts w:ascii="宋体" w:eastAsia="宋体" w:hAnsi="宋体" w:cs="宋体" w:hint="eastAsia"/>
          <w:color w:val="000000" w:themeColor="text1"/>
          <w:kern w:val="0"/>
          <w:sz w:val="24"/>
          <w:szCs w:val="24"/>
        </w:rPr>
        <w:t xml:space="preserve">                  </w:t>
      </w:r>
    </w:p>
    <w:p w:rsidR="00842958" w:rsidRPr="005C5AFE" w:rsidRDefault="00C763C7" w:rsidP="00EB63D5">
      <w:pPr>
        <w:autoSpaceDE w:val="0"/>
        <w:autoSpaceDN w:val="0"/>
        <w:adjustRightInd w:val="0"/>
        <w:spacing w:before="100" w:after="100"/>
        <w:ind w:leftChars="-135" w:left="5640" w:right="720" w:hangingChars="2468" w:hanging="592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住所：</w:t>
      </w:r>
    </w:p>
    <w:p w:rsidR="00842958" w:rsidRPr="005C5AFE" w:rsidRDefault="00C763C7" w:rsidP="00EB63D5">
      <w:pPr>
        <w:autoSpaceDE w:val="0"/>
        <w:autoSpaceDN w:val="0"/>
        <w:adjustRightInd w:val="0"/>
        <w:spacing w:before="100" w:after="100"/>
        <w:ind w:leftChars="-202" w:left="1" w:right="720" w:hangingChars="177" w:hanging="425"/>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00EB63D5"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法定代表人：</w:t>
      </w:r>
    </w:p>
    <w:p w:rsidR="00842958" w:rsidRPr="005C5AFE"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委托代表人：</w:t>
      </w:r>
    </w:p>
    <w:p w:rsidR="00842958" w:rsidRPr="005C5AFE"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帐号：</w:t>
      </w:r>
    </w:p>
    <w:p w:rsidR="00842958" w:rsidRPr="005C5AFE" w:rsidRDefault="00C763C7" w:rsidP="00EB63D5">
      <w:pPr>
        <w:autoSpaceDE w:val="0"/>
        <w:autoSpaceDN w:val="0"/>
        <w:adjustRightInd w:val="0"/>
        <w:spacing w:before="100" w:after="100"/>
        <w:ind w:leftChars="-135" w:right="720" w:hangingChars="118" w:hanging="283"/>
        <w:jc w:val="left"/>
        <w:rPr>
          <w:color w:val="000000" w:themeColor="text1"/>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开户行：</w:t>
      </w:r>
    </w:p>
    <w:p w:rsidR="00842958" w:rsidRPr="005C5AFE" w:rsidRDefault="00842958">
      <w:pPr>
        <w:pStyle w:val="a0"/>
        <w:rPr>
          <w:color w:val="000000" w:themeColor="text1"/>
        </w:rPr>
      </w:pPr>
    </w:p>
    <w:p w:rsidR="00842958" w:rsidRPr="005C5AFE"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5C5AFE">
        <w:rPr>
          <w:rFonts w:ascii="Cambria" w:eastAsia="宋体" w:hAnsi="Cambria" w:cs="Times New Roman" w:hint="eastAsia"/>
          <w:b/>
          <w:snapToGrid w:val="0"/>
          <w:color w:val="000000" w:themeColor="text1"/>
          <w:w w:val="99"/>
          <w:kern w:val="0"/>
          <w:sz w:val="36"/>
          <w:szCs w:val="36"/>
        </w:rPr>
        <w:lastRenderedPageBreak/>
        <w:t>第二部分　通用合同条款</w:t>
      </w:r>
    </w:p>
    <w:p w:rsidR="00842958" w:rsidRPr="005C5AFE" w:rsidRDefault="00842958">
      <w:pPr>
        <w:autoSpaceDE w:val="0"/>
        <w:autoSpaceDN w:val="0"/>
        <w:adjustRightInd w:val="0"/>
        <w:jc w:val="center"/>
        <w:rPr>
          <w:rFonts w:ascii="Calibri" w:eastAsia="宋体" w:hAnsi="Calibri" w:cs="Times New Roman"/>
          <w:b/>
          <w:snapToGrid w:val="0"/>
          <w:color w:val="000000" w:themeColor="text1"/>
          <w:w w:val="99"/>
          <w:kern w:val="0"/>
          <w:sz w:val="36"/>
          <w:szCs w:val="36"/>
        </w:rPr>
      </w:pPr>
    </w:p>
    <w:p w:rsidR="00842958" w:rsidRPr="005C5AFE" w:rsidRDefault="00C763C7">
      <w:pPr>
        <w:rPr>
          <w:rFonts w:ascii="Calibri" w:eastAsia="宋体" w:hAnsi="Calibri" w:cs="Times New Roman"/>
          <w:color w:val="000000" w:themeColor="text1"/>
          <w:sz w:val="28"/>
          <w:szCs w:val="28"/>
        </w:rPr>
      </w:pPr>
      <w:r w:rsidRPr="005C5AFE">
        <w:rPr>
          <w:rFonts w:ascii="Calibri" w:eastAsia="宋体" w:hAnsi="Calibri" w:cs="Times New Roman" w:hint="eastAsia"/>
          <w:color w:val="000000" w:themeColor="text1"/>
          <w:sz w:val="28"/>
          <w:szCs w:val="28"/>
        </w:rPr>
        <w:t xml:space="preserve">　　通用合同条款直接引用中华人民共和国《建设工程施工合同》</w:t>
      </w:r>
      <w:r w:rsidRPr="005C5AFE">
        <w:rPr>
          <w:rFonts w:ascii="Calibri" w:eastAsia="宋体" w:hAnsi="Calibri" w:cs="Times New Roman" w:hint="eastAsia"/>
          <w:color w:val="000000" w:themeColor="text1"/>
          <w:sz w:val="28"/>
          <w:szCs w:val="28"/>
        </w:rPr>
        <w:t>(GF-2017-0201)</w:t>
      </w:r>
      <w:r w:rsidRPr="005C5AFE">
        <w:rPr>
          <w:rFonts w:ascii="Calibri" w:eastAsia="宋体" w:hAnsi="Calibri" w:cs="Times New Roman" w:hint="eastAsia"/>
          <w:color w:val="000000" w:themeColor="text1"/>
          <w:sz w:val="28"/>
          <w:szCs w:val="28"/>
        </w:rPr>
        <w:t>第二部分“通用合同条款”</w:t>
      </w:r>
    </w:p>
    <w:p w:rsidR="00842958" w:rsidRPr="005C5AFE"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5C5AFE">
        <w:rPr>
          <w:rFonts w:ascii="Cambria" w:eastAsia="宋体" w:hAnsi="Cambria" w:cs="Times New Roman" w:hint="eastAsia"/>
          <w:b/>
          <w:snapToGrid w:val="0"/>
          <w:color w:val="000000" w:themeColor="text1"/>
          <w:w w:val="99"/>
          <w:kern w:val="0"/>
          <w:sz w:val="36"/>
          <w:szCs w:val="36"/>
        </w:rPr>
        <w:t>第三部分　专用合同条款</w:t>
      </w:r>
    </w:p>
    <w:p w:rsidR="00842958" w:rsidRPr="005C5AFE" w:rsidRDefault="00C763C7">
      <w:pPr>
        <w:rPr>
          <w:rFonts w:ascii="宋体" w:eastAsia="宋体" w:hAnsi="宋体" w:cs="宋体"/>
          <w:b/>
          <w:color w:val="000000" w:themeColor="text1"/>
          <w:sz w:val="28"/>
          <w:szCs w:val="28"/>
        </w:rPr>
      </w:pPr>
      <w:r w:rsidRPr="005C5AFE">
        <w:rPr>
          <w:rFonts w:ascii="宋体" w:eastAsia="宋体" w:hAnsi="宋体" w:cs="宋体" w:hint="eastAsia"/>
          <w:b/>
          <w:color w:val="000000" w:themeColor="text1"/>
          <w:sz w:val="28"/>
          <w:szCs w:val="28"/>
        </w:rPr>
        <w:t xml:space="preserve"> [专用合同条款是对通用合同条款原则性约定的细化、完善、补充的条款。]</w:t>
      </w:r>
    </w:p>
    <w:p w:rsidR="00842958" w:rsidRPr="005C5AFE" w:rsidRDefault="00C763C7">
      <w:pPr>
        <w:keepNext/>
        <w:keepLines/>
        <w:spacing w:line="440" w:lineRule="atLeast"/>
        <w:outlineLvl w:val="2"/>
        <w:rPr>
          <w:rFonts w:ascii="宋体" w:eastAsia="宋体" w:hAnsi="宋体" w:cs="宋体"/>
          <w:b/>
          <w:bCs/>
          <w:color w:val="000000" w:themeColor="text1"/>
          <w:sz w:val="24"/>
          <w:szCs w:val="24"/>
        </w:rPr>
      </w:pPr>
      <w:bookmarkStart w:id="23" w:name="_Toc398019744"/>
      <w:bookmarkStart w:id="24" w:name="_Toc398821396"/>
      <w:bookmarkStart w:id="25" w:name="_Toc10500"/>
      <w:bookmarkStart w:id="26" w:name="_Toc395710634"/>
      <w:bookmarkStart w:id="27" w:name="_Toc431395317"/>
      <w:bookmarkStart w:id="28" w:name="_Toc409117903"/>
      <w:r w:rsidRPr="005C5AFE">
        <w:rPr>
          <w:rFonts w:ascii="宋体" w:eastAsia="宋体" w:hAnsi="宋体" w:cs="宋体" w:hint="eastAsia"/>
          <w:b/>
          <w:bCs/>
          <w:color w:val="000000" w:themeColor="text1"/>
          <w:sz w:val="24"/>
          <w:szCs w:val="24"/>
        </w:rPr>
        <w:t>第一条 一般约定</w:t>
      </w:r>
      <w:bookmarkEnd w:id="23"/>
      <w:bookmarkEnd w:id="24"/>
      <w:bookmarkEnd w:id="25"/>
      <w:bookmarkEnd w:id="26"/>
      <w:bookmarkEnd w:id="27"/>
      <w:bookmarkEnd w:id="28"/>
    </w:p>
    <w:p w:rsidR="00842958" w:rsidRPr="005C5AFE" w:rsidRDefault="00C763C7">
      <w:pPr>
        <w:widowControl/>
        <w:snapToGrid w:val="0"/>
        <w:spacing w:line="450" w:lineRule="atLeas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 xml:space="preserve">1.1  </w:t>
      </w:r>
      <w:r w:rsidRPr="005C5AFE">
        <w:rPr>
          <w:rFonts w:ascii="宋体" w:eastAsia="宋体" w:hAnsi="宋体" w:cs="宋体" w:hint="eastAsia"/>
          <w:b/>
          <w:bCs/>
          <w:color w:val="000000" w:themeColor="text1"/>
          <w:kern w:val="0"/>
          <w:sz w:val="24"/>
          <w:szCs w:val="24"/>
        </w:rPr>
        <w:t>词语定义</w:t>
      </w:r>
    </w:p>
    <w:p w:rsidR="00842958" w:rsidRPr="005C5AFE" w:rsidRDefault="00C763C7">
      <w:pPr>
        <w:widowControl/>
        <w:snapToGrid w:val="0"/>
        <w:spacing w:line="500" w:lineRule="exact"/>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 xml:space="preserve">    1.1.</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合同当事人和人员</w:t>
      </w:r>
    </w:p>
    <w:p w:rsidR="00842958" w:rsidRPr="005C5AFE"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项目业主：</w:t>
      </w:r>
      <w:r w:rsidRPr="005C5AFE">
        <w:rPr>
          <w:rFonts w:ascii="宋体" w:eastAsia="宋体" w:hAnsi="宋体" w:cs="宋体" w:hint="eastAsia"/>
          <w:color w:val="000000" w:themeColor="text1"/>
          <w:kern w:val="0"/>
          <w:sz w:val="24"/>
          <w:szCs w:val="24"/>
          <w:u w:val="single"/>
        </w:rPr>
        <w:t>九龙现代（重庆）园区运营管理有限公司</w:t>
      </w:r>
    </w:p>
    <w:p w:rsidR="00842958" w:rsidRPr="005C5AFE" w:rsidRDefault="00C763C7">
      <w:pPr>
        <w:widowControl/>
        <w:snapToGrid w:val="0"/>
        <w:spacing w:line="500" w:lineRule="exact"/>
        <w:ind w:rightChars="-119" w:right="-250" w:firstLine="480"/>
        <w:jc w:val="left"/>
        <w:rPr>
          <w:color w:val="000000" w:themeColor="text1"/>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2</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代理业主：</w:t>
      </w:r>
      <w:r w:rsidRPr="005C5AFE">
        <w:rPr>
          <w:rFonts w:ascii="宋体" w:eastAsia="宋体" w:hAnsi="宋体" w:cs="宋体" w:hint="eastAsia"/>
          <w:color w:val="000000" w:themeColor="text1"/>
          <w:kern w:val="0"/>
          <w:sz w:val="24"/>
          <w:szCs w:val="24"/>
          <w:u w:val="single"/>
        </w:rPr>
        <w:t>重庆九龙现代产业发展集团有限公司</w:t>
      </w:r>
    </w:p>
    <w:p w:rsidR="00842958" w:rsidRPr="005C5AFE"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3</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承包人： </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ind w:firstLine="480"/>
        <w:jc w:val="left"/>
        <w:rPr>
          <w:rFonts w:ascii="宋体" w:eastAsia="宋体" w:hAnsi="宋体" w:cs="宋体"/>
          <w:color w:val="000000" w:themeColor="text1"/>
          <w:kern w:val="0"/>
          <w:sz w:val="24"/>
          <w:szCs w:val="24"/>
          <w:u w:val="single"/>
        </w:rPr>
      </w:pPr>
      <w:r w:rsidRPr="005C5AFE">
        <w:rPr>
          <w:rFonts w:ascii="宋体" w:eastAsia="宋体" w:hAnsi="宋体" w:cs="宋体" w:hint="eastAsia"/>
          <w:color w:val="000000" w:themeColor="text1"/>
          <w:kern w:val="0"/>
          <w:sz w:val="24"/>
          <w:szCs w:val="24"/>
        </w:rPr>
        <w:t>1.1.2.4 监理人：</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2工程和设备</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1.1.3.1工程施工范围：</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 xml:space="preserve">    1.1.</w:t>
      </w:r>
      <w:r w:rsidRPr="005C5AFE">
        <w:rPr>
          <w:rFonts w:ascii="宋体" w:eastAsia="宋体" w:hAnsi="宋体" w:cs="宋体" w:hint="eastAsia"/>
          <w:color w:val="000000" w:themeColor="text1"/>
          <w:kern w:val="0"/>
          <w:sz w:val="24"/>
          <w:szCs w:val="24"/>
        </w:rPr>
        <w:t>3</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日期</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3.1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质保期：自工程竣工验收合格之日起计算。工程质保期</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rPr>
        <w:t>年，承包人应在质保期内须对工程质量缺陷进行维修，并自行承担维修费用。</w:t>
      </w:r>
    </w:p>
    <w:p w:rsidR="00842958" w:rsidRPr="005C5AFE"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1.</w:t>
      </w:r>
      <w:r w:rsidRPr="005C5AFE">
        <w:rPr>
          <w:rFonts w:ascii="宋体" w:eastAsia="宋体" w:hAnsi="宋体" w:cs="宋体" w:hint="eastAsia"/>
          <w:b/>
          <w:bCs/>
          <w:color w:val="000000" w:themeColor="text1"/>
          <w:kern w:val="0"/>
          <w:sz w:val="23"/>
          <w:szCs w:val="23"/>
        </w:rPr>
        <w:t>2合同文件的优先顺序</w:t>
      </w:r>
      <w:r w:rsidRPr="005C5AFE">
        <w:rPr>
          <w:rFonts w:ascii="宋体" w:eastAsia="宋体" w:hAnsi="宋体" w:cs="宋体"/>
          <w:b/>
          <w:bCs/>
          <w:color w:val="000000" w:themeColor="text1"/>
          <w:kern w:val="0"/>
          <w:sz w:val="23"/>
          <w:szCs w:val="23"/>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w:t>
      </w:r>
      <w:r w:rsidRPr="005C5AFE">
        <w:rPr>
          <w:rFonts w:ascii="宋体" w:eastAsia="宋体" w:hAnsi="宋体" w:cs="宋体" w:hint="eastAsia"/>
          <w:color w:val="000000" w:themeColor="text1"/>
          <w:kern w:val="0"/>
          <w:sz w:val="24"/>
        </w:rPr>
        <w:t>）合同协议书及各种合同附件（含招标文件、评标期间和合同谈判过程中的澄清文件和补充资料）；</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lastRenderedPageBreak/>
        <w:t>（</w:t>
      </w:r>
      <w:r w:rsidRPr="005C5AFE">
        <w:rPr>
          <w:rFonts w:ascii="宋体" w:eastAsia="宋体" w:hAnsi="宋体" w:cs="宋体"/>
          <w:color w:val="000000" w:themeColor="text1"/>
          <w:kern w:val="0"/>
          <w:sz w:val="24"/>
        </w:rPr>
        <w:t>2</w:t>
      </w:r>
      <w:r w:rsidRPr="005C5AFE">
        <w:rPr>
          <w:rFonts w:ascii="宋体" w:eastAsia="宋体" w:hAnsi="宋体" w:cs="宋体" w:hint="eastAsia"/>
          <w:color w:val="000000" w:themeColor="text1"/>
          <w:kern w:val="0"/>
          <w:sz w:val="24"/>
        </w:rPr>
        <w:t>）中标通知书（如果有）；</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3</w:t>
      </w:r>
      <w:r w:rsidRPr="005C5AFE">
        <w:rPr>
          <w:rFonts w:ascii="宋体" w:eastAsia="宋体" w:hAnsi="宋体" w:cs="宋体" w:hint="eastAsia"/>
          <w:color w:val="000000" w:themeColor="text1"/>
          <w:kern w:val="0"/>
          <w:sz w:val="24"/>
        </w:rPr>
        <w:t>）补遗书（澄清、修改）；</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4</w:t>
      </w:r>
      <w:r w:rsidRPr="005C5AFE">
        <w:rPr>
          <w:rFonts w:ascii="宋体" w:eastAsia="宋体" w:hAnsi="宋体" w:cs="宋体" w:hint="eastAsia"/>
          <w:color w:val="000000" w:themeColor="text1"/>
          <w:kern w:val="0"/>
          <w:sz w:val="24"/>
        </w:rPr>
        <w:t>）投标函及投标函附录；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5</w:t>
      </w:r>
      <w:r w:rsidRPr="005C5AFE">
        <w:rPr>
          <w:rFonts w:ascii="宋体" w:eastAsia="宋体" w:hAnsi="宋体" w:cs="宋体" w:hint="eastAsia"/>
          <w:color w:val="000000" w:themeColor="text1"/>
          <w:kern w:val="0"/>
          <w:sz w:val="24"/>
        </w:rPr>
        <w:t>）专用合同条款；</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6</w:t>
      </w:r>
      <w:r w:rsidRPr="005C5AFE">
        <w:rPr>
          <w:rFonts w:ascii="宋体" w:eastAsia="宋体" w:hAnsi="宋体" w:cs="宋体" w:hint="eastAsia"/>
          <w:color w:val="000000" w:themeColor="text1"/>
          <w:kern w:val="0"/>
          <w:sz w:val="24"/>
        </w:rPr>
        <w:t>）通用合同条款；</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7</w:t>
      </w:r>
      <w:r w:rsidRPr="005C5AFE">
        <w:rPr>
          <w:rFonts w:ascii="宋体" w:eastAsia="宋体" w:hAnsi="宋体" w:cs="宋体" w:hint="eastAsia"/>
          <w:color w:val="000000" w:themeColor="text1"/>
          <w:kern w:val="0"/>
          <w:sz w:val="24"/>
        </w:rPr>
        <w:t>）技术标准和要求；</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8</w:t>
      </w:r>
      <w:r w:rsidRPr="005C5AFE">
        <w:rPr>
          <w:rFonts w:ascii="宋体" w:eastAsia="宋体" w:hAnsi="宋体" w:cs="宋体" w:hint="eastAsia"/>
          <w:color w:val="000000" w:themeColor="text1"/>
          <w:kern w:val="0"/>
          <w:sz w:val="24"/>
        </w:rPr>
        <w:t>）已标价工程量清单；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9</w:t>
      </w:r>
      <w:r w:rsidRPr="005C5AFE">
        <w:rPr>
          <w:rFonts w:ascii="宋体" w:eastAsia="宋体" w:hAnsi="宋体" w:cs="宋体" w:hint="eastAsia"/>
          <w:color w:val="000000" w:themeColor="text1"/>
          <w:kern w:val="0"/>
          <w:sz w:val="24"/>
        </w:rPr>
        <w:t>）图纸；</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10</w:t>
      </w:r>
      <w:r w:rsidRPr="005C5AFE">
        <w:rPr>
          <w:rFonts w:ascii="宋体" w:eastAsia="宋体" w:hAnsi="宋体" w:cs="宋体" w:hint="eastAsia"/>
          <w:color w:val="000000" w:themeColor="text1"/>
          <w:kern w:val="0"/>
          <w:sz w:val="24"/>
        </w:rPr>
        <w:t>）已标价工程量清单或预算书；</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11</w:t>
      </w:r>
      <w:r w:rsidRPr="005C5AFE">
        <w:rPr>
          <w:rFonts w:ascii="宋体" w:eastAsia="宋体" w:hAnsi="宋体" w:cs="宋体" w:hint="eastAsia"/>
          <w:color w:val="000000" w:themeColor="text1"/>
          <w:kern w:val="0"/>
          <w:sz w:val="24"/>
        </w:rPr>
        <w:t>）其他合同文件。</w:t>
      </w:r>
    </w:p>
    <w:p w:rsidR="00842958" w:rsidRPr="005C5AFE"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1.</w:t>
      </w:r>
      <w:r w:rsidRPr="005C5AFE">
        <w:rPr>
          <w:rFonts w:ascii="宋体" w:eastAsia="宋体" w:hAnsi="宋体" w:cs="宋体" w:hint="eastAsia"/>
          <w:b/>
          <w:bCs/>
          <w:color w:val="000000" w:themeColor="text1"/>
          <w:kern w:val="0"/>
          <w:sz w:val="23"/>
          <w:szCs w:val="23"/>
        </w:rPr>
        <w:t>3</w:t>
      </w:r>
      <w:r w:rsidRPr="005C5AFE">
        <w:rPr>
          <w:rFonts w:ascii="宋体" w:eastAsia="宋体" w:hAnsi="宋体" w:cs="宋体"/>
          <w:b/>
          <w:bCs/>
          <w:color w:val="000000" w:themeColor="text1"/>
          <w:kern w:val="0"/>
          <w:sz w:val="23"/>
          <w:szCs w:val="23"/>
        </w:rPr>
        <w:t xml:space="preserve">  </w:t>
      </w:r>
      <w:r w:rsidRPr="005C5AFE">
        <w:rPr>
          <w:rFonts w:ascii="宋体" w:eastAsia="宋体" w:hAnsi="宋体" w:cs="宋体" w:hint="eastAsia"/>
          <w:b/>
          <w:bCs/>
          <w:color w:val="000000" w:themeColor="text1"/>
          <w:kern w:val="0"/>
          <w:sz w:val="23"/>
          <w:szCs w:val="23"/>
        </w:rPr>
        <w:t>合同生效的条件</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合同生效的条件：双方法定代表人或授权代表签字并加盖单位公章后有效。</w:t>
      </w:r>
      <w:r w:rsidRPr="005C5AFE">
        <w:rPr>
          <w:rFonts w:ascii="宋体" w:eastAsia="宋体" w:hAnsi="宋体" w:cs="宋体"/>
          <w:color w:val="000000" w:themeColor="text1"/>
          <w:kern w:val="0"/>
          <w:sz w:val="24"/>
        </w:rPr>
        <w:t xml:space="preserve">   </w:t>
      </w:r>
    </w:p>
    <w:p w:rsidR="00842958" w:rsidRPr="005C5AFE" w:rsidRDefault="00C763C7">
      <w:pPr>
        <w:autoSpaceDE w:val="0"/>
        <w:autoSpaceDN w:val="0"/>
        <w:adjustRightInd w:val="0"/>
        <w:spacing w:before="100" w:after="100" w:line="500" w:lineRule="exact"/>
        <w:ind w:rightChars="-159" w:right="-334"/>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rPr>
        <w:t xml:space="preserve">第二条 </w:t>
      </w:r>
      <w:r w:rsidRPr="005C5AFE">
        <w:rPr>
          <w:rFonts w:ascii="宋体" w:eastAsia="宋体" w:hAnsi="宋体" w:cs="宋体" w:hint="eastAsia"/>
          <w:b/>
          <w:bCs/>
          <w:color w:val="000000" w:themeColor="text1"/>
          <w:kern w:val="0"/>
          <w:sz w:val="24"/>
          <w:szCs w:val="24"/>
          <w:lang w:val="zh-CN"/>
        </w:rPr>
        <w:t>发包人的义务</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1</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提供施工场地</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2.</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.1</w:t>
      </w:r>
      <w:r w:rsidRPr="005C5AFE">
        <w:rPr>
          <w:rFonts w:ascii="宋体" w:eastAsia="宋体" w:hAnsi="宋体" w:cs="宋体" w:hint="eastAsia"/>
          <w:color w:val="000000" w:themeColor="text1"/>
          <w:kern w:val="0"/>
          <w:sz w:val="24"/>
        </w:rPr>
        <w:t>施工场地具备施工条件的要求及完成的时间：</w:t>
      </w:r>
      <w:r w:rsidRPr="005C5AFE">
        <w:rPr>
          <w:rFonts w:ascii="宋体" w:eastAsia="宋体" w:hAnsi="宋体" w:cs="宋体" w:hint="eastAsia"/>
          <w:color w:val="000000" w:themeColor="text1"/>
          <w:kern w:val="0"/>
          <w:sz w:val="24"/>
          <w:u w:val="single"/>
        </w:rPr>
        <w:t>已具备</w:t>
      </w:r>
      <w:r w:rsidRPr="005C5AFE">
        <w:rPr>
          <w:rFonts w:ascii="宋体" w:eastAsia="宋体" w:hAnsi="宋体" w:cs="宋体" w:hint="eastAsia"/>
          <w:color w:val="000000" w:themeColor="text1"/>
          <w:kern w:val="0"/>
          <w:sz w:val="24"/>
        </w:rPr>
        <w:t>（但可能存在交叉施工，交叉施工的影响由承包人自行考虑并纳入报价中）；施工场地与公共道路的通道开通时间和要求：</w:t>
      </w:r>
      <w:r w:rsidRPr="005C5AFE">
        <w:rPr>
          <w:rFonts w:ascii="宋体" w:eastAsia="宋体" w:hAnsi="宋体" w:cs="宋体" w:hint="eastAsia"/>
          <w:color w:val="000000" w:themeColor="text1"/>
          <w:kern w:val="0"/>
          <w:sz w:val="24"/>
          <w:u w:val="single"/>
        </w:rPr>
        <w:t>已完成</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2.1.2将施工所需的水、电、电讯线路接至施工场地的时间、地点和供应的要求：</w:t>
      </w:r>
      <w:r w:rsidRPr="005C5AFE">
        <w:rPr>
          <w:rFonts w:ascii="宋体" w:eastAsia="宋体" w:hAnsi="宋体" w:cs="宋体" w:hint="eastAsia"/>
          <w:color w:val="000000" w:themeColor="text1"/>
          <w:kern w:val="0"/>
          <w:sz w:val="24"/>
          <w:u w:val="single"/>
        </w:rPr>
        <w:t>开工前提供水电接口一个，施工用水、用电由承包人自行在发包人提供的规范接口处搭接，并支付所产生的使用费（费用已含在合同价中）</w:t>
      </w: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3</w:t>
      </w:r>
      <w:r w:rsidRPr="005C5AFE">
        <w:rPr>
          <w:rFonts w:ascii="宋体" w:eastAsia="宋体" w:hAnsi="宋体" w:cs="宋体" w:hint="eastAsia"/>
          <w:b/>
          <w:bCs/>
          <w:color w:val="000000" w:themeColor="text1"/>
          <w:kern w:val="0"/>
          <w:sz w:val="24"/>
        </w:rPr>
        <w:t>承包人通过自行踏勘、查询落实工程地质和地下管线资料，并对资料的真实准确性负责</w:t>
      </w: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2.1.4水准点与座标控制点交验要求：</w:t>
      </w:r>
      <w:r w:rsidRPr="005C5AFE">
        <w:rPr>
          <w:rFonts w:ascii="宋体" w:eastAsia="宋体" w:hAnsi="宋体" w:cs="宋体" w:hint="eastAsia"/>
          <w:color w:val="000000" w:themeColor="text1"/>
          <w:kern w:val="0"/>
          <w:sz w:val="24"/>
          <w:szCs w:val="24"/>
          <w:u w:val="single"/>
        </w:rPr>
        <w:t>按规定提交</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lastRenderedPageBreak/>
        <w:t>2.</w:t>
      </w:r>
      <w:r w:rsidRPr="005C5AFE">
        <w:rPr>
          <w:rFonts w:ascii="宋体" w:eastAsia="宋体" w:hAnsi="宋体" w:cs="宋体" w:hint="eastAsia"/>
          <w:color w:val="000000" w:themeColor="text1"/>
          <w:kern w:val="0"/>
          <w:sz w:val="24"/>
          <w:szCs w:val="24"/>
        </w:rPr>
        <w:t>1.5协调处理红线范围内的地下管线和建筑物、构筑物</w:t>
      </w:r>
      <w:r w:rsidRPr="005C5AFE">
        <w:rPr>
          <w:rFonts w:ascii="宋体" w:eastAsia="宋体" w:hAnsi="宋体" w:cs="宋体"/>
          <w:color w:val="000000" w:themeColor="text1"/>
          <w:kern w:val="0"/>
          <w:sz w:val="24"/>
          <w:szCs w:val="24"/>
        </w:rPr>
        <w:t>(</w:t>
      </w:r>
      <w:r w:rsidRPr="005C5AFE">
        <w:rPr>
          <w:rFonts w:ascii="宋体" w:eastAsia="宋体" w:hAnsi="宋体" w:cs="宋体" w:hint="eastAsia"/>
          <w:color w:val="000000" w:themeColor="text1"/>
          <w:kern w:val="0"/>
          <w:sz w:val="24"/>
          <w:szCs w:val="24"/>
        </w:rPr>
        <w:t>含文物保护建筑</w:t>
      </w:r>
      <w:r w:rsidRPr="005C5AFE">
        <w:rPr>
          <w:rFonts w:ascii="宋体" w:eastAsia="宋体" w:hAnsi="宋体" w:cs="宋体"/>
          <w:color w:val="000000" w:themeColor="text1"/>
          <w:kern w:val="0"/>
          <w:sz w:val="24"/>
          <w:szCs w:val="24"/>
        </w:rPr>
        <w:t>)</w:t>
      </w:r>
      <w:r w:rsidRPr="005C5AFE">
        <w:rPr>
          <w:rFonts w:ascii="宋体" w:eastAsia="宋体" w:hAnsi="宋体" w:cs="宋体" w:hint="eastAsia"/>
          <w:color w:val="000000" w:themeColor="text1"/>
          <w:kern w:val="0"/>
          <w:sz w:val="24"/>
          <w:szCs w:val="24"/>
        </w:rPr>
        <w:t>、古树名木的保护工作：</w:t>
      </w:r>
      <w:r w:rsidRPr="005C5AFE">
        <w:rPr>
          <w:rFonts w:ascii="宋体" w:eastAsia="宋体" w:hAnsi="宋体" w:cs="宋体" w:hint="eastAsia"/>
          <w:color w:val="000000" w:themeColor="text1"/>
          <w:kern w:val="0"/>
          <w:sz w:val="24"/>
          <w:szCs w:val="24"/>
          <w:u w:val="single"/>
        </w:rPr>
        <w:t>由承包人负责保护和承担现有资料中体现出的相应保护费用（按发包人的要求进行保护、费用已含在合同价中）</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2组织设计交底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图纸会审和设计交底时间：</w:t>
      </w:r>
      <w:r w:rsidRPr="005C5AFE">
        <w:rPr>
          <w:rFonts w:ascii="宋体" w:eastAsia="宋体" w:hAnsi="宋体" w:cs="宋体" w:hint="eastAsia"/>
          <w:color w:val="000000" w:themeColor="text1"/>
          <w:kern w:val="0"/>
          <w:sz w:val="24"/>
          <w:szCs w:val="24"/>
          <w:u w:val="single"/>
        </w:rPr>
        <w:t>提交施工图后5日内。</w:t>
      </w:r>
    </w:p>
    <w:p w:rsidR="00842958" w:rsidRPr="005C5AFE" w:rsidRDefault="00C763C7">
      <w:pPr>
        <w:widowControl/>
        <w:snapToGrid w:val="0"/>
        <w:spacing w:line="500" w:lineRule="exact"/>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3</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其他义务</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2.3.1双方约定发包人应做的其他工作：</w:t>
      </w:r>
      <w:r w:rsidRPr="005C5AFE">
        <w:rPr>
          <w:rFonts w:ascii="宋体" w:eastAsia="宋体" w:hAnsi="宋体" w:cs="宋体" w:hint="eastAsia"/>
          <w:color w:val="000000" w:themeColor="text1"/>
          <w:kern w:val="0"/>
          <w:sz w:val="24"/>
          <w:u w:val="single"/>
        </w:rPr>
        <w:t>协助承包人处理周边关系及环境保护事宜</w:t>
      </w:r>
      <w:r w:rsidRPr="005C5AFE">
        <w:rPr>
          <w:rFonts w:ascii="宋体" w:eastAsia="宋体" w:hAnsi="宋体" w:cs="宋体" w:hint="eastAsia"/>
          <w:color w:val="000000" w:themeColor="text1"/>
          <w:kern w:val="0"/>
          <w:sz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2.3.2发包人未能履行</w:t>
      </w:r>
      <w:r w:rsidRPr="005C5AFE">
        <w:rPr>
          <w:rFonts w:ascii="宋体" w:eastAsia="宋体" w:hAnsi="宋体" w:cs="宋体" w:hint="eastAsia"/>
          <w:b/>
          <w:bCs/>
          <w:color w:val="000000" w:themeColor="text1"/>
          <w:kern w:val="0"/>
          <w:sz w:val="24"/>
          <w:u w:val="single"/>
        </w:rPr>
        <w:t>第二条</w:t>
      </w:r>
      <w:r w:rsidRPr="005C5AFE">
        <w:rPr>
          <w:rFonts w:ascii="宋体" w:eastAsia="宋体" w:hAnsi="宋体" w:cs="宋体" w:hint="eastAsia"/>
          <w:color w:val="000000" w:themeColor="text1"/>
          <w:kern w:val="0"/>
          <w:sz w:val="24"/>
        </w:rPr>
        <w:t>各项义务，导致工期延误，相应顺延延误的工期。</w:t>
      </w:r>
    </w:p>
    <w:p w:rsidR="00842958" w:rsidRPr="005C5AFE" w:rsidRDefault="00C763C7">
      <w:pPr>
        <w:widowControl/>
        <w:snapToGrid w:val="0"/>
        <w:spacing w:line="500" w:lineRule="exact"/>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2.</w:t>
      </w:r>
      <w:r w:rsidRPr="005C5AFE">
        <w:rPr>
          <w:rFonts w:ascii="宋体" w:eastAsia="宋体" w:hAnsi="宋体" w:cs="宋体" w:hint="eastAsia"/>
          <w:b/>
          <w:bCs/>
          <w:color w:val="000000" w:themeColor="text1"/>
          <w:kern w:val="0"/>
          <w:sz w:val="23"/>
          <w:szCs w:val="23"/>
        </w:rPr>
        <w:t>4</w:t>
      </w:r>
      <w:r w:rsidRPr="005C5AFE">
        <w:rPr>
          <w:rFonts w:ascii="宋体" w:eastAsia="宋体" w:hAnsi="宋体" w:cs="宋体"/>
          <w:b/>
          <w:bCs/>
          <w:color w:val="000000" w:themeColor="text1"/>
          <w:kern w:val="0"/>
          <w:sz w:val="23"/>
          <w:szCs w:val="23"/>
        </w:rPr>
        <w:t xml:space="preserve"> </w:t>
      </w:r>
      <w:r w:rsidRPr="005C5AFE">
        <w:rPr>
          <w:rFonts w:ascii="宋体" w:eastAsia="宋体" w:hAnsi="宋体" w:cs="宋体" w:hint="eastAsia"/>
          <w:b/>
          <w:bCs/>
          <w:color w:val="000000" w:themeColor="text1"/>
          <w:kern w:val="0"/>
          <w:sz w:val="23"/>
          <w:szCs w:val="23"/>
        </w:rPr>
        <w:t>发包人委派的甲方代表：</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842958" w:rsidRPr="005C5AFE" w:rsidRDefault="00C763C7">
      <w:pPr>
        <w:autoSpaceDE w:val="0"/>
        <w:autoSpaceDN w:val="0"/>
        <w:adjustRightInd w:val="0"/>
        <w:spacing w:before="100" w:after="100" w:line="500" w:lineRule="exact"/>
        <w:ind w:left="360" w:rightChars="-159" w:right="-334"/>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rPr>
        <w:t xml:space="preserve">第三条 </w:t>
      </w:r>
      <w:r w:rsidRPr="005C5AFE">
        <w:rPr>
          <w:rFonts w:ascii="宋体" w:eastAsia="宋体" w:hAnsi="宋体" w:cs="宋体" w:hint="eastAsia"/>
          <w:b/>
          <w:bCs/>
          <w:color w:val="000000" w:themeColor="text1"/>
          <w:kern w:val="0"/>
          <w:sz w:val="24"/>
          <w:szCs w:val="24"/>
          <w:lang w:val="zh-CN"/>
        </w:rPr>
        <w:t>承包人的义务</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hint="eastAsia"/>
          <w:color w:val="000000" w:themeColor="text1"/>
          <w:kern w:val="0"/>
          <w:sz w:val="24"/>
        </w:rPr>
        <w:t>3</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承担施工安全保卫、环境保护工作及非夜间照明的责任和要求：</w:t>
      </w:r>
      <w:r w:rsidRPr="005C5AFE">
        <w:rPr>
          <w:rFonts w:ascii="宋体" w:eastAsia="宋体" w:hAnsi="宋体" w:cs="宋体" w:hint="eastAsia"/>
          <w:color w:val="000000" w:themeColor="text1"/>
          <w:kern w:val="0"/>
          <w:sz w:val="24"/>
          <w:u w:val="single"/>
        </w:rPr>
        <w:t>由承包人按相关规定执行，费用自理（费用已含在合同价中）。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2</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向发包人提供的办公和生活房屋及设施的要求：</w:t>
      </w:r>
      <w:r w:rsidRPr="005C5AFE">
        <w:rPr>
          <w:rFonts w:ascii="宋体" w:eastAsia="宋体" w:hAnsi="宋体" w:cs="宋体"/>
          <w:color w:val="000000" w:themeColor="text1"/>
          <w:kern w:val="0"/>
          <w:sz w:val="24"/>
          <w:u w:val="single"/>
        </w:rPr>
        <w:t xml:space="preserve"> </w:t>
      </w:r>
      <w:r w:rsidRPr="005C5AFE">
        <w:rPr>
          <w:rFonts w:ascii="宋体" w:eastAsia="宋体" w:hAnsi="宋体" w:cs="宋体" w:hint="eastAsia"/>
          <w:color w:val="000000" w:themeColor="text1"/>
          <w:kern w:val="0"/>
          <w:sz w:val="24"/>
          <w:u w:val="single"/>
        </w:rPr>
        <w:t>需给发包人提供现场办公场地</w:t>
      </w:r>
      <w:r w:rsidRPr="005C5AFE">
        <w:rPr>
          <w:rFonts w:ascii="宋体" w:eastAsia="宋体" w:hAnsi="宋体" w:cs="宋体"/>
          <w:color w:val="000000" w:themeColor="text1"/>
          <w:kern w:val="0"/>
          <w:sz w:val="24"/>
          <w:u w:val="single"/>
        </w:rPr>
        <w:t xml:space="preserve"> </w:t>
      </w:r>
      <w:r w:rsidRPr="005C5AFE">
        <w:rPr>
          <w:rFonts w:ascii="宋体" w:eastAsia="宋体" w:hAnsi="宋体" w:cs="宋体" w:hint="eastAsia"/>
          <w:color w:val="000000" w:themeColor="text1"/>
          <w:kern w:val="0"/>
          <w:sz w:val="24"/>
          <w:u w:val="single"/>
        </w:rPr>
        <w:t>（费用已含在合同价中）。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3</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需承包人办理的有关施工场地交通、环卫和施工噪音管理等手续：</w:t>
      </w:r>
      <w:r w:rsidRPr="005C5AFE">
        <w:rPr>
          <w:rFonts w:ascii="宋体" w:eastAsia="宋体" w:hAnsi="宋体" w:cs="宋体" w:hint="eastAsia"/>
          <w:color w:val="000000" w:themeColor="text1"/>
          <w:kern w:val="0"/>
          <w:sz w:val="24"/>
          <w:u w:val="single"/>
        </w:rPr>
        <w:t>由承包人负责办理相关手续，费用由承包人自理（费用已含在合同价中）。</w:t>
      </w:r>
    </w:p>
    <w:p w:rsidR="00842958" w:rsidRPr="005C5AFE" w:rsidRDefault="00C763C7">
      <w:pPr>
        <w:widowControl/>
        <w:snapToGrid w:val="0"/>
        <w:spacing w:line="500" w:lineRule="exact"/>
        <w:ind w:firstLine="420"/>
        <w:jc w:val="left"/>
        <w:rPr>
          <w:rFonts w:ascii="宋体" w:eastAsia="宋体" w:hAnsi="宋体" w:cs="Times New Roman"/>
          <w:color w:val="000000" w:themeColor="text1"/>
          <w:kern w:val="0"/>
          <w:sz w:val="24"/>
        </w:rPr>
      </w:pPr>
      <w:r w:rsidRPr="005C5AFE">
        <w:rPr>
          <w:rFonts w:ascii="宋体" w:eastAsia="宋体" w:hAnsi="宋体" w:cs="宋体"/>
          <w:color w:val="000000" w:themeColor="text1"/>
          <w:kern w:val="0"/>
          <w:sz w:val="24"/>
        </w:rPr>
        <w:lastRenderedPageBreak/>
        <w:t>(</w:t>
      </w:r>
      <w:r w:rsidRPr="005C5AFE">
        <w:rPr>
          <w:rFonts w:ascii="宋体" w:eastAsia="宋体" w:hAnsi="宋体" w:cs="宋体" w:hint="eastAsia"/>
          <w:color w:val="000000" w:themeColor="text1"/>
          <w:kern w:val="0"/>
          <w:sz w:val="24"/>
        </w:rPr>
        <w:t>4</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已完工程成品保护的特殊要求及费用承担：</w:t>
      </w:r>
      <w:r w:rsidRPr="005C5AFE">
        <w:rPr>
          <w:rFonts w:ascii="宋体" w:eastAsia="宋体" w:hAnsi="宋体" w:cs="宋体" w:hint="eastAsia"/>
          <w:color w:val="000000" w:themeColor="text1"/>
          <w:kern w:val="0"/>
          <w:sz w:val="24"/>
          <w:u w:val="single"/>
        </w:rPr>
        <w:t>在竣工验收并正式移交之前由承包人负责并承担所有费用（费用已含在合同价中）。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5</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施工场地清洁卫生的要求：</w:t>
      </w:r>
      <w:r w:rsidRPr="005C5AFE">
        <w:rPr>
          <w:rFonts w:ascii="宋体" w:eastAsia="宋体" w:hAnsi="宋体" w:cs="宋体" w:hint="eastAsia"/>
          <w:color w:val="000000" w:themeColor="text1"/>
          <w:kern w:val="0"/>
          <w:sz w:val="24"/>
          <w:u w:val="single"/>
        </w:rPr>
        <w:t>按《建设工程施工现场管理规定》、《重庆市建筑工地文明施工标准》及有关规定执行（费用已含在合同价中）。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6</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双方约定承包人应做的其他工作：</w:t>
      </w:r>
      <w:r w:rsidRPr="005C5AFE">
        <w:rPr>
          <w:rFonts w:ascii="宋体" w:eastAsia="宋体" w:hAnsi="宋体" w:cs="宋体" w:hint="eastAsia"/>
          <w:color w:val="000000" w:themeColor="text1"/>
          <w:kern w:val="0"/>
          <w:sz w:val="24"/>
          <w:u w:val="single"/>
        </w:rPr>
        <w:t>承包人负责与施工中所涉及的市政、交通、供电、环保等相关单位的联系协调工作。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3.2</w:t>
      </w: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为他人提供方便</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 xml:space="preserve"> 承包人为他人提供条件的内容：承包人应按发包人的指示为相关施工单位或他人在施工场地或附近实施与工程有关的其他各项工作提供可能的条件。</w:t>
      </w:r>
    </w:p>
    <w:p w:rsidR="00842958" w:rsidRPr="005C5AFE" w:rsidRDefault="00C763C7">
      <w:pPr>
        <w:widowControl/>
        <w:snapToGrid w:val="0"/>
        <w:spacing w:line="500" w:lineRule="exact"/>
        <w:ind w:firstLine="480"/>
        <w:jc w:val="left"/>
        <w:rPr>
          <w:rFonts w:ascii="宋体" w:eastAsia="宋体" w:hAnsi="宋体" w:cs="宋体"/>
          <w:color w:val="000000" w:themeColor="text1"/>
          <w:kern w:val="0"/>
          <w:sz w:val="24"/>
          <w:u w:val="single"/>
        </w:rPr>
      </w:pPr>
      <w:r w:rsidRPr="005C5AFE">
        <w:rPr>
          <w:rFonts w:ascii="宋体" w:eastAsia="宋体" w:hAnsi="宋体" w:cs="宋体" w:hint="eastAsia"/>
          <w:color w:val="000000" w:themeColor="text1"/>
          <w:kern w:val="0"/>
          <w:sz w:val="24"/>
        </w:rPr>
        <w:t>承包人为他人提供条件可能发生费用的处理方法：</w:t>
      </w:r>
      <w:r w:rsidRPr="005C5AFE">
        <w:rPr>
          <w:rFonts w:ascii="宋体" w:eastAsia="宋体" w:hAnsi="宋体" w:cs="宋体" w:hint="eastAsia"/>
          <w:color w:val="000000" w:themeColor="text1"/>
          <w:kern w:val="0"/>
          <w:sz w:val="24"/>
          <w:u w:val="single"/>
        </w:rPr>
        <w:t xml:space="preserve">  合同、</w:t>
      </w:r>
      <w:r w:rsidRPr="005C5AFE">
        <w:rPr>
          <w:rFonts w:ascii="宋体" w:eastAsia="宋体" w:hAnsi="宋体" w:cs="宋体"/>
          <w:color w:val="000000" w:themeColor="text1"/>
          <w:kern w:val="0"/>
          <w:sz w:val="24"/>
          <w:u w:val="single"/>
        </w:rPr>
        <w:t>施工图纸</w:t>
      </w:r>
      <w:r w:rsidRPr="005C5AFE">
        <w:rPr>
          <w:rFonts w:ascii="宋体" w:eastAsia="宋体" w:hAnsi="宋体" w:cs="宋体" w:hint="eastAsia"/>
          <w:color w:val="000000" w:themeColor="text1"/>
          <w:kern w:val="0"/>
          <w:sz w:val="24"/>
          <w:u w:val="single"/>
        </w:rPr>
        <w:t xml:space="preserve">明确的范围内，由承包人自行承担。  </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3.4 其他义务：凡发包人要求增加的与本工程相关的工作，承包人应配合发包人及时组织施工，工程费用按合同及其相关约定结算办法办理。</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3.5遵守政府有关主管部门对施工场地交通、施工噪音以及环境保护和安全生产等的管理规定，按规定办理有关手续，并以书面形式通知发包人。</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 xml:space="preserve">    ①需要办理交通特别通行证时，由承包人负责办证；</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②施工噪音超过当地主管部门的规定时，由承包人提出整改措施；</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sym w:font="Wingdings" w:char="F083"/>
      </w:r>
      <w:r w:rsidRPr="005C5AFE">
        <w:rPr>
          <w:rFonts w:ascii="宋体" w:eastAsia="宋体" w:hAnsi="宋体" w:cs="宋体" w:hint="eastAsia"/>
          <w:color w:val="000000" w:themeColor="text1"/>
          <w:kern w:val="0"/>
          <w:sz w:val="24"/>
        </w:rPr>
        <w:t>施工现场需排放有害污水时，由承包人办理有关手续；</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 xml:space="preserve">    以上所发生的费用由承包人自行承担，</w:t>
      </w:r>
      <w:r w:rsidRPr="005C5AFE">
        <w:rPr>
          <w:rFonts w:ascii="宋体" w:eastAsia="宋体" w:hAnsi="宋体" w:cs="宋体" w:hint="eastAsia"/>
          <w:color w:val="000000" w:themeColor="text1"/>
          <w:kern w:val="0"/>
          <w:sz w:val="24"/>
          <w:u w:val="single"/>
        </w:rPr>
        <w:t>费用已含在合同价中</w:t>
      </w:r>
      <w:r w:rsidRPr="005C5AFE">
        <w:rPr>
          <w:rFonts w:ascii="宋体" w:eastAsia="宋体" w:hAnsi="宋体" w:cs="宋体" w:hint="eastAsia"/>
          <w:color w:val="000000" w:themeColor="text1"/>
          <w:kern w:val="0"/>
          <w:sz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lastRenderedPageBreak/>
        <w:t>3.6承包人应提出用水用电申请；编制施工组织设计或施工方案，报发包人书面审批同意后实施。</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3.8承包人要遵守文明施工规定，遵守安全、环保、消防、保卫部门的有关规定，否则违章作业造成经济损失或经济、法律责任的，由承包人自行负责。</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3.9工程施工结束，承包人应将剩余物资、设</w:t>
      </w:r>
      <w:r w:rsidRPr="005C5AFE">
        <w:rPr>
          <w:rFonts w:ascii="宋体" w:eastAsia="宋体" w:hAnsi="宋体" w:cs="宋体"/>
          <w:color w:val="000000" w:themeColor="text1"/>
          <w:kern w:val="0"/>
          <w:sz w:val="24"/>
        </w:rPr>
        <w:t>备、</w:t>
      </w:r>
      <w:r w:rsidRPr="005C5AFE">
        <w:rPr>
          <w:rFonts w:ascii="宋体" w:eastAsia="宋体" w:hAnsi="宋体" w:cs="宋体" w:hint="eastAsia"/>
          <w:color w:val="000000" w:themeColor="text1"/>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3.10承包人应建立完善的安全措施保证体系，制定安全措施方案经监理人及发包人审批后，在施工过程中严格实施，发包人在施工过程中检查落实相关安全措施执行情况。</w:t>
      </w:r>
    </w:p>
    <w:p w:rsidR="00842958" w:rsidRPr="005C5AFE" w:rsidRDefault="00C763C7">
      <w:pPr>
        <w:spacing w:line="360" w:lineRule="auto"/>
        <w:ind w:firstLineChars="100" w:firstLine="210"/>
        <w:textAlignment w:val="center"/>
        <w:rPr>
          <w:rFonts w:ascii="宋体" w:eastAsia="宋体" w:hAnsi="宋体" w:cs="宋体"/>
          <w:color w:val="000000" w:themeColor="text1"/>
          <w:kern w:val="0"/>
          <w:sz w:val="24"/>
        </w:rPr>
      </w:pPr>
      <w:r w:rsidRPr="005C5AFE">
        <w:rPr>
          <w:rFonts w:ascii="Calibri" w:eastAsia="宋体" w:hAnsi="Calibri" w:cs="Times New Roman" w:hint="eastAsia"/>
          <w:color w:val="000000" w:themeColor="text1"/>
        </w:rPr>
        <w:t xml:space="preserve"> </w:t>
      </w:r>
      <w:r w:rsidRPr="005C5AFE">
        <w:rPr>
          <w:rFonts w:ascii="宋体" w:eastAsia="宋体" w:hAnsi="宋体" w:cs="宋体" w:hint="eastAsia"/>
          <w:color w:val="000000" w:themeColor="text1"/>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842958" w:rsidRPr="005C5AFE" w:rsidRDefault="00C763C7">
      <w:pPr>
        <w:widowControl/>
        <w:snapToGrid w:val="0"/>
        <w:spacing w:line="360" w:lineRule="auto"/>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842958" w:rsidRPr="005C5AFE" w:rsidRDefault="00C763C7">
      <w:pPr>
        <w:spacing w:line="360" w:lineRule="auto"/>
        <w:ind w:firstLineChars="200" w:firstLine="480"/>
        <w:jc w:val="left"/>
        <w:textAlignment w:val="center"/>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承包人设立的农民工工资专用账户，专项用于支付该工程建设项目农民工工</w:t>
      </w:r>
      <w:r w:rsidRPr="005C5AFE">
        <w:rPr>
          <w:rFonts w:ascii="宋体" w:eastAsia="宋体" w:hAnsi="宋体" w:cs="宋体" w:hint="eastAsia"/>
          <w:color w:val="000000" w:themeColor="text1"/>
          <w:kern w:val="0"/>
          <w:sz w:val="24"/>
        </w:rPr>
        <w:lastRenderedPageBreak/>
        <w:t>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lang w:val="zh-CN"/>
        </w:rPr>
      </w:pPr>
      <w:r w:rsidRPr="005C5AFE">
        <w:rPr>
          <w:rFonts w:ascii="宋体" w:eastAsia="宋体" w:hAnsi="宋体" w:cs="Times New Roman" w:hint="eastAsia"/>
          <w:color w:val="000000" w:themeColor="text1"/>
          <w:kern w:val="0"/>
          <w:sz w:val="24"/>
          <w:szCs w:val="20"/>
        </w:rPr>
        <w:t>3.12承包人未能履行以</w:t>
      </w:r>
      <w:r w:rsidRPr="005C5AFE">
        <w:rPr>
          <w:rFonts w:ascii="宋体" w:eastAsia="宋体" w:hAnsi="宋体" w:cs="Times New Roman"/>
          <w:color w:val="000000" w:themeColor="text1"/>
          <w:kern w:val="0"/>
          <w:sz w:val="24"/>
          <w:szCs w:val="20"/>
        </w:rPr>
        <w:t>上</w:t>
      </w:r>
      <w:r w:rsidRPr="005C5AFE">
        <w:rPr>
          <w:rFonts w:ascii="宋体" w:eastAsia="宋体" w:hAnsi="宋体" w:cs="Times New Roman" w:hint="eastAsia"/>
          <w:color w:val="000000" w:themeColor="text1"/>
          <w:kern w:val="0"/>
          <w:sz w:val="24"/>
          <w:szCs w:val="20"/>
        </w:rPr>
        <w:t>3.1-3.11款各项义务，引起合同纠纷或造成安全隐患，相应造成承包人人员、财产损失的，</w:t>
      </w:r>
      <w:r w:rsidRPr="005C5AFE">
        <w:rPr>
          <w:rFonts w:ascii="宋体" w:eastAsia="宋体" w:hAnsi="宋体" w:cs="Times New Roman" w:hint="eastAsia"/>
          <w:color w:val="000000" w:themeColor="text1"/>
          <w:kern w:val="0"/>
          <w:sz w:val="24"/>
          <w:szCs w:val="20"/>
          <w:lang w:val="zh-CN"/>
        </w:rPr>
        <w:t>承包人</w:t>
      </w:r>
      <w:r w:rsidRPr="005C5AFE">
        <w:rPr>
          <w:rFonts w:ascii="宋体" w:eastAsia="宋体" w:hAnsi="宋体" w:cs="Times New Roman" w:hint="eastAsia"/>
          <w:color w:val="000000" w:themeColor="text1"/>
          <w:kern w:val="0"/>
          <w:sz w:val="24"/>
          <w:szCs w:val="20"/>
        </w:rPr>
        <w:t>自行负责</w:t>
      </w:r>
      <w:r w:rsidRPr="005C5AFE">
        <w:rPr>
          <w:rFonts w:ascii="宋体" w:eastAsia="宋体" w:hAnsi="宋体" w:cs="Times New Roman" w:hint="eastAsia"/>
          <w:color w:val="000000" w:themeColor="text1"/>
          <w:kern w:val="0"/>
          <w:sz w:val="24"/>
          <w:szCs w:val="20"/>
          <w:lang w:val="zh-CN"/>
        </w:rPr>
        <w:t>，</w:t>
      </w:r>
      <w:r w:rsidRPr="005C5AFE">
        <w:rPr>
          <w:rFonts w:ascii="宋体" w:eastAsia="宋体" w:hAnsi="宋体" w:cs="Times New Roman" w:hint="eastAsia"/>
          <w:color w:val="000000" w:themeColor="text1"/>
          <w:kern w:val="0"/>
          <w:sz w:val="24"/>
          <w:szCs w:val="20"/>
        </w:rPr>
        <w:t>造成发包人及第三人损失的，由承包人按实际损失金额予以赔偿</w:t>
      </w:r>
      <w:r w:rsidRPr="005C5AFE">
        <w:rPr>
          <w:rFonts w:ascii="宋体" w:eastAsia="宋体" w:hAnsi="宋体" w:cs="Times New Roman" w:hint="eastAsia"/>
          <w:color w:val="000000" w:themeColor="text1"/>
          <w:kern w:val="0"/>
          <w:sz w:val="24"/>
          <w:szCs w:val="20"/>
          <w:lang w:val="zh-CN"/>
        </w:rPr>
        <w:t>。</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rPr>
      </w:pPr>
      <w:r w:rsidRPr="005C5AFE">
        <w:rPr>
          <w:rFonts w:ascii="宋体" w:eastAsia="宋体" w:hAnsi="宋体" w:cs="Times New Roman" w:hint="eastAsia"/>
          <w:color w:val="000000" w:themeColor="text1"/>
          <w:kern w:val="0"/>
          <w:sz w:val="24"/>
          <w:szCs w:val="20"/>
        </w:rPr>
        <w:t>3.13 因承包人原因造成工期延误的，每延误一天，处以承包人5000元/天违约金。</w:t>
      </w:r>
    </w:p>
    <w:p w:rsidR="00842958" w:rsidRPr="005C5AFE" w:rsidRDefault="00C763C7">
      <w:pPr>
        <w:spacing w:before="240"/>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第四条 监理人的职责和权力</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须经发包人书面批准行使的权力：开工、停工、复工令的下达，设计变更和技术签证，现场经济签证，工程款支付和施工图预算结算审核等。</w:t>
      </w:r>
    </w:p>
    <w:p w:rsidR="00842958" w:rsidRPr="005C5AFE" w:rsidRDefault="00C763C7">
      <w:pPr>
        <w:keepNext/>
        <w:keepLines/>
        <w:spacing w:line="500" w:lineRule="exact"/>
        <w:outlineLvl w:val="2"/>
        <w:rPr>
          <w:rFonts w:ascii="宋体" w:eastAsia="宋体" w:hAnsi="宋体" w:cs="宋体"/>
          <w:b/>
          <w:color w:val="000000" w:themeColor="text1"/>
          <w:sz w:val="24"/>
          <w:szCs w:val="24"/>
        </w:rPr>
      </w:pPr>
      <w:bookmarkStart w:id="29" w:name="_Toc409117916"/>
      <w:bookmarkStart w:id="30" w:name="_Toc398821409"/>
      <w:bookmarkStart w:id="31" w:name="_Toc431395330"/>
      <w:bookmarkStart w:id="32" w:name="_Toc27976"/>
      <w:bookmarkStart w:id="33" w:name="_Toc398019757"/>
      <w:bookmarkStart w:id="34" w:name="_Toc395710647"/>
      <w:r w:rsidRPr="005C5AFE">
        <w:rPr>
          <w:rFonts w:ascii="宋体" w:eastAsia="宋体" w:hAnsi="宋体" w:cs="宋体" w:hint="eastAsia"/>
          <w:b/>
          <w:color w:val="000000" w:themeColor="text1"/>
          <w:sz w:val="24"/>
          <w:szCs w:val="24"/>
        </w:rPr>
        <w:t>第五条 变更</w:t>
      </w:r>
      <w:bookmarkEnd w:id="29"/>
      <w:bookmarkEnd w:id="30"/>
      <w:bookmarkEnd w:id="31"/>
      <w:bookmarkEnd w:id="32"/>
      <w:bookmarkEnd w:id="33"/>
      <w:bookmarkEnd w:id="34"/>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5.1</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变更的范围和内容</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关于变更范围的约定：</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（1）增加或减少合同中任何工作，或追加额外的工作；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（2）取消合同中任何工作；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（3）改变合同中任何工作的质量标准或其他特性；</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（4）改变工程的基线、标高、位置和尺寸；</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（5）适用于工程的标准和（或）规范变化导致需要对工程进行改变，且该改变导致工期和（或）费用变化的；</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（6）勘察设计变更；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（7）实施内容变更，包括因设计变更和非设计变更引起的实施地点、投资规模、结构型式、采购数量、服务内容等进行的调整，以及因此导致的合同价格、工期变更；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（8）项目管理人员变更；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（9）因人工、原材料等价格变化导致的合同总价变更；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lastRenderedPageBreak/>
        <w:t>（10）非实施内容变化导致的工期变更；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（11）</w:t>
      </w:r>
      <w:r w:rsidR="00EB63D5"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u w:val="single"/>
        </w:rPr>
        <w:t xml:space="preserve">  /  </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承包人对其提供的材料、工程设备、施工、无负荷试车、热负荷试车及图纸参数存在的缺陷，自费修正、调整和完善，不属于变更。</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5.2</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变更程序</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.2.1发包人和监理人提出变更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若出现重大设计变更，变更后的内容超出承包人资质或能力范围的，发包人将另行依法招标选择承包单位，无需征得承包人同意。</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.2.2 承包人提出变更建议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w:t>
      </w:r>
      <w:r w:rsidRPr="005C5AFE">
        <w:rPr>
          <w:rFonts w:ascii="宋体" w:eastAsia="宋体" w:hAnsi="宋体" w:cs="宋体" w:hint="eastAsia"/>
          <w:color w:val="000000" w:themeColor="text1"/>
          <w:kern w:val="0"/>
          <w:sz w:val="24"/>
          <w:szCs w:val="24"/>
        </w:rPr>
        <w:lastRenderedPageBreak/>
        <w:t>效率或价值，给发包人带来的长远利益和其他利益。发包人接到此类建议后，可以选择：不采纳/采纳/补充进一步资料的书面通知。</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如果发包人对承包人已实施的施工项目在发出重大设计变更之前要求承包人提出一份建议，那么，承包人应尽快提出：</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（1）对所提方案和（或）待做工作及其实施计划的说明；</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（2）承包人按照对工程进度计划进行必要修改的建议；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（3）承包人发生较大返工损失增加费用的建议。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发包人在收到上述建议书后，应尽快给予批准、否决或提出意见。</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5</w:t>
      </w:r>
      <w:r w:rsidRPr="005C5AFE">
        <w:rPr>
          <w:rFonts w:ascii="宋体" w:eastAsia="宋体" w:hAnsi="宋体" w:cs="宋体" w:hint="eastAsia"/>
          <w:b/>
          <w:bCs/>
          <w:color w:val="000000" w:themeColor="text1"/>
          <w:kern w:val="0"/>
          <w:sz w:val="24"/>
          <w:szCs w:val="24"/>
        </w:rPr>
        <w:t>.3变更程序</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.3.3 变更执行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一般设计变更：承包人收到监理人下达的变更指示后，应按照监理人下达的变更指示执行，并书面说明实施该变更指示对合同价格和工期的影响，按照第</w:t>
      </w: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.4.1项〔变更估价原则〕约定执行。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重大设计变更：需经设计人、监理人和发包人三方签名认可并报相关行业部门审查同意后实施。</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.3.3 项增加以下内容：</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项目的勘察设计、实施内容等作较大变更的，应当按照规定的程序报原审批部门审批；变更导致总投资超概的，应当报原投资概算核定部门核定。</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lastRenderedPageBreak/>
        <w:t>项目管理人员变更的，应当经发包人领导班子集体决策同意，并将变更信息推送给行业主管部门。变更后的项目管理人员应当符合招标文件和行业主管部门的相关规定。</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因人工、原材料市场价格发生大幅度变化导致的合同总价变更，由发包人与承包人按照合同进行变更，并将变更信息推送给行业主管部门。</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项目合同变更后，增加的实施内容达到依法必须招标的规模标准的，增加的部分应当依法通过招标选择承包单位。</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5</w:t>
      </w:r>
      <w:r w:rsidRPr="005C5AFE">
        <w:rPr>
          <w:rFonts w:ascii="宋体" w:eastAsia="宋体" w:hAnsi="宋体" w:cs="宋体" w:hint="eastAsia"/>
          <w:b/>
          <w:bCs/>
          <w:color w:val="000000" w:themeColor="text1"/>
          <w:kern w:val="0"/>
          <w:sz w:val="24"/>
          <w:szCs w:val="24"/>
        </w:rPr>
        <w:t>.4 变更的</w:t>
      </w:r>
      <w:r w:rsidRPr="005C5AFE">
        <w:rPr>
          <w:rFonts w:ascii="宋体" w:eastAsia="宋体" w:hAnsi="宋体" w:cs="宋体"/>
          <w:b/>
          <w:bCs/>
          <w:color w:val="000000" w:themeColor="text1"/>
          <w:kern w:val="0"/>
          <w:sz w:val="24"/>
          <w:szCs w:val="24"/>
        </w:rPr>
        <w:t>估价</w:t>
      </w:r>
      <w:r w:rsidRPr="005C5AFE">
        <w:rPr>
          <w:rFonts w:ascii="宋体" w:eastAsia="宋体" w:hAnsi="宋体" w:cs="宋体" w:hint="eastAsia"/>
          <w:b/>
          <w:bCs/>
          <w:color w:val="000000" w:themeColor="text1"/>
          <w:kern w:val="0"/>
          <w:sz w:val="24"/>
          <w:szCs w:val="24"/>
        </w:rPr>
        <w:t>原则</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（1）计价方式采用全费用综合单价，计取原则如下：</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.1工程内容与投标报价的全费用工程量清单中有相同的子项，则按投标时的相同子项的全费用综合单价报价执行；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.2工程内容与投标报价的全费用工程量清单中有类似子项，则按投标时的类似子项的全费用综合单价执行（类似子项由招标人审定）；</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w:t>
      </w:r>
      <w:r w:rsidRPr="005C5AFE">
        <w:rPr>
          <w:rFonts w:ascii="宋体" w:eastAsia="宋体" w:hAnsi="宋体" w:cs="宋体" w:hint="eastAsia"/>
          <w:bCs/>
          <w:color w:val="000000" w:themeColor="text1"/>
          <w:kern w:val="0"/>
          <w:sz w:val="24"/>
          <w:szCs w:val="24"/>
        </w:rPr>
        <w:lastRenderedPageBreak/>
        <w:t>议的，按本条约定执行）。投标下浮率=（1-中标价/招标控制价）*100%</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其中的人工工日单价、材料价格和未计价材料价格按以下选项调整：</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1）人工单价：按开标当期《重庆工程造价信息》发布的项目所在地的人工单价执行。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2）材料单价：</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①按开标当期《重庆工程造价信息》发布的项目所在地的信息价执行；采用信息价计取的材料：1</w:t>
      </w:r>
      <w:r w:rsidRPr="005C5AFE">
        <w:rPr>
          <w:rFonts w:ascii="宋体" w:eastAsia="宋体" w:hAnsi="宋体" w:cs="宋体"/>
          <w:bCs/>
          <w:color w:val="000000" w:themeColor="text1"/>
          <w:kern w:val="0"/>
          <w:sz w:val="24"/>
          <w:szCs w:val="24"/>
        </w:rPr>
        <w:t>.</w:t>
      </w:r>
      <w:r w:rsidRPr="005C5AFE">
        <w:rPr>
          <w:rFonts w:ascii="宋体" w:eastAsia="宋体" w:hAnsi="宋体" w:cs="宋体" w:hint="eastAsia"/>
          <w:bCs/>
          <w:color w:val="000000" w:themeColor="text1"/>
          <w:kern w:val="0"/>
          <w:sz w:val="24"/>
          <w:szCs w:val="24"/>
        </w:rPr>
        <w:t>不计取采保费，二次及多次转运费；2</w:t>
      </w:r>
      <w:r w:rsidRPr="005C5AFE">
        <w:rPr>
          <w:rFonts w:ascii="宋体" w:eastAsia="宋体" w:hAnsi="宋体" w:cs="宋体"/>
          <w:bCs/>
          <w:color w:val="000000" w:themeColor="text1"/>
          <w:kern w:val="0"/>
          <w:sz w:val="24"/>
          <w:szCs w:val="24"/>
        </w:rPr>
        <w:t>.</w:t>
      </w:r>
      <w:r w:rsidRPr="005C5AFE">
        <w:rPr>
          <w:rFonts w:ascii="宋体" w:eastAsia="宋体" w:hAnsi="宋体" w:cs="宋体" w:hint="eastAsia"/>
          <w:bCs/>
          <w:color w:val="000000" w:themeColor="text1"/>
          <w:kern w:val="0"/>
          <w:sz w:val="24"/>
          <w:szCs w:val="24"/>
        </w:rPr>
        <w:t>按信息价中非品牌类价格计取；</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②开标当期《重庆工程造价信息》中没有的，承包人投标报价中有的，按承包人投标报价中相同材料单价的最低值执行；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③开标当期《重庆工程造价信息》和承包人投标报价没有的，由承包人申报、监理人会同跟审单位、发包人根据市场行情认质核价确认。</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）安全文明施工费实施要求及计取标准按《重庆市建设工程安全文明施工费计取及使用管理规定（2024版）》（渝建管〔2024〕38号）等相关规定执行。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5）规费：按《重庆市建设工程费用定额》（CQFYDE-2018）费用标准进行计算。</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6）税金：包含增值税、城市维护建设税、教育费附加、地方教育附加以及环境保护税。其中增值税按《重庆市建设工程费用定额》（CQFYDE-2018）规定及配套文件执行。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lastRenderedPageBreak/>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.4.6</w:t>
      </w:r>
      <w:r w:rsidRPr="005C5AFE">
        <w:rPr>
          <w:rFonts w:ascii="宋体" w:eastAsia="宋体" w:hAnsi="宋体" w:cs="宋体" w:hint="eastAsia"/>
          <w:bCs/>
          <w:color w:val="000000" w:themeColor="text1"/>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第六条 价格调整</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 xml:space="preserve"> 严重不平衡报价引起的调整：</w:t>
      </w:r>
      <w:r w:rsidRPr="005C5AFE">
        <w:rPr>
          <w:rFonts w:ascii="宋体" w:eastAsia="宋体" w:hAnsi="宋体" w:cs="宋体"/>
          <w:color w:val="000000" w:themeColor="text1"/>
          <w:sz w:val="24"/>
        </w:rPr>
        <w:t>无。</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第七条 计量</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7.1</w:t>
      </w:r>
      <w:r w:rsidRPr="005C5AFE">
        <w:rPr>
          <w:rFonts w:ascii="宋体" w:eastAsia="宋体" w:hAnsi="宋体" w:cs="宋体" w:hint="eastAsia"/>
          <w:color w:val="000000" w:themeColor="text1"/>
          <w:sz w:val="24"/>
        </w:rPr>
        <w:t xml:space="preserve"> 计量</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 计量原则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lastRenderedPageBreak/>
        <w:t>第八条 竣工结算</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.1 竣工结算申请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竣工结算申请单包括但不限于以下内容：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（1）竣工结算合同价格；</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（2）变更增减金额；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（3）现场签证增减金额；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（4）索赔增减金额；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（5）奖励、罚金及违约金；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（6）发包人已支付承包人的款项；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（7）应扣留的质量保证金；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（8）发包人应支付承包人的合同价款。</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.2 竣工结算审核</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 竣工结算办理办法</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.2.1.1计量原则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按照第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.2.1.2计价原则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合同竣工结算价=分部分项工程量清单全费用综合单价×实际完成工程量±变更、</w:t>
      </w:r>
      <w:r w:rsidRPr="005C5AFE">
        <w:rPr>
          <w:rFonts w:ascii="宋体" w:eastAsia="宋体" w:hAnsi="宋体" w:cs="宋体" w:hint="eastAsia"/>
          <w:color w:val="000000" w:themeColor="text1"/>
          <w:sz w:val="24"/>
        </w:rPr>
        <w:lastRenderedPageBreak/>
        <w:t>索赔与现场签证结算价±奖励、罚金、违约金及其他费用。</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具体结算办法如下：</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（1）全费用分部分项工程费：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①已标价工程量清单子目全费用综合单价按合同约定无需调整的，以按照竣工图和第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.1项〔计量原则〕约定确定的工程量乘以相应的已标价工程量清单子目全费用综合单价确定该部分全费用分部分项工程结算价；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②已标价工程量清单子目全费用综合单价按第</w:t>
      </w: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款〔严重不平衡报价引起的调整〕约定需要修正全费用综合单价的，结算工程量超过已标价工程量15%的，超出部分工程量乘以按第</w:t>
      </w: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款〔严重不平衡报价引起的调整〕约定修正全费用综合单价确定该部分全费用分部分项工程结算价；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③投标时没有填入全费用综合单价或全费用总额价的子目，实际完成工程量少于招标清单工程量，结算时对未实施部分的费用进行扣减，按第 </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 xml:space="preserve">.1 项〔计量原则〕约定确定的工程量乘以按照 </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.4.1〔变更估价原则〕约定的综合单价进行扣减，实际完成工程量多于或等于招标清单工程量时，视同该项清单费用已包括在其他项目清单中，不另行计取费用；</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④合同、已标价全费用工程量清单和招标文件另有约定的，按照其约定执行。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（2）其他项目：</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①材料（工程设备）暂估价：按照第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.1项〔计量原则〕约定及对应定额消耗</w:t>
      </w:r>
      <w:r w:rsidRPr="005C5AFE">
        <w:rPr>
          <w:rFonts w:ascii="宋体" w:eastAsia="宋体" w:hAnsi="宋体" w:cs="宋体" w:hint="eastAsia"/>
          <w:color w:val="000000" w:themeColor="text1"/>
          <w:sz w:val="24"/>
        </w:rPr>
        <w:lastRenderedPageBreak/>
        <w:t>量确定的数量乘以监理人、跟审单位、发包人根据市场行情认质核价确定的价格进行结算。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②专业工程暂估价：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1）对于不属于依法必须招标的暂估价项目：按发包人审定的价格进行结算。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2）对于依法必须招标的暂估价项目：达到招标规模标准的暂估价内容，包括专业工程暂估价和材料设备暂估价均应招标确定，并按暂估价招标文件约定结算。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3）总承包服务费：不计取，其总承包产生的费用由承包人在投标报价时考虑。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（3）工程变更、索赔与现场签证：</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1）工程变更：按照有效的竣工结算资料和第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.1项〔计量原则〕约定确定的工程量乘以相应的按照第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.4项〔变更估价原则〕约定确定的全费用综合单价办理结算。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2）索赔：按照第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.4项〔变更估价原则〕和第7.1.1项〔计量原则〕约定执行。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3）现场签证：按照第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.4项〔变更估价原则〕和第7.1.1项〔计量原则〕约定执行。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（4）奖励、罚金、违约金及其他费用：按实进行结算。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（5）其他说明：</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w:t>
      </w:r>
      <w:r w:rsidRPr="005C5AFE">
        <w:rPr>
          <w:rFonts w:ascii="宋体" w:eastAsia="宋体" w:hAnsi="宋体" w:cs="宋体" w:hint="eastAsia"/>
          <w:color w:val="000000" w:themeColor="text1"/>
          <w:sz w:val="24"/>
        </w:rPr>
        <w:lastRenderedPageBreak/>
        <w:t>均按挖方天然密实体积（地表植物不另行计量），不计松散系数，相关费用承包人在土石方开挖、余方弃置、渣场费报价中综合考虑。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5C5AFE" w:rsidRDefault="00C763C7">
      <w:pPr>
        <w:pStyle w:val="a4"/>
        <w:spacing w:line="360" w:lineRule="auto"/>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8）与周边其他施工单位相互协调的费用由承包人承担，不另行计取；承包人应积极配合发包人的管线迁改工作，并为其迁改工作提供便利，相关费用不另行计取。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9）由于进度款支付比例、审计时间较长等因素产生的资金占用、融资、垫资等风险由承包人承担，不另行计取。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10）高温补贴和迎接各类检查及疫情防控发生的费用由承包人在投标综合单价中考虑，不另行计取。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11）因建设需求，建设单位调整建设范围或内容的，引起的施工范围调整，不作为承包人索赔的依据。</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w:t>
      </w:r>
      <w:r w:rsidRPr="005C5AFE">
        <w:rPr>
          <w:rFonts w:ascii="宋体" w:eastAsia="宋体" w:hAnsi="宋体" w:cs="宋体" w:hint="eastAsia"/>
          <w:color w:val="000000" w:themeColor="text1"/>
          <w:sz w:val="24"/>
        </w:rPr>
        <w:lastRenderedPageBreak/>
        <w:t>程量乘以中标清单全费用综合单价办理结算（设计变更同样适用此条款）（按废标处理的除外）。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15）本项目采用全费用固定单价合同，除以上有特殊约定外，结算时不因工程量的增减调整中标全费用综合单价。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16）因承包人原因造成临时设施及围墙、施工道路等二次及多次安拆、搬运、搭设等内容的费用在投标报价中综合考虑， 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17）承包人施工场地以及相邻出入口的施工道路的维修、场地和道路的排水、维修在投标报价中综合考虑，不另行计取。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19）承包人应遵守政府有关主管部门对施工噪音以及环境保护和安全生产等的管理规定，并按规定 办理有关手续所发生的费用在投标报价中综合考虑，不另行计取。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20）工程材料、成品、半成品的场内二次或多次搬运费、采保费在投标报价中综合考虑，不另行计取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21)承包人需为发包人另行分包的其他施工单位提供施工用场地、共用设施、工作面及相关服务等在投标报价中综合考虑， 不另行计取总承包服务费。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22）现场生活垃圾清运（含弃渣费）用均由承包人自行承担。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23）配合工程质量检测取样送检及为送检单位在施工现场开展有关工作所发生的费用由承包人自行承担。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25）在本工程施工期限内发生的工程机械、人员伤亡等事故等承包人承担责任，发包人不承担任何责任。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.2.1.3竣工结算价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Pr="005C5AFE">
        <w:rPr>
          <w:rFonts w:ascii="宋体" w:eastAsia="宋体" w:hAnsi="宋体" w:cs="宋体" w:hint="eastAsia"/>
          <w:b/>
          <w:bCs/>
          <w:color w:val="000000" w:themeColor="text1"/>
          <w:sz w:val="24"/>
        </w:rPr>
        <w:t>。</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.3最终结清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.3.1 最终结清申请单</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承包人提交最终结清申请单的份数：4份。</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承包人提交最终结算申请单的期限：缺陷责任期终止证书颁发后14天内。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.3.2 最终结清证书和支付</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（1）发包人完成最终结清申请单的审批并颁发最终结清证书的期限：发包人收到完整资料后14天内完成审批并颁发最终结清证书。</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（2）发包人完成支付的期限：颁发最终结清证书的14天内。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本条补充</w:t>
      </w: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5款：</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.5 逾期办理或不配合办理竣工结算的处理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有下列情形之一的，视为承包人放弃与发包人共同办理竣工结算的权利，发包人有权会同跟审单位、监理人根据有效资料共同确定竣工结算金额。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（1）承包人应在项目竣工验收合格后2</w:t>
      </w:r>
      <w:r w:rsidRPr="005C5AFE">
        <w:rPr>
          <w:rFonts w:ascii="宋体" w:eastAsia="宋体" w:hAnsi="宋体" w:cs="宋体"/>
          <w:color w:val="000000" w:themeColor="text1"/>
          <w:sz w:val="24"/>
        </w:rPr>
        <w:t>8日历天报送完整的竣工结算资料</w:t>
      </w:r>
      <w:r w:rsidRPr="005C5AFE">
        <w:rPr>
          <w:rFonts w:ascii="宋体" w:eastAsia="宋体" w:hAnsi="宋体" w:cs="宋体" w:hint="eastAsia"/>
          <w:color w:val="000000" w:themeColor="text1"/>
          <w:sz w:val="24"/>
        </w:rPr>
        <w:t>给</w:t>
      </w:r>
      <w:r w:rsidRPr="005C5AFE">
        <w:rPr>
          <w:rFonts w:ascii="宋体" w:eastAsia="宋体" w:hAnsi="宋体" w:cs="宋体"/>
          <w:color w:val="000000" w:themeColor="text1"/>
          <w:sz w:val="24"/>
        </w:rPr>
        <w:t>甲方，</w:t>
      </w:r>
      <w:r w:rsidRPr="005C5AFE">
        <w:rPr>
          <w:rFonts w:ascii="宋体" w:eastAsia="宋体" w:hAnsi="宋体" w:cs="宋体" w:hint="eastAsia"/>
          <w:color w:val="000000" w:themeColor="text1"/>
          <w:sz w:val="24"/>
        </w:rPr>
        <w:t>承包人逾期未报送竣工结算资料，亦未获得发包人批准延期报送的，经发包人两次书面催告仍未在限期内报送的；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（2）承包人在接到监理人或发包人对竣工结算申请单提出的审核意见后，未在</w:t>
      </w:r>
      <w:r w:rsidRPr="005C5AFE">
        <w:rPr>
          <w:rFonts w:ascii="宋体" w:eastAsia="宋体" w:hAnsi="宋体" w:cs="宋体"/>
          <w:color w:val="000000" w:themeColor="text1"/>
          <w:sz w:val="24"/>
        </w:rPr>
        <w:t>14日历</w:t>
      </w:r>
      <w:r w:rsidRPr="005C5AFE">
        <w:rPr>
          <w:rFonts w:ascii="宋体" w:eastAsia="宋体" w:hAnsi="宋体" w:cs="宋体" w:hint="eastAsia"/>
          <w:color w:val="000000" w:themeColor="text1"/>
          <w:sz w:val="24"/>
        </w:rPr>
        <w:t>天</w:t>
      </w:r>
      <w:r w:rsidRPr="005C5AFE">
        <w:rPr>
          <w:rFonts w:ascii="宋体" w:eastAsia="宋体" w:hAnsi="宋体" w:cs="宋体"/>
          <w:color w:val="000000" w:themeColor="text1"/>
          <w:sz w:val="24"/>
        </w:rPr>
        <w:t>内</w:t>
      </w:r>
      <w:r w:rsidRPr="005C5AFE">
        <w:rPr>
          <w:rFonts w:ascii="宋体" w:eastAsia="宋体" w:hAnsi="宋体" w:cs="宋体" w:hint="eastAsia"/>
          <w:color w:val="000000" w:themeColor="text1"/>
          <w:sz w:val="24"/>
        </w:rPr>
        <w:t>按监理人或发包人提出的合理要求补充资料和（或）修改竣工结算资料，亦未获得发包人批准延期报送，经发包人两次书面催告仍未在限期内报送的；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（3）承包人不配合发包人、跟审单位、监理人、发包人委托的工程造价咨询服务单位办理竣工结算的，经发包人两次书面函告仍未改正的。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rsidR="00842958" w:rsidRPr="005C5AFE" w:rsidRDefault="00C763C7">
      <w:pPr>
        <w:spacing w:line="360" w:lineRule="auto"/>
        <w:rPr>
          <w:rFonts w:ascii="Calibri" w:eastAsia="宋体" w:hAnsi="Calibri" w:cs="宋体"/>
          <w:b/>
          <w:color w:val="000000" w:themeColor="text1"/>
          <w:szCs w:val="24"/>
        </w:rPr>
      </w:pPr>
      <w:r w:rsidRPr="005C5AFE">
        <w:rPr>
          <w:rFonts w:ascii="宋体" w:eastAsia="宋体" w:hAnsi="宋体" w:cs="宋体" w:hint="eastAsia"/>
          <w:b/>
          <w:bCs/>
          <w:color w:val="000000" w:themeColor="text1"/>
          <w:kern w:val="0"/>
          <w:sz w:val="24"/>
        </w:rPr>
        <w:t xml:space="preserve">第九条 </w:t>
      </w:r>
      <w:r w:rsidRPr="005C5AFE">
        <w:rPr>
          <w:rFonts w:ascii="Calibri" w:eastAsia="宋体" w:hAnsi="Calibri" w:cs="宋体"/>
          <w:b/>
          <w:bCs/>
          <w:color w:val="000000" w:themeColor="text1"/>
          <w:szCs w:val="24"/>
        </w:rPr>
        <w:t>付款方式</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（一）预付款：合同签订后，支付至签约合同价的30%；</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lastRenderedPageBreak/>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spacing w:line="60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rsidR="00842958" w:rsidRPr="005C5AFE" w:rsidRDefault="00C763C7">
      <w:pPr>
        <w:pStyle w:val="Blockquote"/>
        <w:spacing w:line="500" w:lineRule="exact"/>
        <w:ind w:left="0" w:right="0" w:firstLineChars="250" w:firstLine="600"/>
        <w:rPr>
          <w:color w:val="000000" w:themeColor="text1"/>
          <w:lang w:val="zh-CN"/>
        </w:rPr>
      </w:pPr>
      <w:r w:rsidRPr="005C5AFE">
        <w:rPr>
          <w:rFonts w:cs="宋体" w:hint="eastAsia"/>
          <w:color w:val="000000" w:themeColor="text1"/>
          <w:szCs w:val="24"/>
        </w:rPr>
        <w:t>（六）</w:t>
      </w:r>
      <w:r w:rsidRPr="005C5AFE">
        <w:rPr>
          <w:rFonts w:cs="宋体" w:hint="eastAsia"/>
          <w:color w:val="000000" w:themeColor="text1"/>
          <w:szCs w:val="24"/>
          <w:lang w:val="zh-CN"/>
        </w:rPr>
        <w:t>本项目履约保证金：</w:t>
      </w:r>
      <w:r w:rsidRPr="005C5AFE">
        <w:rPr>
          <w:rStyle w:val="a9"/>
          <w:rFonts w:hint="eastAsia"/>
          <w:b w:val="0"/>
          <w:color w:val="000000" w:themeColor="text1"/>
          <w:kern w:val="2"/>
          <w:szCs w:val="24"/>
        </w:rPr>
        <w:t xml:space="preserve">发包人发出中标通知书后5日内，承包人应按中标总金额的10%向发包人缴纳履约保证金 </w:t>
      </w:r>
      <w:r w:rsidRPr="005C5AFE">
        <w:rPr>
          <w:rStyle w:val="a9"/>
          <w:b w:val="0"/>
          <w:color w:val="000000" w:themeColor="text1"/>
          <w:kern w:val="2"/>
          <w:szCs w:val="24"/>
        </w:rPr>
        <w:t xml:space="preserve">     </w:t>
      </w:r>
      <w:r w:rsidRPr="005C5AFE">
        <w:rPr>
          <w:rStyle w:val="a9"/>
          <w:rFonts w:hint="eastAsia"/>
          <w:b w:val="0"/>
          <w:color w:val="000000" w:themeColor="text1"/>
          <w:kern w:val="2"/>
          <w:szCs w:val="24"/>
        </w:rPr>
        <w:t xml:space="preserve"> 元，工程竣工验收合格后5个工作日内退还，均不计息。</w:t>
      </w:r>
    </w:p>
    <w:p w:rsidR="00842958" w:rsidRPr="005C5AFE" w:rsidRDefault="00C763C7">
      <w:pPr>
        <w:spacing w:line="60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hint="eastAsia"/>
          <w:color w:val="000000" w:themeColor="text1"/>
          <w:kern w:val="0"/>
          <w:sz w:val="24"/>
          <w:szCs w:val="24"/>
        </w:rPr>
        <w:t>七</w:t>
      </w:r>
      <w:r w:rsidRPr="005C5AFE">
        <w:rPr>
          <w:rFonts w:ascii="宋体" w:eastAsia="宋体" w:hAnsi="宋体" w:cs="宋体"/>
          <w:color w:val="000000" w:themeColor="text1"/>
          <w:kern w:val="0"/>
          <w:sz w:val="24"/>
          <w:szCs w:val="24"/>
          <w:lang w:val="zh-CN"/>
        </w:rPr>
        <w:t>）承</w:t>
      </w:r>
      <w:r w:rsidRPr="005C5AFE">
        <w:rPr>
          <w:rFonts w:ascii="宋体" w:eastAsia="宋体" w:hAnsi="宋体" w:cs="宋体" w:hint="eastAsia"/>
          <w:color w:val="000000" w:themeColor="text1"/>
          <w:kern w:val="0"/>
          <w:sz w:val="24"/>
          <w:szCs w:val="24"/>
          <w:lang w:val="zh-CN"/>
        </w:rPr>
        <w:t>包</w:t>
      </w:r>
      <w:r w:rsidRPr="005C5AFE">
        <w:rPr>
          <w:rFonts w:ascii="宋体" w:eastAsia="宋体" w:hAnsi="宋体" w:cs="宋体"/>
          <w:color w:val="000000" w:themeColor="text1"/>
          <w:kern w:val="0"/>
          <w:sz w:val="24"/>
          <w:szCs w:val="24"/>
          <w:lang w:val="zh-CN"/>
        </w:rPr>
        <w:t>人</w:t>
      </w:r>
      <w:r w:rsidRPr="005C5AFE">
        <w:rPr>
          <w:rFonts w:ascii="宋体" w:eastAsia="宋体" w:hAnsi="宋体" w:cs="宋体" w:hint="eastAsia"/>
          <w:color w:val="000000" w:themeColor="text1"/>
          <w:kern w:val="0"/>
          <w:sz w:val="24"/>
          <w:szCs w:val="24"/>
          <w:lang w:val="zh-CN"/>
        </w:rPr>
        <w:t>必</w:t>
      </w:r>
      <w:r w:rsidRPr="005C5AFE">
        <w:rPr>
          <w:rFonts w:ascii="宋体" w:eastAsia="宋体" w:hAnsi="宋体" w:cs="宋体"/>
          <w:color w:val="000000" w:themeColor="text1"/>
          <w:kern w:val="0"/>
          <w:sz w:val="24"/>
          <w:szCs w:val="24"/>
          <w:lang w:val="zh-CN"/>
        </w:rPr>
        <w:t>须按</w:t>
      </w:r>
      <w:r w:rsidRPr="005C5AFE">
        <w:rPr>
          <w:rFonts w:ascii="宋体" w:eastAsia="宋体" w:hAnsi="宋体" w:cs="宋体" w:hint="eastAsia"/>
          <w:color w:val="000000" w:themeColor="text1"/>
          <w:kern w:val="0"/>
          <w:sz w:val="24"/>
          <w:szCs w:val="24"/>
          <w:lang w:val="zh-CN"/>
        </w:rPr>
        <w:t>相关</w:t>
      </w:r>
      <w:r w:rsidRPr="005C5AFE">
        <w:rPr>
          <w:rFonts w:ascii="宋体" w:eastAsia="宋体" w:hAnsi="宋体" w:cs="宋体"/>
          <w:color w:val="000000" w:themeColor="text1"/>
          <w:kern w:val="0"/>
          <w:sz w:val="24"/>
          <w:szCs w:val="24"/>
          <w:lang w:val="zh-CN"/>
        </w:rPr>
        <w:t>文件</w:t>
      </w:r>
      <w:r w:rsidRPr="005C5AFE">
        <w:rPr>
          <w:rFonts w:ascii="宋体" w:eastAsia="宋体" w:hAnsi="宋体" w:cs="宋体" w:hint="eastAsia"/>
          <w:color w:val="000000" w:themeColor="text1"/>
          <w:kern w:val="0"/>
          <w:sz w:val="24"/>
          <w:szCs w:val="24"/>
          <w:lang w:val="zh-CN"/>
        </w:rPr>
        <w:t>规定</w:t>
      </w:r>
      <w:r w:rsidRPr="005C5AFE">
        <w:rPr>
          <w:rFonts w:ascii="宋体" w:eastAsia="宋体" w:hAnsi="宋体" w:cs="宋体"/>
          <w:color w:val="000000" w:themeColor="text1"/>
          <w:kern w:val="0"/>
          <w:sz w:val="24"/>
          <w:szCs w:val="24"/>
          <w:lang w:val="zh-CN"/>
        </w:rPr>
        <w:t>支付</w:t>
      </w:r>
      <w:r w:rsidRPr="005C5AFE">
        <w:rPr>
          <w:rFonts w:ascii="宋体" w:eastAsia="宋体" w:hAnsi="宋体" w:cs="宋体" w:hint="eastAsia"/>
          <w:color w:val="000000" w:themeColor="text1"/>
          <w:kern w:val="0"/>
          <w:sz w:val="24"/>
          <w:szCs w:val="24"/>
          <w:lang w:val="zh-CN"/>
        </w:rPr>
        <w:t>农</w:t>
      </w:r>
      <w:r w:rsidRPr="005C5AFE">
        <w:rPr>
          <w:rFonts w:ascii="宋体" w:eastAsia="宋体" w:hAnsi="宋体" w:cs="宋体"/>
          <w:color w:val="000000" w:themeColor="text1"/>
          <w:kern w:val="0"/>
          <w:sz w:val="24"/>
          <w:szCs w:val="24"/>
          <w:lang w:val="zh-CN"/>
        </w:rPr>
        <w:t>民工工资，否则引起的法律责任由承包人承担</w:t>
      </w:r>
      <w:r w:rsidRPr="005C5AFE">
        <w:rPr>
          <w:rFonts w:ascii="宋体" w:eastAsia="宋体" w:hAnsi="宋体" w:cs="宋体" w:hint="eastAsia"/>
          <w:color w:val="000000" w:themeColor="text1"/>
          <w:kern w:val="0"/>
          <w:sz w:val="24"/>
          <w:szCs w:val="24"/>
          <w:lang w:val="zh-CN"/>
        </w:rPr>
        <w:t>。同时</w:t>
      </w:r>
      <w:r w:rsidRPr="005C5AFE">
        <w:rPr>
          <w:rFonts w:ascii="宋体" w:eastAsia="宋体" w:hAnsi="宋体" w:cs="宋体"/>
          <w:color w:val="000000" w:themeColor="text1"/>
          <w:kern w:val="0"/>
          <w:sz w:val="24"/>
          <w:szCs w:val="24"/>
          <w:lang w:val="zh-CN"/>
        </w:rPr>
        <w:t>承包人必须按渝人社发</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2022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5</w:t>
      </w:r>
      <w:r w:rsidRPr="005C5AFE">
        <w:rPr>
          <w:rFonts w:ascii="宋体" w:eastAsia="宋体" w:hAnsi="宋体" w:cs="宋体" w:hint="eastAsia"/>
          <w:color w:val="000000" w:themeColor="text1"/>
          <w:kern w:val="0"/>
          <w:sz w:val="24"/>
          <w:szCs w:val="24"/>
          <w:lang w:val="zh-CN"/>
        </w:rPr>
        <w:t>号</w:t>
      </w:r>
      <w:r w:rsidRPr="005C5AFE">
        <w:rPr>
          <w:rFonts w:ascii="宋体" w:eastAsia="宋体" w:hAnsi="宋体" w:cs="宋体"/>
          <w:color w:val="000000" w:themeColor="text1"/>
          <w:kern w:val="0"/>
          <w:sz w:val="24"/>
          <w:szCs w:val="24"/>
          <w:lang w:val="zh-CN"/>
        </w:rPr>
        <w:t>文及相关规定执行。</w:t>
      </w:r>
    </w:p>
    <w:p w:rsidR="00842958" w:rsidRPr="005C5AFE" w:rsidRDefault="00C763C7">
      <w:pPr>
        <w:keepNext/>
        <w:keepLines/>
        <w:spacing w:line="500" w:lineRule="exact"/>
        <w:outlineLvl w:val="2"/>
        <w:rPr>
          <w:rFonts w:ascii="宋体" w:eastAsia="宋体" w:hAnsi="宋体" w:cs="宋体"/>
          <w:b/>
          <w:color w:val="000000" w:themeColor="text1"/>
          <w:kern w:val="0"/>
          <w:sz w:val="24"/>
          <w:szCs w:val="24"/>
        </w:rPr>
      </w:pPr>
      <w:bookmarkStart w:id="35" w:name="_Toc398019760"/>
      <w:bookmarkStart w:id="36" w:name="_Toc409117919"/>
      <w:bookmarkStart w:id="37" w:name="_Toc398821412"/>
      <w:bookmarkStart w:id="38" w:name="_Toc1021"/>
      <w:bookmarkStart w:id="39" w:name="_Toc395710650"/>
      <w:bookmarkStart w:id="40" w:name="_Toc431395336"/>
      <w:r w:rsidRPr="005C5AFE">
        <w:rPr>
          <w:rFonts w:ascii="宋体" w:eastAsia="宋体" w:hAnsi="宋体" w:cs="宋体" w:hint="eastAsia"/>
          <w:b/>
          <w:color w:val="000000" w:themeColor="text1"/>
          <w:kern w:val="0"/>
          <w:sz w:val="24"/>
          <w:szCs w:val="24"/>
        </w:rPr>
        <w:t>第十条</w:t>
      </w:r>
      <w:r w:rsidRPr="005C5AFE">
        <w:rPr>
          <w:rFonts w:ascii="宋体" w:eastAsia="宋体" w:hAnsi="宋体" w:cs="宋体"/>
          <w:b/>
          <w:color w:val="000000" w:themeColor="text1"/>
          <w:kern w:val="0"/>
          <w:sz w:val="24"/>
          <w:szCs w:val="24"/>
        </w:rPr>
        <w:t xml:space="preserve"> </w:t>
      </w:r>
      <w:r w:rsidRPr="005C5AFE">
        <w:rPr>
          <w:rFonts w:ascii="宋体" w:eastAsia="宋体" w:hAnsi="宋体" w:cs="宋体" w:hint="eastAsia"/>
          <w:b/>
          <w:color w:val="000000" w:themeColor="text1"/>
          <w:kern w:val="0"/>
          <w:sz w:val="24"/>
          <w:szCs w:val="24"/>
        </w:rPr>
        <w:t>竣工验收</w:t>
      </w:r>
      <w:bookmarkEnd w:id="35"/>
      <w:bookmarkEnd w:id="36"/>
      <w:bookmarkEnd w:id="37"/>
      <w:bookmarkEnd w:id="38"/>
      <w:bookmarkEnd w:id="39"/>
      <w:bookmarkEnd w:id="40"/>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竣工验收申请报告</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u w:val="single"/>
        </w:rPr>
      </w:pPr>
      <w:r w:rsidRPr="005C5AFE">
        <w:rPr>
          <w:rFonts w:ascii="宋体" w:eastAsia="宋体" w:hAnsi="宋体" w:cs="宋体" w:hint="eastAsia"/>
          <w:color w:val="000000" w:themeColor="text1"/>
          <w:kern w:val="0"/>
          <w:sz w:val="24"/>
          <w:szCs w:val="24"/>
        </w:rPr>
        <w:t>工程按合同约定工期完工，在承包人提供完整并合格的竣工技术资料及竣工验收报告后，发包人组织相关单位及人员进行竣工验收。</w:t>
      </w:r>
    </w:p>
    <w:p w:rsidR="00842958" w:rsidRPr="005C5AFE" w:rsidRDefault="00C763C7">
      <w:pPr>
        <w:widowControl/>
        <w:snapToGrid w:val="0"/>
        <w:spacing w:line="500" w:lineRule="exact"/>
        <w:ind w:firstLineChars="200" w:firstLine="480"/>
        <w:jc w:val="left"/>
        <w:rPr>
          <w:rFonts w:ascii="宋体" w:eastAsia="宋体" w:hAnsi="宋体" w:cs="宋体"/>
          <w:b/>
          <w:bCs/>
          <w:color w:val="000000" w:themeColor="text1"/>
          <w:kern w:val="0"/>
          <w:sz w:val="24"/>
          <w:szCs w:val="24"/>
          <w:u w:val="single"/>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.2</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竣工资料内容：</w:t>
      </w:r>
      <w:r w:rsidRPr="005C5AFE">
        <w:rPr>
          <w:rFonts w:ascii="宋体" w:eastAsia="宋体" w:hAnsi="宋体" w:cs="宋体" w:hint="eastAsia"/>
          <w:color w:val="000000" w:themeColor="text1"/>
          <w:kern w:val="0"/>
          <w:sz w:val="24"/>
          <w:szCs w:val="24"/>
          <w:u w:val="single"/>
        </w:rPr>
        <w:t>技术及经济资料</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.3竣工资料份数：</w:t>
      </w:r>
      <w:r w:rsidRPr="005C5AFE">
        <w:rPr>
          <w:rFonts w:ascii="宋体" w:eastAsia="宋体" w:hAnsi="宋体" w:cs="宋体"/>
          <w:b/>
          <w:color w:val="000000" w:themeColor="text1"/>
          <w:kern w:val="0"/>
          <w:sz w:val="24"/>
          <w:szCs w:val="24"/>
          <w:u w:val="single"/>
        </w:rPr>
        <w:t>4</w:t>
      </w:r>
      <w:r w:rsidRPr="005C5AFE">
        <w:rPr>
          <w:rFonts w:ascii="宋体" w:eastAsia="宋体" w:hAnsi="宋体" w:cs="宋体" w:hint="eastAsia"/>
          <w:b/>
          <w:color w:val="000000" w:themeColor="text1"/>
          <w:kern w:val="0"/>
          <w:sz w:val="24"/>
          <w:szCs w:val="24"/>
          <w:u w:val="single"/>
        </w:rPr>
        <w:t>份</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firstLineChars="100" w:firstLine="241"/>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lang w:val="zh-CN"/>
        </w:rPr>
        <w:t>第</w:t>
      </w:r>
      <w:r w:rsidRPr="005C5AFE">
        <w:rPr>
          <w:rFonts w:ascii="宋体" w:eastAsia="宋体" w:hAnsi="宋体" w:cs="宋体" w:hint="eastAsia"/>
          <w:b/>
          <w:bCs/>
          <w:color w:val="000000" w:themeColor="text1"/>
          <w:kern w:val="0"/>
          <w:sz w:val="24"/>
          <w:szCs w:val="24"/>
        </w:rPr>
        <w:t>十一</w:t>
      </w:r>
      <w:r w:rsidRPr="005C5AFE">
        <w:rPr>
          <w:rFonts w:ascii="宋体" w:eastAsia="宋体" w:hAnsi="宋体" w:cs="宋体" w:hint="eastAsia"/>
          <w:b/>
          <w:bCs/>
          <w:color w:val="000000" w:themeColor="text1"/>
          <w:kern w:val="0"/>
          <w:sz w:val="24"/>
          <w:szCs w:val="24"/>
          <w:lang w:val="zh-CN"/>
        </w:rPr>
        <w:t>条</w:t>
      </w:r>
      <w:r w:rsidRPr="005C5AFE">
        <w:rPr>
          <w:rFonts w:ascii="宋体" w:eastAsia="宋体" w:hAnsi="宋体" w:cs="宋体" w:hint="eastAsia"/>
          <w:b/>
          <w:bCs/>
          <w:color w:val="000000" w:themeColor="text1"/>
          <w:kern w:val="0"/>
          <w:sz w:val="24"/>
          <w:szCs w:val="24"/>
        </w:rPr>
        <w:t xml:space="preserve"> 工程移交</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.1 移交、接收全部与部分工程：</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.2 承包人向发包人移交工程的期限：颁发工程接收证书后7天内 。</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.3 发包人未按本合同约定接收全部或部分工程的，违约金的计算方法为：不采</w:t>
      </w:r>
      <w:r w:rsidRPr="005C5AFE">
        <w:rPr>
          <w:rFonts w:ascii="宋体" w:eastAsia="宋体" w:hAnsi="宋体" w:cs="宋体" w:hint="eastAsia"/>
          <w:color w:val="000000" w:themeColor="text1"/>
          <w:kern w:val="0"/>
          <w:sz w:val="24"/>
          <w:szCs w:val="24"/>
        </w:rPr>
        <w:lastRenderedPageBreak/>
        <w:t>用。</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.4 承包人未按时移交工程的，违约金的计算方法为：每延误一天按5000元/天向发包人缴纳违约金。</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lang w:val="zh-CN"/>
        </w:rPr>
        <w:t>第</w:t>
      </w:r>
      <w:r w:rsidRPr="005C5AFE">
        <w:rPr>
          <w:rFonts w:ascii="宋体" w:eastAsia="宋体" w:hAnsi="宋体" w:cs="宋体" w:hint="eastAsia"/>
          <w:b/>
          <w:bCs/>
          <w:color w:val="000000" w:themeColor="text1"/>
          <w:kern w:val="0"/>
          <w:sz w:val="24"/>
          <w:szCs w:val="24"/>
        </w:rPr>
        <w:t>十二</w:t>
      </w:r>
      <w:r w:rsidRPr="005C5AFE">
        <w:rPr>
          <w:rFonts w:ascii="宋体" w:eastAsia="宋体" w:hAnsi="宋体" w:cs="宋体" w:hint="eastAsia"/>
          <w:b/>
          <w:bCs/>
          <w:color w:val="000000" w:themeColor="text1"/>
          <w:kern w:val="0"/>
          <w:sz w:val="24"/>
          <w:szCs w:val="24"/>
          <w:lang w:val="zh-CN"/>
        </w:rPr>
        <w:t>条</w:t>
      </w:r>
      <w:r w:rsidRPr="005C5AFE">
        <w:rPr>
          <w:rFonts w:ascii="宋体" w:eastAsia="宋体" w:hAnsi="宋体" w:cs="宋体" w:hint="eastAsia"/>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lang w:val="zh-CN"/>
        </w:rPr>
        <w:t>违约责任</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color w:val="000000" w:themeColor="text1"/>
          <w:kern w:val="0"/>
          <w:sz w:val="24"/>
          <w:szCs w:val="24"/>
        </w:rPr>
        <w:t>12</w:t>
      </w:r>
      <w:r w:rsidRPr="005C5AFE">
        <w:rPr>
          <w:rFonts w:ascii="宋体" w:eastAsia="宋体" w:hAnsi="宋体" w:cs="宋体" w:hint="eastAsia"/>
          <w:color w:val="000000" w:themeColor="text1"/>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.2 由于发包人的原因导致工期延误的，承包人不承担逾期未完工的责任，并有权及时与发包人沟通，要求工期相应顺延。</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.3</w:t>
      </w: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hint="eastAsia"/>
          <w:color w:val="000000" w:themeColor="text1"/>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lastRenderedPageBreak/>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1</w:t>
      </w:r>
      <w:r w:rsidRPr="005C5AFE">
        <w:rPr>
          <w:rFonts w:ascii="宋体" w:eastAsia="宋体" w:hAnsi="宋体" w:cs="宋体"/>
          <w:color w:val="000000" w:themeColor="text1"/>
          <w:kern w:val="0"/>
          <w:sz w:val="24"/>
          <w:szCs w:val="24"/>
          <w:lang w:val="zh-CN"/>
        </w:rPr>
        <w:t>2.8</w:t>
      </w:r>
      <w:r w:rsidRPr="005C5AFE">
        <w:rPr>
          <w:rFonts w:ascii="宋体" w:eastAsia="宋体" w:hAnsi="宋体" w:cs="宋体" w:hint="eastAsia"/>
          <w:color w:val="000000" w:themeColor="text1"/>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质保期内已发生的质量缺陷或承包人在缺陷维修期间造成发包人或第三方损坏的，费用由承包人承担，发包人有权在工程质量保修金中予以扣除。</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9</w:t>
      </w:r>
      <w:r w:rsidRPr="005C5AFE">
        <w:rPr>
          <w:rFonts w:ascii="宋体" w:eastAsia="宋体" w:hAnsi="宋体" w:cs="宋体" w:hint="eastAsia"/>
          <w:color w:val="000000" w:themeColor="text1"/>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10</w:t>
      </w:r>
      <w:r w:rsidRPr="005C5AFE">
        <w:rPr>
          <w:rFonts w:ascii="宋体" w:eastAsia="宋体" w:hAnsi="宋体" w:cs="宋体" w:hint="eastAsia"/>
          <w:color w:val="000000" w:themeColor="text1"/>
          <w:kern w:val="0"/>
          <w:sz w:val="24"/>
          <w:szCs w:val="24"/>
          <w:lang w:val="zh-CN"/>
        </w:rPr>
        <w:t xml:space="preserve"> 如因承包人原因导致发包人与承包人或第三方发生纠纷，承包人应承担发包人的全部维权费用，包括但不限于律师费、诉讼费、保全担保函费等。</w:t>
      </w:r>
    </w:p>
    <w:p w:rsidR="00842958" w:rsidRPr="005C5AFE" w:rsidRDefault="00C763C7">
      <w:pPr>
        <w:pStyle w:val="a4"/>
        <w:rPr>
          <w:color w:val="000000" w:themeColor="text1"/>
          <w:lang w:val="zh-CN"/>
        </w:rPr>
      </w:pPr>
      <w:r w:rsidRPr="005C5AFE">
        <w:rPr>
          <w:rFonts w:hint="eastAsia"/>
          <w:color w:val="000000" w:themeColor="text1"/>
          <w:lang w:val="zh-CN"/>
        </w:rPr>
        <w:t xml:space="preserve"> </w:t>
      </w:r>
      <w:r w:rsidRPr="005C5AFE">
        <w:rPr>
          <w:color w:val="000000" w:themeColor="text1"/>
          <w:lang w:val="zh-CN"/>
        </w:rPr>
        <w:t xml:space="preserve">   12.11</w:t>
      </w:r>
      <w:r w:rsidRPr="005C5AFE">
        <w:rPr>
          <w:rFonts w:ascii="宋体" w:eastAsia="宋体" w:hAnsi="宋体" w:cs="宋体" w:hint="eastAsia"/>
          <w:color w:val="000000" w:themeColor="text1"/>
          <w:kern w:val="0"/>
          <w:sz w:val="24"/>
          <w:szCs w:val="24"/>
          <w:lang w:val="zh-CN"/>
        </w:rPr>
        <w:t>承</w:t>
      </w:r>
      <w:r w:rsidRPr="005C5AFE">
        <w:rPr>
          <w:rFonts w:ascii="宋体" w:eastAsia="宋体" w:hAnsi="宋体" w:cs="宋体"/>
          <w:color w:val="000000" w:themeColor="text1"/>
          <w:kern w:val="0"/>
          <w:sz w:val="24"/>
          <w:szCs w:val="24"/>
          <w:lang w:val="zh-CN"/>
        </w:rPr>
        <w:t>包人自行购买相关保险，作好现场安全防护措施，保</w:t>
      </w:r>
      <w:r w:rsidRPr="005C5AFE">
        <w:rPr>
          <w:rFonts w:ascii="宋体" w:eastAsia="宋体" w:hAnsi="宋体" w:cs="宋体" w:hint="eastAsia"/>
          <w:color w:val="000000" w:themeColor="text1"/>
          <w:kern w:val="0"/>
          <w:sz w:val="24"/>
          <w:szCs w:val="24"/>
          <w:lang w:val="zh-CN"/>
        </w:rPr>
        <w:t>障</w:t>
      </w:r>
      <w:r w:rsidRPr="005C5AFE">
        <w:rPr>
          <w:rFonts w:ascii="宋体" w:eastAsia="宋体" w:hAnsi="宋体" w:cs="宋体"/>
          <w:color w:val="000000" w:themeColor="text1"/>
          <w:kern w:val="0"/>
          <w:sz w:val="24"/>
          <w:szCs w:val="24"/>
          <w:lang w:val="zh-CN"/>
        </w:rPr>
        <w:t>施工及管理人员在项目实施期间的安全，并承担施工期间安全责任</w:t>
      </w:r>
      <w:r w:rsidRPr="005C5AFE">
        <w:rPr>
          <w:rFonts w:asciiTheme="minorEastAsia" w:hAnsiTheme="minorEastAsia"/>
          <w:color w:val="000000" w:themeColor="text1"/>
          <w:sz w:val="32"/>
          <w:szCs w:val="32"/>
        </w:rPr>
        <w:t>。</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宋体" w:eastAsia="宋体" w:hAnsi="宋体" w:cs="宋体" w:hint="eastAsia"/>
          <w:b/>
          <w:bCs/>
          <w:color w:val="000000" w:themeColor="text1"/>
          <w:kern w:val="0"/>
          <w:sz w:val="24"/>
          <w:szCs w:val="24"/>
        </w:rPr>
        <w:t xml:space="preserve">第十三条 </w:t>
      </w:r>
      <w:r w:rsidRPr="005C5AFE">
        <w:rPr>
          <w:rFonts w:ascii="Calibri" w:eastAsia="宋体" w:hAnsi="Calibri" w:cs="宋体" w:hint="eastAsia"/>
          <w:color w:val="000000" w:themeColor="text1"/>
          <w:szCs w:val="24"/>
        </w:rPr>
        <w:t xml:space="preserve"> </w:t>
      </w:r>
      <w:r w:rsidRPr="005C5AFE">
        <w:rPr>
          <w:rFonts w:ascii="Calibri" w:eastAsia="宋体" w:hAnsi="Calibri" w:cs="Times New Roman" w:hint="eastAsia"/>
          <w:color w:val="000000" w:themeColor="text1"/>
          <w:sz w:val="24"/>
        </w:rPr>
        <w:t>本协议书一式</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捌</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份，发包人执</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陆</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份，承包人执</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贰</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w:t>
      </w:r>
    </w:p>
    <w:p w:rsidR="00842958" w:rsidRPr="005C5AFE" w:rsidRDefault="00C763C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lastRenderedPageBreak/>
        <w:t>第十四条 争议解决</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因履行本合同所发生的争议，双方应协商解决。若协商未果，双方可向项目所在地人民法院提起诉讼。</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第十五条 通知及送达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.1 一方在本协议项下向对方发出的任何通知、要求或其他通讯，应当按照如下联系方式以当面递交、快递、挂号信等需签收的邮寄方式送达：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 包 人：重庆九龙现代产业发展集团有限公司</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地    址：重庆市九龙坡区西彭镇森迪大道66号 </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收件部门：审计法务部</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联 系 人：张老师</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电    话：0</w:t>
      </w:r>
      <w:r w:rsidRPr="005C5AFE">
        <w:rPr>
          <w:rFonts w:ascii="宋体" w:eastAsia="宋体" w:hAnsi="宋体" w:cs="宋体"/>
          <w:color w:val="000000" w:themeColor="text1"/>
          <w:kern w:val="0"/>
          <w:sz w:val="24"/>
          <w:szCs w:val="24"/>
        </w:rPr>
        <w:t>23-</w:t>
      </w:r>
      <w:r w:rsidRPr="005C5AFE">
        <w:rPr>
          <w:rFonts w:ascii="宋体" w:eastAsia="宋体" w:hAnsi="宋体" w:cs="宋体" w:hint="eastAsia"/>
          <w:color w:val="000000" w:themeColor="text1"/>
          <w:kern w:val="0"/>
          <w:sz w:val="24"/>
          <w:szCs w:val="24"/>
        </w:rPr>
        <w:t>68158805</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Calibri" w:eastAsia="宋体" w:hAnsi="Calibri" w:cs="Times New Roman" w:hint="eastAsia"/>
          <w:color w:val="000000" w:themeColor="text1"/>
          <w:sz w:val="24"/>
        </w:rPr>
        <w:t>承</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包</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人</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地    址：</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联 系 人：</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电    话：</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 除双方另有约定外，本协议项下需发出的任何通知、要求或其他通讯，在下述情况下视为有效送达：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.2.1如当面递交的，在递交时即为送达；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.2.2如用快递、挂号信等需签收的邮寄方式送达的，通知方按照本协议约定的联系方式交付邮寄机关邮寄后的第3日，即为送达；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.3任何一方如需变更上述送达地址的，应在变更后三个工作日内以书面形式将变更后的送达地址通知对方，新的送达地址自对方收到该通知之日起有效；未按前述约定</w:t>
      </w:r>
      <w:r w:rsidRPr="005C5AFE">
        <w:rPr>
          <w:rFonts w:ascii="宋体" w:eastAsia="宋体" w:hAnsi="宋体" w:cs="宋体" w:hint="eastAsia"/>
          <w:color w:val="000000" w:themeColor="text1"/>
          <w:kern w:val="0"/>
          <w:sz w:val="24"/>
          <w:szCs w:val="24"/>
        </w:rPr>
        <w:lastRenderedPageBreak/>
        <w:t>方式变更的，上述送达地址仍为有效送达地址；</w:t>
      </w:r>
    </w:p>
    <w:p w:rsidR="00842958" w:rsidRPr="005C5AFE" w:rsidRDefault="00C763C7">
      <w:pPr>
        <w:autoSpaceDE w:val="0"/>
        <w:autoSpaceDN w:val="0"/>
        <w:adjustRightInd w:val="0"/>
        <w:spacing w:before="100" w:after="100" w:line="500" w:lineRule="exact"/>
        <w:ind w:rightChars="-159" w:right="-334" w:firstLineChars="200" w:firstLine="480"/>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.4双方一致确认，前述约定的联系方式为各方履行合同义务、解决合同争议时接收对方文件信函或司法机关（法院、仲裁机构）诉讼、仲裁文书的送达地址及联系方式。</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第十六条</w:t>
      </w: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其他约定</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.1 承包人向发包人承诺按照合同约定进行施工、竣工并承担工程相关法律责任及经济责任；</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.2 </w:t>
      </w:r>
      <w:r w:rsidRPr="005C5AFE">
        <w:rPr>
          <w:rFonts w:ascii="宋体" w:eastAsia="宋体" w:hAnsi="宋体" w:cs="宋体" w:hint="eastAsia"/>
          <w:color w:val="000000" w:themeColor="text1"/>
          <w:kern w:val="0"/>
          <w:sz w:val="24"/>
        </w:rPr>
        <w:t>项目经理未经批准，擅自离开施工现场的违约责任：承担违约金1000元/人.次.日；</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.3 </w:t>
      </w:r>
      <w:r w:rsidRPr="005C5AFE">
        <w:rPr>
          <w:rFonts w:ascii="宋体" w:eastAsia="宋体" w:hAnsi="宋体" w:cs="宋体" w:hint="eastAsia"/>
          <w:color w:val="000000" w:themeColor="text1"/>
          <w:kern w:val="0"/>
          <w:sz w:val="24"/>
        </w:rPr>
        <w:t>承包人擅自更换项目经理的违约责任：承包人擅自调整项目经理，承担违约金50000元/人.次；</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.4 </w:t>
      </w:r>
      <w:r w:rsidRPr="005C5AFE">
        <w:rPr>
          <w:rFonts w:ascii="宋体" w:eastAsia="宋体" w:hAnsi="宋体" w:cs="宋体" w:hint="eastAsia"/>
          <w:color w:val="000000" w:themeColor="text1"/>
          <w:kern w:val="0"/>
          <w:sz w:val="24"/>
        </w:rPr>
        <w:t>承包人无正当理由拒绝更换项目经理的违约责任：从拒绝更换之日起每日承担10000元违约金，累计计算。</w:t>
      </w: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C763C7">
      <w:pPr>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附件：</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安全管理协议</w:t>
      </w:r>
    </w:p>
    <w:p w:rsidR="00842958" w:rsidRPr="005C5AFE" w:rsidRDefault="00C763C7">
      <w:pPr>
        <w:ind w:firstLineChars="300" w:firstLine="720"/>
        <w:rPr>
          <w:rFonts w:ascii="宋体" w:eastAsia="宋体" w:hAnsi="宋体" w:cs="宋体"/>
          <w:color w:val="000000" w:themeColor="text1"/>
          <w:kern w:val="0"/>
          <w:sz w:val="24"/>
        </w:rPr>
      </w:pPr>
      <w:r w:rsidRPr="005C5AFE">
        <w:rPr>
          <w:rFonts w:ascii="宋体" w:hAnsi="宋体" w:cs="宋体" w:hint="eastAsia"/>
          <w:color w:val="000000" w:themeColor="text1"/>
          <w:kern w:val="0"/>
          <w:sz w:val="24"/>
        </w:rPr>
        <w:t>2</w:t>
      </w:r>
      <w:r w:rsidRPr="005C5AFE">
        <w:rPr>
          <w:rFonts w:ascii="宋体" w:hAnsi="宋体" w:cs="宋体"/>
          <w:color w:val="000000" w:themeColor="text1"/>
          <w:kern w:val="0"/>
          <w:sz w:val="24"/>
        </w:rPr>
        <w:t>.</w:t>
      </w:r>
      <w:r w:rsidRPr="005C5AFE">
        <w:rPr>
          <w:rFonts w:ascii="宋体" w:eastAsia="宋体" w:hAnsi="宋体" w:cs="宋体" w:hint="eastAsia"/>
          <w:color w:val="000000" w:themeColor="text1"/>
          <w:kern w:val="0"/>
          <w:sz w:val="24"/>
        </w:rPr>
        <w:t>廉洁从业协议</w:t>
      </w:r>
    </w:p>
    <w:p w:rsidR="00842958" w:rsidRPr="005C5AFE" w:rsidRDefault="00842958">
      <w:pPr>
        <w:pStyle w:val="a4"/>
        <w:ind w:firstLineChars="300" w:firstLine="720"/>
        <w:rPr>
          <w:rFonts w:ascii="宋体" w:hAnsi="宋体" w:cs="宋体"/>
          <w:color w:val="000000" w:themeColor="text1"/>
          <w:kern w:val="0"/>
          <w:sz w:val="24"/>
        </w:rPr>
      </w:pPr>
    </w:p>
    <w:p w:rsidR="00842958" w:rsidRPr="005C5AFE" w:rsidRDefault="00842958">
      <w:pPr>
        <w:pStyle w:val="a4"/>
        <w:rPr>
          <w:rFonts w:ascii="宋体" w:hAnsi="宋体" w:cs="宋体"/>
          <w:color w:val="000000" w:themeColor="text1"/>
          <w:kern w:val="0"/>
          <w:sz w:val="24"/>
        </w:rPr>
      </w:pPr>
    </w:p>
    <w:p w:rsidR="00842958" w:rsidRPr="005C5AFE" w:rsidRDefault="00842958">
      <w:pPr>
        <w:pStyle w:val="a4"/>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C763C7">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r w:rsidRPr="005C5AFE">
        <w:rPr>
          <w:rFonts w:ascii="宋体" w:eastAsia="宋体" w:hAnsi="宋体" w:cs="宋体" w:hint="eastAsia"/>
          <w:b/>
          <w:color w:val="000000" w:themeColor="text1"/>
          <w:sz w:val="32"/>
          <w:szCs w:val="32"/>
          <w:lang w:val="zh-CN"/>
        </w:rPr>
        <w:t>附</w:t>
      </w:r>
      <w:r w:rsidRPr="005C5AFE">
        <w:rPr>
          <w:rFonts w:ascii="宋体" w:eastAsia="宋体" w:hAnsi="宋体" w:cs="宋体"/>
          <w:b/>
          <w:color w:val="000000" w:themeColor="text1"/>
          <w:sz w:val="32"/>
          <w:szCs w:val="32"/>
          <w:lang w:val="zh-CN"/>
        </w:rPr>
        <w:t>件</w:t>
      </w:r>
      <w:r w:rsidRPr="005C5AFE">
        <w:rPr>
          <w:rFonts w:ascii="宋体" w:eastAsia="宋体" w:hAnsi="宋体" w:cs="宋体" w:hint="eastAsia"/>
          <w:b/>
          <w:color w:val="000000" w:themeColor="text1"/>
          <w:sz w:val="32"/>
          <w:szCs w:val="32"/>
          <w:lang w:val="zh-CN"/>
        </w:rPr>
        <w:t>一</w:t>
      </w:r>
    </w:p>
    <w:p w:rsidR="00842958" w:rsidRPr="005C5AFE"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5C5AFE">
        <w:rPr>
          <w:rFonts w:ascii="Calibri" w:eastAsia="宋体" w:hAnsi="Calibri" w:cs="Times New Roman" w:hint="eastAsia"/>
          <w:b/>
          <w:bCs/>
          <w:color w:val="000000" w:themeColor="text1"/>
          <w:sz w:val="36"/>
          <w:szCs w:val="32"/>
          <w:lang w:val="zh-CN"/>
        </w:rPr>
        <w:t>重庆九龙现代产业发展集团有限公司</w:t>
      </w:r>
    </w:p>
    <w:p w:rsidR="00842958" w:rsidRPr="005C5AFE"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5C5AFE">
        <w:rPr>
          <w:rFonts w:ascii="Calibri" w:eastAsia="宋体" w:hAnsi="Calibri" w:cs="Times New Roman" w:hint="eastAsia"/>
          <w:b/>
          <w:bCs/>
          <w:color w:val="000000" w:themeColor="text1"/>
          <w:sz w:val="36"/>
          <w:szCs w:val="32"/>
          <w:lang w:val="zh-CN"/>
        </w:rPr>
        <w:t>2025</w:t>
      </w:r>
      <w:r w:rsidRPr="005C5AFE">
        <w:rPr>
          <w:rFonts w:ascii="Calibri" w:eastAsia="宋体" w:hAnsi="Calibri" w:cs="Times New Roman" w:hint="eastAsia"/>
          <w:b/>
          <w:bCs/>
          <w:color w:val="000000" w:themeColor="text1"/>
          <w:sz w:val="36"/>
          <w:szCs w:val="32"/>
          <w:lang w:val="zh-CN"/>
        </w:rPr>
        <w:t>年企业安全工作目标责任书</w:t>
      </w:r>
    </w:p>
    <w:p w:rsidR="00842958" w:rsidRPr="005C5AFE" w:rsidRDefault="00842958">
      <w:pPr>
        <w:autoSpaceDE w:val="0"/>
        <w:autoSpaceDN w:val="0"/>
        <w:adjustRightInd w:val="0"/>
        <w:spacing w:line="360" w:lineRule="auto"/>
        <w:ind w:leftChars="-171" w:left="-358" w:rightChars="-244" w:right="-512" w:hanging="1"/>
        <w:jc w:val="center"/>
        <w:rPr>
          <w:rFonts w:ascii="Calibri" w:eastAsia="宋体" w:hAnsi="Calibri" w:cs="宋体"/>
          <w:color w:val="000000" w:themeColor="text1"/>
          <w:sz w:val="32"/>
          <w:szCs w:val="32"/>
          <w:lang w:val="zh-CN"/>
        </w:rPr>
      </w:pPr>
    </w:p>
    <w:p w:rsidR="00842958" w:rsidRPr="005C5AFE" w:rsidRDefault="00C763C7">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项目业主：</w:t>
      </w:r>
      <w:r w:rsidR="001047A1" w:rsidRPr="005C5AFE">
        <w:rPr>
          <w:rFonts w:ascii="宋体" w:eastAsia="宋体" w:hAnsi="宋体" w:cs="Times New Roman" w:hint="eastAsia"/>
          <w:color w:val="000000" w:themeColor="text1"/>
          <w:sz w:val="24"/>
          <w:u w:val="single"/>
          <w:lang w:val="zh-CN"/>
        </w:rPr>
        <w:t>九龙现代(重庆)园区运营管理有限公司</w:t>
      </w:r>
      <w:r w:rsidRPr="005C5AFE">
        <w:rPr>
          <w:rFonts w:ascii="宋体" w:eastAsia="宋体" w:hAnsi="宋体" w:cs="Times New Roman" w:hint="eastAsia"/>
          <w:color w:val="000000" w:themeColor="text1"/>
          <w:sz w:val="24"/>
          <w:lang w:val="zh-CN"/>
        </w:rPr>
        <w:t>（以下统称甲方）</w:t>
      </w:r>
    </w:p>
    <w:p w:rsidR="00EB63D5" w:rsidRPr="005C5AFE" w:rsidRDefault="00EB63D5">
      <w:pPr>
        <w:spacing w:line="360" w:lineRule="auto"/>
        <w:ind w:leftChars="-171" w:left="-358" w:rightChars="-244" w:right="-512" w:hanging="1"/>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代理</w:t>
      </w:r>
      <w:r w:rsidRPr="005C5AFE">
        <w:rPr>
          <w:rFonts w:ascii="宋体" w:eastAsia="宋体" w:hAnsi="宋体" w:cs="Times New Roman"/>
          <w:color w:val="000000" w:themeColor="text1"/>
          <w:sz w:val="24"/>
          <w:lang w:val="zh-CN"/>
        </w:rPr>
        <w:t>业主：</w:t>
      </w:r>
      <w:r w:rsidRPr="005C5AFE">
        <w:rPr>
          <w:rFonts w:ascii="宋体" w:eastAsia="宋体" w:hAnsi="宋体" w:cs="Times New Roman" w:hint="eastAsia"/>
          <w:color w:val="000000" w:themeColor="text1"/>
          <w:sz w:val="24"/>
          <w:u w:val="single"/>
          <w:lang w:val="zh-CN"/>
        </w:rPr>
        <w:t>重庆九龙现代产业发展集团有限公司</w:t>
      </w:r>
      <w:r w:rsidRPr="005C5AFE">
        <w:rPr>
          <w:rFonts w:ascii="宋体" w:eastAsia="宋体" w:hAnsi="宋体" w:cs="Times New Roman" w:hint="eastAsia"/>
          <w:color w:val="000000" w:themeColor="text1"/>
          <w:sz w:val="24"/>
          <w:lang w:val="zh-CN"/>
        </w:rPr>
        <w:t>（以下</w:t>
      </w:r>
      <w:r w:rsidRPr="005C5AFE">
        <w:rPr>
          <w:rFonts w:ascii="宋体" w:eastAsia="宋体" w:hAnsi="宋体" w:cs="Times New Roman"/>
          <w:color w:val="000000" w:themeColor="text1"/>
          <w:sz w:val="24"/>
          <w:lang w:val="zh-CN"/>
        </w:rPr>
        <w:t>统称</w:t>
      </w:r>
      <w:r w:rsidRPr="005C5AFE">
        <w:rPr>
          <w:rFonts w:ascii="宋体" w:eastAsia="宋体" w:hAnsi="宋体" w:cs="Times New Roman" w:hint="eastAsia"/>
          <w:color w:val="000000" w:themeColor="text1"/>
          <w:sz w:val="24"/>
          <w:lang w:val="zh-CN"/>
        </w:rPr>
        <w:t>甲方）</w:t>
      </w:r>
    </w:p>
    <w:p w:rsidR="00842958" w:rsidRPr="005C5AFE" w:rsidRDefault="00C763C7">
      <w:pPr>
        <w:spacing w:line="360" w:lineRule="auto"/>
        <w:ind w:leftChars="-171" w:left="-358" w:rightChars="-244" w:right="-512" w:hanging="1"/>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承</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包</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人：</w:t>
      </w:r>
      <w:r w:rsidRPr="005C5AFE">
        <w:rPr>
          <w:rFonts w:ascii="宋体" w:eastAsia="宋体" w:hAnsi="宋体" w:cs="Times New Roman" w:hint="eastAsia"/>
          <w:color w:val="000000" w:themeColor="text1"/>
          <w:sz w:val="24"/>
          <w:u w:val="single"/>
        </w:rPr>
        <w:t>************************</w:t>
      </w:r>
      <w:r w:rsidRPr="005C5AFE">
        <w:rPr>
          <w:rFonts w:ascii="宋体" w:eastAsia="宋体" w:hAnsi="宋体" w:cs="Times New Roman" w:hint="eastAsia"/>
          <w:color w:val="000000" w:themeColor="text1"/>
          <w:sz w:val="24"/>
          <w:u w:val="single"/>
          <w:lang w:val="zh-CN"/>
        </w:rPr>
        <w:t xml:space="preserve"> </w:t>
      </w:r>
      <w:r w:rsidR="00EB63D5" w:rsidRPr="005C5AFE">
        <w:rPr>
          <w:rFonts w:ascii="宋体" w:eastAsia="宋体" w:hAnsi="宋体" w:cs="Times New Roman" w:hint="eastAsia"/>
          <w:color w:val="000000" w:themeColor="text1"/>
          <w:sz w:val="24"/>
          <w:lang w:val="zh-CN"/>
        </w:rPr>
        <w:t xml:space="preserve">       </w:t>
      </w:r>
      <w:r w:rsidRPr="005C5AFE">
        <w:rPr>
          <w:rFonts w:ascii="宋体" w:eastAsia="宋体" w:hAnsi="宋体" w:cs="Times New Roman" w:hint="eastAsia"/>
          <w:color w:val="000000" w:themeColor="text1"/>
          <w:sz w:val="24"/>
          <w:lang w:val="zh-CN"/>
        </w:rPr>
        <w:t>（以下简称乙方）</w:t>
      </w:r>
    </w:p>
    <w:p w:rsidR="00842958" w:rsidRPr="005C5AFE"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5C5AFE" w:rsidRDefault="00C763C7">
      <w:pPr>
        <w:autoSpaceDE w:val="0"/>
        <w:autoSpaceDN w:val="0"/>
        <w:adjustRightInd w:val="0"/>
        <w:spacing w:line="360" w:lineRule="auto"/>
        <w:ind w:leftChars="-170" w:left="-357" w:rightChars="-244" w:right="-512" w:firstLineChars="200" w:firstLine="48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842958" w:rsidRPr="005C5AFE" w:rsidRDefault="00C763C7">
      <w:pPr>
        <w:autoSpaceDE w:val="0"/>
        <w:autoSpaceDN w:val="0"/>
        <w:adjustRightInd w:val="0"/>
        <w:spacing w:line="360" w:lineRule="auto"/>
        <w:ind w:leftChars="-170" w:left="-357"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一．承包人安全生产工作职责:</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 xml:space="preserve"> 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认真贯彻执行国家和地方政府以及行政主管部门颁发制定的有关安全生产的方针、政策和法律、法规、规章及制度，组织好本单位的安全生产，自觉接受国家监督、行业管理和群众监督。</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建立健全本单位与安全生产相适应的管理机构，配备好安全生产管理人员，组织好安全生产工作，全面落实全体在岗人员的安全生产责任。</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3</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4</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落实本单位的安全生产经费，在制定发展规划和技术改造方案时应同时制定安全生产</w:t>
      </w:r>
      <w:r w:rsidRPr="005C5AFE">
        <w:rPr>
          <w:rFonts w:ascii="宋体" w:eastAsia="宋体" w:hAnsi="宋体" w:cs="Times New Roman" w:hint="eastAsia"/>
          <w:color w:val="000000" w:themeColor="text1"/>
          <w:sz w:val="24"/>
          <w:lang w:val="zh-CN"/>
        </w:rPr>
        <w:lastRenderedPageBreak/>
        <w:t>的技术措施，不断改善生产劳动条件，防止伤亡事故发生。</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5</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本单位发生各类事故后要迅速组织抢救，积极做好事故善后工作，及时报告主管部门并主动配合有关部门开展事故调查工作，执行事故处理决定。</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6</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承包人法人代表为第一责任人，安全生产负责人为直接责任人，对本单位安全生产负全责任。</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7</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在施工过程中，一切安全责任由承包人负责（如因发包人原因造成的，由发包人负责），发包人不承担任何责任。</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二、承包人目标控制：</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 xml:space="preserve"> 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无一伤亡事故发生；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无一重大伤亡事故发生；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3</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无一重大火灾事故发生；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4</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无一重大环境污染事故发生；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5</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一般性安全事故经济损失下降40%以上；</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6</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一般性火灾事故控制在零以内；</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7</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一般性环境污染事故控制在零以内。</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三、考核：  </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凡违反目标控制中1～4条中任意一条的单位，取消其考核资格，并追究第一责任人、直接责任人和有关人员的经济、刑事责任，给单位处以10000～50000元的罚款，对有关人员处以100～500元的罚款。</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凡违反目标控制中5～7条中任意一条的单位，取消其考核资格，并在一定范围给予通报批评，令其整改。</w:t>
      </w:r>
    </w:p>
    <w:p w:rsidR="00842958" w:rsidRPr="005C5AFE"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5C5AFE" w:rsidRDefault="00C763C7"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1" w:name="OLE_LINK17"/>
      <w:bookmarkStart w:id="42" w:name="OLE_LINK18"/>
      <w:r w:rsidRPr="005C5AFE">
        <w:rPr>
          <w:rFonts w:ascii="宋体" w:eastAsia="宋体" w:hAnsi="宋体" w:cs="Times New Roman" w:hint="eastAsia"/>
          <w:b/>
          <w:color w:val="000000" w:themeColor="text1"/>
          <w:sz w:val="24"/>
          <w:lang w:val="zh-CN"/>
        </w:rPr>
        <w:t>项目业主：</w:t>
      </w:r>
      <w:r w:rsidR="001047A1" w:rsidRPr="005C5AFE">
        <w:rPr>
          <w:rFonts w:ascii="宋体" w:eastAsia="宋体" w:hAnsi="宋体" w:cs="Times New Roman" w:hint="eastAsia"/>
          <w:b/>
          <w:color w:val="000000" w:themeColor="text1"/>
          <w:sz w:val="24"/>
          <w:lang w:val="zh-CN"/>
        </w:rPr>
        <w:t>九龙现代(重庆)园区运营管理有限公司   代理</w:t>
      </w:r>
      <w:r w:rsidR="001047A1" w:rsidRPr="005C5AFE">
        <w:rPr>
          <w:rFonts w:ascii="宋体" w:eastAsia="宋体" w:hAnsi="宋体" w:cs="Times New Roman"/>
          <w:b/>
          <w:color w:val="000000" w:themeColor="text1"/>
          <w:sz w:val="24"/>
          <w:lang w:val="zh-CN"/>
        </w:rPr>
        <w:t>业主：</w:t>
      </w:r>
      <w:r w:rsidR="001047A1" w:rsidRPr="005C5AFE">
        <w:rPr>
          <w:rFonts w:ascii="宋体" w:eastAsia="宋体" w:hAnsi="宋体" w:cs="Times New Roman" w:hint="eastAsia"/>
          <w:b/>
          <w:color w:val="000000" w:themeColor="text1"/>
          <w:sz w:val="24"/>
          <w:lang w:val="zh-CN"/>
        </w:rPr>
        <w:t>重庆九龙现代产业发展集团有限公司</w:t>
      </w:r>
    </w:p>
    <w:p w:rsidR="001047A1" w:rsidRPr="005C5AFE" w:rsidRDefault="00C763C7"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rsidR="00842958" w:rsidRPr="005C5AFE" w:rsidRDefault="00C763C7"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p>
    <w:bookmarkEnd w:id="41"/>
    <w:bookmarkEnd w:id="42"/>
    <w:p w:rsidR="001047A1" w:rsidRPr="005C5AFE" w:rsidRDefault="001047A1" w:rsidP="001047A1">
      <w:pPr>
        <w:pStyle w:val="a0"/>
        <w:rPr>
          <w:color w:val="000000" w:themeColor="text1"/>
        </w:rPr>
      </w:pPr>
    </w:p>
    <w:p w:rsidR="00842958" w:rsidRPr="005C5AFE" w:rsidRDefault="00C763C7">
      <w:pPr>
        <w:widowControl/>
        <w:jc w:val="left"/>
        <w:rPr>
          <w:rFonts w:ascii="宋体" w:eastAsia="宋体" w:hAnsi="宋体" w:cs="宋体"/>
          <w:b/>
          <w:color w:val="000000" w:themeColor="text1"/>
          <w:sz w:val="32"/>
          <w:szCs w:val="32"/>
          <w:lang w:val="zh-CN"/>
        </w:rPr>
      </w:pPr>
      <w:r w:rsidRPr="005C5AFE">
        <w:rPr>
          <w:rFonts w:ascii="宋体" w:eastAsia="宋体" w:hAnsi="宋体" w:cs="宋体" w:hint="eastAsia"/>
          <w:b/>
          <w:color w:val="000000" w:themeColor="text1"/>
          <w:sz w:val="32"/>
          <w:szCs w:val="32"/>
          <w:lang w:val="zh-CN"/>
        </w:rPr>
        <w:lastRenderedPageBreak/>
        <w:t>附</w:t>
      </w:r>
      <w:r w:rsidRPr="005C5AFE">
        <w:rPr>
          <w:rFonts w:ascii="宋体" w:eastAsia="宋体" w:hAnsi="宋体" w:cs="宋体"/>
          <w:b/>
          <w:color w:val="000000" w:themeColor="text1"/>
          <w:sz w:val="32"/>
          <w:szCs w:val="32"/>
          <w:lang w:val="zh-CN"/>
        </w:rPr>
        <w:t>件</w:t>
      </w:r>
      <w:r w:rsidRPr="005C5AFE">
        <w:rPr>
          <w:rFonts w:ascii="宋体" w:eastAsia="宋体" w:hAnsi="宋体" w:cs="宋体" w:hint="eastAsia"/>
          <w:b/>
          <w:color w:val="000000" w:themeColor="text1"/>
          <w:sz w:val="32"/>
          <w:szCs w:val="32"/>
          <w:lang w:val="zh-CN"/>
        </w:rPr>
        <w:t>二</w:t>
      </w:r>
    </w:p>
    <w:p w:rsidR="00842958" w:rsidRPr="005C5AFE" w:rsidRDefault="00C763C7">
      <w:pPr>
        <w:jc w:val="center"/>
        <w:rPr>
          <w:rFonts w:ascii="Calibri" w:eastAsia="宋体" w:hAnsi="Calibri" w:cs="Times New Roman"/>
          <w:b/>
          <w:bCs/>
          <w:color w:val="000000" w:themeColor="text1"/>
          <w:sz w:val="44"/>
          <w:szCs w:val="44"/>
        </w:rPr>
      </w:pPr>
      <w:r w:rsidRPr="005C5AFE">
        <w:rPr>
          <w:rFonts w:ascii="Calibri" w:eastAsia="宋体" w:hAnsi="宋体" w:cs="Times New Roman"/>
          <w:b/>
          <w:bCs/>
          <w:color w:val="000000" w:themeColor="text1"/>
          <w:sz w:val="32"/>
          <w:szCs w:val="32"/>
        </w:rPr>
        <w:t>廉政合同</w:t>
      </w:r>
    </w:p>
    <w:p w:rsidR="00842958" w:rsidRPr="005C5AFE" w:rsidRDefault="00C763C7">
      <w:pPr>
        <w:spacing w:line="360" w:lineRule="auto"/>
        <w:ind w:firstLineChars="200" w:firstLine="420"/>
        <w:rPr>
          <w:rFonts w:ascii="Calibri" w:eastAsia="宋体" w:hAnsi="宋体" w:cs="Times New Roman"/>
          <w:color w:val="000000" w:themeColor="text1"/>
          <w:szCs w:val="21"/>
        </w:rPr>
      </w:pPr>
      <w:r w:rsidRPr="005C5AFE">
        <w:rPr>
          <w:rFonts w:ascii="Calibri" w:eastAsia="宋体" w:hAnsi="宋体" w:cs="Times New Roman" w:hint="eastAsia"/>
          <w:color w:val="000000" w:themeColor="text1"/>
          <w:szCs w:val="21"/>
        </w:rPr>
        <w:t xml:space="preserve"> </w:t>
      </w:r>
    </w:p>
    <w:p w:rsidR="001047A1" w:rsidRPr="005C5AFE" w:rsidRDefault="00C763C7" w:rsidP="001047A1">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5C5AFE">
        <w:rPr>
          <w:rFonts w:ascii="Calibri" w:eastAsia="宋体" w:hAnsi="宋体" w:cs="Times New Roman" w:hint="eastAsia"/>
          <w:color w:val="000000" w:themeColor="text1"/>
          <w:szCs w:val="21"/>
        </w:rPr>
        <w:t xml:space="preserve">   </w:t>
      </w:r>
      <w:r w:rsidR="001047A1" w:rsidRPr="005C5AFE">
        <w:rPr>
          <w:rFonts w:ascii="宋体" w:eastAsia="宋体" w:hAnsi="宋体" w:cs="Times New Roman" w:hint="eastAsia"/>
          <w:color w:val="000000" w:themeColor="text1"/>
          <w:sz w:val="24"/>
          <w:lang w:val="zh-CN"/>
        </w:rPr>
        <w:t>项目业主：</w:t>
      </w:r>
      <w:r w:rsidR="001047A1" w:rsidRPr="005C5AFE">
        <w:rPr>
          <w:rFonts w:ascii="宋体" w:eastAsia="宋体" w:hAnsi="宋体" w:cs="Times New Roman" w:hint="eastAsia"/>
          <w:color w:val="000000" w:themeColor="text1"/>
          <w:sz w:val="24"/>
          <w:u w:val="single"/>
          <w:lang w:val="zh-CN"/>
        </w:rPr>
        <w:t>九龙现代(重庆)园区运营管理有限公司</w:t>
      </w:r>
      <w:r w:rsidR="001047A1" w:rsidRPr="005C5AFE">
        <w:rPr>
          <w:rFonts w:ascii="宋体" w:eastAsia="宋体" w:hAnsi="宋体" w:cs="Times New Roman" w:hint="eastAsia"/>
          <w:color w:val="000000" w:themeColor="text1"/>
          <w:sz w:val="24"/>
          <w:lang w:val="zh-CN"/>
        </w:rPr>
        <w:t>（以下统称甲方）</w:t>
      </w:r>
    </w:p>
    <w:p w:rsidR="001047A1" w:rsidRPr="005C5AFE"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代理</w:t>
      </w:r>
      <w:r w:rsidRPr="005C5AFE">
        <w:rPr>
          <w:rFonts w:ascii="宋体" w:eastAsia="宋体" w:hAnsi="宋体" w:cs="Times New Roman"/>
          <w:color w:val="000000" w:themeColor="text1"/>
          <w:sz w:val="24"/>
          <w:lang w:val="zh-CN"/>
        </w:rPr>
        <w:t>业主：</w:t>
      </w:r>
      <w:r w:rsidRPr="005C5AFE">
        <w:rPr>
          <w:rFonts w:ascii="宋体" w:eastAsia="宋体" w:hAnsi="宋体" w:cs="Times New Roman" w:hint="eastAsia"/>
          <w:color w:val="000000" w:themeColor="text1"/>
          <w:sz w:val="24"/>
          <w:u w:val="single"/>
          <w:lang w:val="zh-CN"/>
        </w:rPr>
        <w:t>重庆九龙现代产业发展集团有限公司</w:t>
      </w:r>
      <w:r w:rsidRPr="005C5AFE">
        <w:rPr>
          <w:rFonts w:ascii="宋体" w:eastAsia="宋体" w:hAnsi="宋体" w:cs="Times New Roman" w:hint="eastAsia"/>
          <w:color w:val="000000" w:themeColor="text1"/>
          <w:sz w:val="24"/>
          <w:lang w:val="zh-CN"/>
        </w:rPr>
        <w:t>（以下</w:t>
      </w:r>
      <w:r w:rsidRPr="005C5AFE">
        <w:rPr>
          <w:rFonts w:ascii="宋体" w:eastAsia="宋体" w:hAnsi="宋体" w:cs="Times New Roman"/>
          <w:color w:val="000000" w:themeColor="text1"/>
          <w:sz w:val="24"/>
          <w:lang w:val="zh-CN"/>
        </w:rPr>
        <w:t>统称</w:t>
      </w:r>
      <w:r w:rsidRPr="005C5AFE">
        <w:rPr>
          <w:rFonts w:ascii="宋体" w:eastAsia="宋体" w:hAnsi="宋体" w:cs="Times New Roman" w:hint="eastAsia"/>
          <w:color w:val="000000" w:themeColor="text1"/>
          <w:sz w:val="24"/>
          <w:lang w:val="zh-CN"/>
        </w:rPr>
        <w:t>甲方）</w:t>
      </w:r>
    </w:p>
    <w:p w:rsidR="001047A1" w:rsidRPr="005C5AFE"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承</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包</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人：</w:t>
      </w:r>
      <w:r w:rsidRPr="005C5AFE">
        <w:rPr>
          <w:rFonts w:ascii="宋体" w:eastAsia="宋体" w:hAnsi="宋体" w:cs="Times New Roman" w:hint="eastAsia"/>
          <w:color w:val="000000" w:themeColor="text1"/>
          <w:sz w:val="24"/>
          <w:u w:val="single"/>
        </w:rPr>
        <w:t>************************</w:t>
      </w:r>
      <w:r w:rsidRPr="005C5AFE">
        <w:rPr>
          <w:rFonts w:ascii="宋体" w:eastAsia="宋体" w:hAnsi="宋体" w:cs="Times New Roman" w:hint="eastAsia"/>
          <w:color w:val="000000" w:themeColor="text1"/>
          <w:sz w:val="24"/>
          <w:u w:val="single"/>
          <w:lang w:val="zh-CN"/>
        </w:rPr>
        <w:t xml:space="preserve"> </w:t>
      </w:r>
      <w:r w:rsidRPr="005C5AFE">
        <w:rPr>
          <w:rFonts w:ascii="宋体" w:eastAsia="宋体" w:hAnsi="宋体" w:cs="Times New Roman" w:hint="eastAsia"/>
          <w:color w:val="000000" w:themeColor="text1"/>
          <w:sz w:val="24"/>
          <w:lang w:val="zh-CN"/>
        </w:rPr>
        <w:t xml:space="preserve">       （以下简称乙方）</w:t>
      </w:r>
    </w:p>
    <w:p w:rsidR="00842958" w:rsidRPr="005C5AFE" w:rsidRDefault="00842958" w:rsidP="001047A1">
      <w:pPr>
        <w:autoSpaceDE w:val="0"/>
        <w:autoSpaceDN w:val="0"/>
        <w:adjustRightInd w:val="0"/>
        <w:spacing w:line="360" w:lineRule="auto"/>
        <w:ind w:leftChars="-171" w:left="-358" w:rightChars="-244" w:right="-512" w:hanging="1"/>
        <w:jc w:val="left"/>
        <w:rPr>
          <w:rFonts w:ascii="Calibri" w:eastAsia="宋体" w:hAnsi="Calibri" w:cs="Times New Roman"/>
          <w:color w:val="000000" w:themeColor="text1"/>
          <w:szCs w:val="21"/>
          <w:u w:val="single"/>
        </w:rPr>
      </w:pPr>
    </w:p>
    <w:p w:rsidR="00842958" w:rsidRPr="005C5AFE" w:rsidRDefault="00C763C7">
      <w:pPr>
        <w:ind w:firstLineChars="200" w:firstLine="420"/>
        <w:rPr>
          <w:rFonts w:ascii="宋体" w:eastAsia="宋体" w:hAnsi="宋体" w:cs="Times New Roman"/>
          <w:color w:val="000000" w:themeColor="text1"/>
          <w:szCs w:val="21"/>
          <w:u w:val="single"/>
        </w:rPr>
      </w:pPr>
      <w:r w:rsidRPr="005C5AFE">
        <w:rPr>
          <w:rFonts w:ascii="Calibri" w:eastAsia="宋体" w:hAnsi="宋体" w:cs="Times New Roman"/>
          <w:color w:val="000000" w:themeColor="text1"/>
          <w:szCs w:val="21"/>
        </w:rPr>
        <w:t>根据有关工程建设、廉政建设的规定，为作好工程建设的党风廉政建设，保证工程建设高效优质，保证建设资金的安全和有效使用以及投资效益</w:t>
      </w:r>
      <w:r w:rsidRPr="005C5AFE">
        <w:rPr>
          <w:rFonts w:ascii="Calibri" w:eastAsia="宋体" w:hAnsi="宋体" w:cs="Times New Roman" w:hint="eastAsia"/>
          <w:color w:val="000000" w:themeColor="text1"/>
          <w:szCs w:val="21"/>
        </w:rPr>
        <w:t>西部（重庆）科学城九龙坡片区水系综合治理项目（一期）—西彭一中大门外管网整治工程甲、乙</w:t>
      </w:r>
      <w:r w:rsidRPr="005C5AFE">
        <w:rPr>
          <w:rFonts w:ascii="Calibri" w:eastAsia="宋体" w:hAnsi="宋体" w:cs="Times New Roman"/>
          <w:color w:val="000000" w:themeColor="text1"/>
          <w:szCs w:val="21"/>
        </w:rPr>
        <w:t>双方特订立本合同。</w:t>
      </w:r>
    </w:p>
    <w:p w:rsidR="00842958" w:rsidRPr="005C5AFE" w:rsidRDefault="00C763C7">
      <w:pPr>
        <w:spacing w:line="460" w:lineRule="atLeast"/>
        <w:ind w:leftChars="-271" w:left="-569" w:firstLineChars="400" w:firstLine="84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第一条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甲乙双方的权利和义务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1.1</w:t>
      </w:r>
      <w:r w:rsidRPr="005C5AFE">
        <w:rPr>
          <w:rFonts w:ascii="Calibri" w:eastAsia="宋体" w:hAnsi="宋体" w:cs="Times New Roman"/>
          <w:color w:val="000000" w:themeColor="text1"/>
          <w:szCs w:val="21"/>
        </w:rPr>
        <w:t>严格遵守党的政策规定和国家有关法律法规及建设部的有关规定。</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1.2</w:t>
      </w:r>
      <w:r w:rsidRPr="005C5AFE">
        <w:rPr>
          <w:rFonts w:ascii="Calibri" w:eastAsia="宋体" w:hAnsi="宋体" w:cs="Times New Roman"/>
          <w:color w:val="000000" w:themeColor="text1"/>
          <w:szCs w:val="21"/>
        </w:rPr>
        <w:t>严格执行</w:t>
      </w:r>
      <w:r w:rsidR="00AA6D59" w:rsidRPr="00AA6D59">
        <w:rPr>
          <w:rFonts w:ascii="Calibri" w:eastAsia="宋体" w:hAnsi="宋体" w:cs="Times New Roman" w:hint="eastAsia"/>
          <w:color w:val="000000" w:themeColor="text1"/>
          <w:szCs w:val="21"/>
          <w:u w:val="single"/>
        </w:rPr>
        <w:t>西部（重庆）科学城九龙坡片区水系综合治理项目（一期）—秦安机电沿线排水管网综合改造工程</w:t>
      </w:r>
      <w:bookmarkStart w:id="43" w:name="_GoBack"/>
      <w:bookmarkEnd w:id="43"/>
      <w:r w:rsidRPr="005C5AFE">
        <w:rPr>
          <w:rFonts w:ascii="Calibri" w:eastAsia="宋体" w:hAnsi="宋体" w:cs="Times New Roman" w:hint="eastAsia"/>
          <w:color w:val="000000" w:themeColor="text1"/>
          <w:szCs w:val="21"/>
          <w:u w:val="single"/>
        </w:rPr>
        <w:t xml:space="preserve"> </w:t>
      </w:r>
      <w:r w:rsidRPr="005C5AFE">
        <w:rPr>
          <w:rFonts w:ascii="Calibri" w:eastAsia="宋体" w:hAnsi="宋体" w:cs="Times New Roman"/>
          <w:color w:val="000000" w:themeColor="text1"/>
          <w:szCs w:val="21"/>
        </w:rPr>
        <w:t>的施工合同文件，自觉按合同办事。</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1.3</w:t>
      </w:r>
      <w:r w:rsidRPr="005C5AFE">
        <w:rPr>
          <w:rFonts w:ascii="Calibri" w:eastAsia="宋体" w:hAnsi="宋体" w:cs="Times New Roman"/>
          <w:color w:val="000000" w:themeColor="text1"/>
          <w:szCs w:val="21"/>
        </w:rPr>
        <w:t>双方的业务活动坚持公开、公正、诚信、透明的原则（法律认定的商业秘密和合同文件规定除外），不得损害国家和集体利益，不得违反工程建设管理规章制度。</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1.4</w:t>
      </w:r>
      <w:r w:rsidRPr="005C5AFE">
        <w:rPr>
          <w:rFonts w:ascii="Calibri" w:eastAsia="宋体" w:hAnsi="宋体" w:cs="Times New Roman"/>
          <w:color w:val="000000" w:themeColor="text1"/>
          <w:szCs w:val="21"/>
        </w:rPr>
        <w:t>建立健全廉政制度，开展廉政教育，建立廉政告示牌，公布举报电话，监督并认真查处违法违纪行为。</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1.5</w:t>
      </w:r>
      <w:r w:rsidRPr="005C5AFE">
        <w:rPr>
          <w:rFonts w:ascii="Calibri" w:eastAsia="宋体" w:hAnsi="宋体" w:cs="Times New Roman"/>
          <w:color w:val="000000" w:themeColor="text1"/>
          <w:szCs w:val="21"/>
        </w:rPr>
        <w:t>发现对方在业务活动中有违反廉政规定的行为，有及时提醒对方纠正的权利和义务。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发现对方严重违反本合同条款的行为，有向上级有关部门举报、建议给予处理并要求告知处理结果的权利。</w:t>
      </w:r>
    </w:p>
    <w:p w:rsidR="00842958" w:rsidRPr="005C5AFE" w:rsidRDefault="00C763C7">
      <w:pPr>
        <w:spacing w:line="460" w:lineRule="atLeast"/>
        <w:ind w:leftChars="-271" w:left="-569" w:firstLineChars="450" w:firstLine="945"/>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第二条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甲方的义务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2.1</w:t>
      </w:r>
      <w:r w:rsidRPr="005C5AFE">
        <w:rPr>
          <w:rFonts w:ascii="Calibri" w:eastAsia="宋体" w:hAnsi="宋体" w:cs="Times New Roman"/>
          <w:color w:val="000000" w:themeColor="text1"/>
          <w:szCs w:val="21"/>
        </w:rPr>
        <w:t>甲方及其工作人员不得索要或接受乙方的礼金、有价证券和贵重物品，不得在乙方报销任何应由甲方或甲方工作人员个人支付的费用等。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2.2</w:t>
      </w:r>
      <w:r w:rsidRPr="005C5AFE">
        <w:rPr>
          <w:rFonts w:ascii="Calibri" w:eastAsia="宋体" w:hAnsi="宋体" w:cs="Times New Roman"/>
          <w:color w:val="000000" w:themeColor="text1"/>
          <w:szCs w:val="21"/>
        </w:rPr>
        <w:t>甲方工作人员不得参加乙方安排的超标准宴请和娱乐活动；不得接受乙方提供的通讯工具、交通工具和高档办公用品等。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2.3</w:t>
      </w:r>
      <w:r w:rsidRPr="005C5AFE">
        <w:rPr>
          <w:rFonts w:ascii="Calibri" w:eastAsia="宋体" w:hAnsi="宋体" w:cs="Times New Roman"/>
          <w:color w:val="000000" w:themeColor="text1"/>
          <w:szCs w:val="21"/>
        </w:rPr>
        <w:t>甲方及其工作人员不得要求或接受乙方为其住房装修、婚丧嫁娶活动配偶子女的工作安排</w:t>
      </w:r>
      <w:r w:rsidRPr="005C5AFE">
        <w:rPr>
          <w:rFonts w:ascii="Calibri" w:eastAsia="宋体" w:hAnsi="宋体" w:cs="Times New Roman"/>
          <w:color w:val="000000" w:themeColor="text1"/>
          <w:szCs w:val="21"/>
        </w:rPr>
        <w:lastRenderedPageBreak/>
        <w:t>以及出国出境、旅游等提供方便等。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2.4</w:t>
      </w:r>
      <w:r w:rsidRPr="005C5AFE">
        <w:rPr>
          <w:rFonts w:ascii="Calibri" w:eastAsia="宋体" w:hAnsi="宋体" w:cs="Times New Roman"/>
          <w:color w:val="000000" w:themeColor="text1"/>
          <w:szCs w:val="21"/>
        </w:rPr>
        <w:t>甲方工作人员及其配偶、子女不得从事与乙方工程有关的材料设备供应、工程分包、劳务等经济活动。</w:t>
      </w:r>
    </w:p>
    <w:p w:rsidR="00842958" w:rsidRPr="005C5AFE" w:rsidRDefault="00C763C7">
      <w:pPr>
        <w:spacing w:line="460" w:lineRule="atLeast"/>
        <w:ind w:leftChars="-271" w:left="-569" w:firstLineChars="400" w:firstLine="84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第三条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乙方义务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3.1</w:t>
      </w:r>
      <w:r w:rsidRPr="005C5AFE">
        <w:rPr>
          <w:rFonts w:ascii="Calibri" w:eastAsia="宋体" w:hAnsi="宋体" w:cs="Times New Roman"/>
          <w:color w:val="000000" w:themeColor="text1"/>
          <w:szCs w:val="21"/>
        </w:rPr>
        <w:t>乙方不得以任何理由向甲方及其工作人员行贿或馈赠礼金、有价证券、贵重礼品等。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3.2</w:t>
      </w:r>
      <w:r w:rsidRPr="005C5AFE">
        <w:rPr>
          <w:rFonts w:ascii="Calibri" w:eastAsia="宋体" w:hAnsi="宋体" w:cs="Times New Roman"/>
          <w:color w:val="000000" w:themeColor="text1"/>
          <w:szCs w:val="21"/>
        </w:rPr>
        <w:t>乙方不得以任何名义为甲方及其工作人员报销应由甲方单位或个人支付的任何费用。</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3.3</w:t>
      </w:r>
      <w:r w:rsidRPr="005C5AFE">
        <w:rPr>
          <w:rFonts w:ascii="Calibri" w:eastAsia="宋体" w:hAnsi="宋体" w:cs="Times New Roman"/>
          <w:color w:val="000000" w:themeColor="text1"/>
          <w:szCs w:val="21"/>
        </w:rPr>
        <w:t>乙方不得以任何理由安排甲方工作人员参加外出旅游或超标准宴请及娱乐活动。</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3.4</w:t>
      </w:r>
      <w:r w:rsidRPr="005C5AFE">
        <w:rPr>
          <w:rFonts w:ascii="Calibri" w:eastAsia="宋体" w:hAnsi="宋体" w:cs="Times New Roman"/>
          <w:color w:val="000000" w:themeColor="text1"/>
          <w:szCs w:val="21"/>
        </w:rPr>
        <w:t>乙方不得为甲方和个人购置或提供通讯工具、交通工具和高档办公用品等。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3.5</w:t>
      </w:r>
      <w:r w:rsidRPr="005C5AFE">
        <w:rPr>
          <w:rFonts w:ascii="Calibri" w:eastAsia="宋体" w:hAnsi="宋体" w:cs="Times New Roman"/>
          <w:color w:val="000000" w:themeColor="text1"/>
          <w:szCs w:val="21"/>
        </w:rPr>
        <w:t>乙方及其工作人员必须严格按照规程办事，不得与</w:t>
      </w:r>
      <w:r w:rsidRPr="005C5AFE">
        <w:rPr>
          <w:rFonts w:ascii="Calibri" w:eastAsia="宋体" w:hAnsi="宋体" w:cs="Times New Roman" w:hint="eastAsia"/>
          <w:color w:val="000000" w:themeColor="text1"/>
          <w:szCs w:val="21"/>
        </w:rPr>
        <w:t>其他</w:t>
      </w:r>
      <w:r w:rsidRPr="005C5AFE">
        <w:rPr>
          <w:rFonts w:ascii="Calibri" w:eastAsia="宋体" w:hAnsi="宋体" w:cs="Times New Roman"/>
          <w:color w:val="000000" w:themeColor="text1"/>
          <w:szCs w:val="21"/>
        </w:rPr>
        <w:t>单位串通损害甲方利益。</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3.6</w:t>
      </w:r>
      <w:r w:rsidRPr="005C5AFE">
        <w:rPr>
          <w:rFonts w:ascii="Calibri" w:eastAsia="宋体" w:hAnsi="宋体" w:cs="Times New Roman"/>
          <w:color w:val="000000" w:themeColor="text1"/>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5C5AFE">
        <w:rPr>
          <w:rFonts w:ascii="Calibri" w:eastAsia="宋体" w:hAnsi="宋体" w:cs="Times New Roman" w:hint="eastAsia"/>
          <w:color w:val="000000" w:themeColor="text1"/>
          <w:szCs w:val="21"/>
        </w:rPr>
        <w:t>参加</w:t>
      </w:r>
      <w:r w:rsidRPr="005C5AFE">
        <w:rPr>
          <w:rFonts w:ascii="Calibri" w:eastAsia="宋体" w:hAnsi="宋体" w:cs="Times New Roman"/>
          <w:color w:val="000000" w:themeColor="text1"/>
          <w:szCs w:val="21"/>
        </w:rPr>
        <w:t>权。</w:t>
      </w:r>
    </w:p>
    <w:p w:rsidR="00842958" w:rsidRPr="005C5AFE" w:rsidRDefault="00C763C7">
      <w:pPr>
        <w:spacing w:line="460" w:lineRule="atLeast"/>
        <w:ind w:leftChars="-271" w:left="-569" w:firstLineChars="450" w:firstLine="945"/>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第四条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违约责任</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4.1</w:t>
      </w:r>
      <w:r w:rsidRPr="005C5AFE">
        <w:rPr>
          <w:rFonts w:ascii="Calibri" w:eastAsia="宋体" w:hAnsi="宋体" w:cs="Times New Roman"/>
          <w:color w:val="000000" w:themeColor="text1"/>
          <w:szCs w:val="21"/>
        </w:rPr>
        <w:t>甲方及其工作人员违反本合同第一、第二条，按管理权限，依据有关规定给予党纪、政纪或组织处理；涉嫌犯罪的，移交司法机关追究刑事主任；给乙方单位造成损失的，应予以赔偿。</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4.2</w:t>
      </w:r>
      <w:r w:rsidRPr="005C5AFE">
        <w:rPr>
          <w:rFonts w:ascii="Calibri" w:eastAsia="宋体" w:hAnsi="宋体" w:cs="Times New Roman"/>
          <w:color w:val="000000" w:themeColor="text1"/>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第五条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第六条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本合同从甲乙双方签署之日起生效，至该工程项目竣工验收后失效。</w:t>
      </w:r>
    </w:p>
    <w:p w:rsidR="00842958" w:rsidRPr="005C5AFE" w:rsidRDefault="00C763C7">
      <w:pPr>
        <w:spacing w:line="460" w:lineRule="atLeast"/>
        <w:ind w:firstLineChars="200" w:firstLine="420"/>
        <w:rPr>
          <w:rFonts w:ascii="Calibri" w:eastAsia="宋体" w:hAnsi="宋体" w:cs="Times New Roman"/>
          <w:color w:val="000000" w:themeColor="text1"/>
          <w:szCs w:val="21"/>
        </w:rPr>
      </w:pPr>
      <w:r w:rsidRPr="005C5AFE">
        <w:rPr>
          <w:rFonts w:ascii="Calibri" w:eastAsia="宋体" w:hAnsi="宋体" w:cs="Times New Roman"/>
          <w:color w:val="000000" w:themeColor="text1"/>
          <w:szCs w:val="21"/>
        </w:rPr>
        <w:t>第七条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本</w:t>
      </w:r>
      <w:r w:rsidRPr="005C5AFE">
        <w:rPr>
          <w:rFonts w:ascii="Calibri" w:eastAsia="宋体" w:hAnsi="宋体" w:cs="Times New Roman" w:hint="eastAsia"/>
          <w:color w:val="000000" w:themeColor="text1"/>
          <w:szCs w:val="21"/>
        </w:rPr>
        <w:t>协议</w:t>
      </w:r>
      <w:r w:rsidRPr="005C5AFE">
        <w:rPr>
          <w:rFonts w:ascii="Calibri" w:eastAsia="宋体" w:hAnsi="宋体" w:cs="Times New Roman"/>
          <w:color w:val="000000" w:themeColor="text1"/>
          <w:szCs w:val="21"/>
        </w:rPr>
        <w:t>作为</w:t>
      </w:r>
      <w:r w:rsidRPr="005C5AFE">
        <w:rPr>
          <w:rFonts w:ascii="宋体" w:eastAsia="宋体" w:hAnsi="宋体" w:cs="Times New Roman" w:hint="eastAsia"/>
          <w:color w:val="000000" w:themeColor="text1"/>
          <w:kern w:val="0"/>
          <w:szCs w:val="21"/>
          <w:u w:val="single"/>
        </w:rPr>
        <w:t xml:space="preserve">   施工   </w:t>
      </w:r>
      <w:r w:rsidRPr="005C5AFE">
        <w:rPr>
          <w:rFonts w:ascii="Calibri" w:eastAsia="宋体" w:hAnsi="宋体" w:cs="Times New Roman"/>
          <w:color w:val="000000" w:themeColor="text1"/>
          <w:szCs w:val="21"/>
        </w:rPr>
        <w:t>合同附件，与工程合同具有同等的法律效力。</w:t>
      </w:r>
    </w:p>
    <w:p w:rsidR="00842958" w:rsidRPr="005C5AFE" w:rsidRDefault="00C763C7">
      <w:pPr>
        <w:spacing w:line="360" w:lineRule="auto"/>
        <w:ind w:firstLineChars="850" w:firstLine="1785"/>
        <w:rPr>
          <w:rFonts w:ascii="Calibri" w:eastAsia="宋体" w:hAnsi="Calibri" w:cs="Times New Roman"/>
          <w:color w:val="000000" w:themeColor="text1"/>
          <w:szCs w:val="21"/>
        </w:rPr>
      </w:pPr>
      <w:r w:rsidRPr="005C5AFE">
        <w:rPr>
          <w:rFonts w:ascii="Calibri" w:eastAsia="宋体" w:hAnsi="Calibri" w:cs="Times New Roman" w:hint="eastAsia"/>
          <w:color w:val="000000" w:themeColor="text1"/>
          <w:szCs w:val="21"/>
        </w:rPr>
        <w:t xml:space="preserve"> </w:t>
      </w:r>
      <w:r w:rsidRPr="005C5AFE">
        <w:rPr>
          <w:rFonts w:ascii="Calibri" w:eastAsia="宋体" w:hAnsi="Calibri" w:cs="Times New Roman"/>
          <w:color w:val="000000" w:themeColor="text1"/>
          <w:szCs w:val="21"/>
        </w:rPr>
        <w:t xml:space="preserve">             </w:t>
      </w: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r w:rsidRPr="005C5AFE">
        <w:rPr>
          <w:rFonts w:ascii="宋体" w:eastAsia="宋体" w:hAnsi="宋体" w:cs="Times New Roman" w:hint="eastAsia"/>
          <w:b/>
          <w:color w:val="000000" w:themeColor="text1"/>
          <w:sz w:val="24"/>
          <w:lang w:val="zh-CN"/>
        </w:rPr>
        <w:lastRenderedPageBreak/>
        <w:t>项目业主：九龙现代(重庆)园区运营管理有限公司   代理</w:t>
      </w:r>
      <w:r w:rsidRPr="005C5AFE">
        <w:rPr>
          <w:rFonts w:ascii="宋体" w:eastAsia="宋体" w:hAnsi="宋体" w:cs="Times New Roman"/>
          <w:b/>
          <w:color w:val="000000" w:themeColor="text1"/>
          <w:sz w:val="24"/>
          <w:lang w:val="zh-CN"/>
        </w:rPr>
        <w:t>业主：</w:t>
      </w:r>
      <w:r w:rsidRPr="005C5AFE">
        <w:rPr>
          <w:rFonts w:ascii="宋体" w:eastAsia="宋体" w:hAnsi="宋体" w:cs="Times New Roman" w:hint="eastAsia"/>
          <w:b/>
          <w:color w:val="000000" w:themeColor="text1"/>
          <w:sz w:val="24"/>
          <w:lang w:val="zh-CN"/>
        </w:rPr>
        <w:t>重庆九龙现代产业发展集团有限公司</w:t>
      </w:r>
    </w:p>
    <w:p w:rsidR="001047A1" w:rsidRPr="005C5AFE" w:rsidRDefault="001047A1"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rsidR="001047A1" w:rsidRPr="005C5AFE" w:rsidRDefault="001047A1"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p>
    <w:p w:rsidR="00842958" w:rsidRPr="00B16638" w:rsidRDefault="00842958" w:rsidP="001047A1">
      <w:pPr>
        <w:autoSpaceDE w:val="0"/>
        <w:autoSpaceDN w:val="0"/>
        <w:adjustRightInd w:val="0"/>
        <w:spacing w:line="360" w:lineRule="auto"/>
        <w:ind w:rightChars="-244" w:right="-512"/>
        <w:jc w:val="left"/>
        <w:rPr>
          <w:color w:val="000000" w:themeColor="text1"/>
        </w:rPr>
      </w:pPr>
    </w:p>
    <w:sectPr w:rsidR="00842958" w:rsidRPr="00B16638">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9E6" w:rsidRDefault="00C919E6"/>
  </w:endnote>
  <w:endnote w:type="continuationSeparator" w:id="0">
    <w:p w:rsidR="00C919E6" w:rsidRDefault="00C9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9E6" w:rsidRDefault="00C919E6"/>
  </w:footnote>
  <w:footnote w:type="continuationSeparator" w:id="0">
    <w:p w:rsidR="00C919E6" w:rsidRDefault="00C919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047A1"/>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73985"/>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C5AFE"/>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47505"/>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061FF"/>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A6D5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16638"/>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19E6"/>
    <w:rsid w:val="00C94207"/>
    <w:rsid w:val="00C95FB7"/>
    <w:rsid w:val="00CA57BC"/>
    <w:rsid w:val="00CA6FDC"/>
    <w:rsid w:val="00CB6C3F"/>
    <w:rsid w:val="00CD1D57"/>
    <w:rsid w:val="00CD71AA"/>
    <w:rsid w:val="00CE6E6F"/>
    <w:rsid w:val="00CF6E76"/>
    <w:rsid w:val="00D01B8A"/>
    <w:rsid w:val="00D034D2"/>
    <w:rsid w:val="00D075AC"/>
    <w:rsid w:val="00D15945"/>
    <w:rsid w:val="00D16114"/>
    <w:rsid w:val="00D26CB8"/>
    <w:rsid w:val="00D2708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3D5"/>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51B2E6-2BEB-4C44-BB00-9321D573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next w:val="a"/>
    <w:link w:val="Char"/>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styleId="ab">
    <w:name w:val="Hyperlink"/>
    <w:basedOn w:val="a1"/>
    <w:uiPriority w:val="99"/>
    <w:unhideWhenUsed/>
    <w:qFormat/>
    <w:rPr>
      <w:color w:val="0563C1" w:themeColor="hyperlink"/>
      <w:u w:val="single"/>
    </w:rPr>
  </w:style>
  <w:style w:type="character" w:customStyle="1" w:styleId="Char">
    <w:name w:val="正文文本 Char"/>
    <w:link w:val="a4"/>
    <w:qFormat/>
    <w:rPr>
      <w:rFonts w:asciiTheme="minorHAnsi" w:eastAsiaTheme="minorEastAsia" w:hAnsiTheme="minorHAnsi" w:cstheme="minorBidi"/>
      <w:kern w:val="2"/>
      <w:sz w:val="21"/>
      <w:szCs w:val="22"/>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Char0">
    <w:name w:val="批注框文本 Char"/>
    <w:basedOn w:val="a1"/>
    <w:link w:val="a5"/>
    <w:uiPriority w:val="99"/>
    <w:semiHidden/>
    <w:qFormat/>
    <w:rPr>
      <w:sz w:val="18"/>
      <w:szCs w:val="18"/>
    </w:rPr>
  </w:style>
  <w:style w:type="character" w:customStyle="1" w:styleId="Char1">
    <w:name w:val="页脚 Char"/>
    <w:basedOn w:val="a1"/>
    <w:link w:val="a6"/>
    <w:uiPriority w:val="99"/>
    <w:qFormat/>
    <w:rPr>
      <w:sz w:val="18"/>
      <w:szCs w:val="18"/>
    </w:rPr>
  </w:style>
  <w:style w:type="character" w:customStyle="1" w:styleId="Char2">
    <w:name w:val="页眉 Char"/>
    <w:basedOn w:val="a1"/>
    <w:link w:val="a7"/>
    <w:uiPriority w:val="99"/>
    <w:qFormat/>
    <w:rPr>
      <w:sz w:val="18"/>
      <w:szCs w:val="18"/>
    </w:rPr>
  </w:style>
  <w:style w:type="paragraph" w:styleId="ac">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4Char">
    <w:name w:val="标题 4 Char"/>
    <w:basedOn w:val="a1"/>
    <w:link w:val="4"/>
    <w:uiPriority w:val="9"/>
    <w:semiHidden/>
    <w:qFormat/>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qFormat/>
    <w:rPr>
      <w:rFonts w:asciiTheme="minorHAnsi" w:eastAsiaTheme="minorEastAsia" w:hAnsiTheme="minorHAnsi" w:cstheme="minorBidi"/>
      <w:b/>
      <w:bCs/>
      <w:kern w:val="2"/>
      <w:sz w:val="28"/>
      <w:szCs w:val="28"/>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90351-9184-4B7D-96C3-AC8E581E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56</Pages>
  <Words>4482</Words>
  <Characters>25553</Characters>
  <Application>Microsoft Office Word</Application>
  <DocSecurity>0</DocSecurity>
  <Lines>212</Lines>
  <Paragraphs>59</Paragraphs>
  <ScaleCrop>false</ScaleCrop>
  <Company>China</Company>
  <LinksUpToDate>false</LinksUpToDate>
  <CharactersWithSpaces>29976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50</cp:revision>
  <cp:lastPrinted>2020-06-21T07:14:00Z</cp:lastPrinted>
  <dcterms:created xsi:type="dcterms:W3CDTF">2024-09-12T02:39:00Z</dcterms:created>
  <dcterms:modified xsi:type="dcterms:W3CDTF">2025-03-24T09:43:00Z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659EE2F34DAF40B297F45BA3DB8ECF0E_13</vt:lpwstr>
  </property>
</Properties>
</file>